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791911" w14:textId="77777777" w:rsidR="000709E4" w:rsidRPr="0068085E" w:rsidRDefault="000709E4" w:rsidP="000709E4">
      <w:pPr>
        <w:jc w:val="center"/>
        <w:rPr>
          <w:rFonts w:ascii="Garamond" w:eastAsia="Garamond" w:hAnsi="Garamond" w:cs="Garamond"/>
          <w:szCs w:val="18"/>
        </w:rPr>
      </w:pPr>
      <w:r w:rsidRPr="0068085E">
        <w:rPr>
          <w:noProof/>
          <w:sz w:val="28"/>
          <w:lang w:eastAsia="fr-FR"/>
        </w:rPr>
        <w:drawing>
          <wp:anchor distT="0" distB="0" distL="114300" distR="114300" simplePos="0" relativeHeight="251659264" behindDoc="0" locked="0" layoutInCell="1" allowOverlap="1" wp14:anchorId="3C5D7E8D" wp14:editId="183C2BEA">
            <wp:simplePos x="0" y="0"/>
            <wp:positionH relativeFrom="page">
              <wp:align>right</wp:align>
            </wp:positionH>
            <wp:positionV relativeFrom="paragraph">
              <wp:posOffset>-12700</wp:posOffset>
            </wp:positionV>
            <wp:extent cx="6835775" cy="1725295"/>
            <wp:effectExtent l="0" t="0" r="3175" b="8255"/>
            <wp:wrapNone/>
            <wp:docPr id="6" name="Imag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835775" cy="17252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C37B77" w14:textId="77777777" w:rsidR="000709E4" w:rsidRPr="0068085E" w:rsidRDefault="000709E4" w:rsidP="000709E4">
      <w:pPr>
        <w:tabs>
          <w:tab w:val="left" w:pos="2335"/>
        </w:tabs>
        <w:rPr>
          <w:rFonts w:ascii="Garamond" w:eastAsia="Garamond" w:hAnsi="Garamond" w:cs="Garamond"/>
          <w:szCs w:val="18"/>
        </w:rPr>
      </w:pPr>
    </w:p>
    <w:p w14:paraId="0664595A" w14:textId="77777777" w:rsidR="000709E4" w:rsidRPr="0068085E" w:rsidRDefault="000709E4" w:rsidP="000709E4">
      <w:pPr>
        <w:tabs>
          <w:tab w:val="left" w:pos="2335"/>
        </w:tabs>
        <w:rPr>
          <w:rFonts w:ascii="Garamond" w:eastAsia="Garamond" w:hAnsi="Garamond" w:cs="Garamond"/>
          <w:szCs w:val="18"/>
        </w:rPr>
      </w:pPr>
    </w:p>
    <w:p w14:paraId="52C4925C" w14:textId="77777777" w:rsidR="000709E4" w:rsidRPr="0068085E" w:rsidRDefault="000709E4" w:rsidP="000709E4">
      <w:pPr>
        <w:ind w:right="-1"/>
        <w:jc w:val="both"/>
        <w:rPr>
          <w:rFonts w:ascii="Arial" w:hAnsi="Arial" w:cs="Arial"/>
          <w:sz w:val="28"/>
          <w:lang w:val="fr-CA"/>
        </w:rPr>
      </w:pPr>
    </w:p>
    <w:p w14:paraId="5A2FA3E5" w14:textId="77777777" w:rsidR="000709E4" w:rsidRPr="0068085E" w:rsidRDefault="000709E4" w:rsidP="000709E4">
      <w:pPr>
        <w:ind w:right="-1"/>
        <w:jc w:val="center"/>
        <w:rPr>
          <w:rFonts w:ascii="Arial" w:hAnsi="Arial" w:cs="Arial"/>
          <w:b/>
          <w:sz w:val="44"/>
          <w:szCs w:val="36"/>
          <w:lang w:val="fr-CA"/>
        </w:rPr>
      </w:pPr>
    </w:p>
    <w:p w14:paraId="70AF652D" w14:textId="77777777" w:rsidR="000709E4" w:rsidRPr="0068085E" w:rsidRDefault="000709E4" w:rsidP="000709E4">
      <w:pPr>
        <w:ind w:right="-1"/>
        <w:jc w:val="center"/>
        <w:rPr>
          <w:rFonts w:ascii="Arial" w:hAnsi="Arial" w:cs="Arial"/>
          <w:b/>
          <w:sz w:val="44"/>
          <w:szCs w:val="36"/>
          <w:lang w:val="fr-CA"/>
        </w:rPr>
      </w:pPr>
    </w:p>
    <w:p w14:paraId="13C95926" w14:textId="77777777" w:rsidR="000709E4" w:rsidRPr="0068085E" w:rsidRDefault="000709E4" w:rsidP="000709E4">
      <w:pPr>
        <w:ind w:right="-1"/>
        <w:jc w:val="center"/>
        <w:rPr>
          <w:rFonts w:ascii="Arial" w:hAnsi="Arial" w:cs="Arial"/>
          <w:b/>
          <w:sz w:val="44"/>
          <w:szCs w:val="36"/>
          <w:lang w:val="fr-CA"/>
        </w:rPr>
      </w:pPr>
    </w:p>
    <w:p w14:paraId="2E6DCC90" w14:textId="77777777" w:rsidR="000709E4" w:rsidRPr="0068085E" w:rsidRDefault="000709E4" w:rsidP="000709E4">
      <w:pPr>
        <w:ind w:right="-1"/>
        <w:rPr>
          <w:rFonts w:ascii="Arial" w:hAnsi="Arial" w:cs="Arial"/>
          <w:b/>
          <w:sz w:val="44"/>
          <w:szCs w:val="36"/>
          <w:lang w:val="fr-CA"/>
        </w:rPr>
      </w:pPr>
    </w:p>
    <w:p w14:paraId="454D8E46" w14:textId="77777777" w:rsidR="000709E4" w:rsidRPr="0068085E" w:rsidRDefault="000709E4" w:rsidP="000709E4">
      <w:pPr>
        <w:ind w:right="-1"/>
        <w:rPr>
          <w:rFonts w:ascii="Arial" w:hAnsi="Arial" w:cs="Arial"/>
          <w:b/>
          <w:sz w:val="44"/>
          <w:szCs w:val="36"/>
          <w:lang w:val="fr-CA"/>
        </w:rPr>
      </w:pPr>
    </w:p>
    <w:p w14:paraId="4B57E4BA" w14:textId="774EA158" w:rsidR="000709E4" w:rsidRPr="0068085E" w:rsidRDefault="000709E4" w:rsidP="000709E4">
      <w:pPr>
        <w:spacing w:before="133"/>
        <w:ind w:left="112" w:firstLine="608"/>
        <w:jc w:val="both"/>
        <w:rPr>
          <w:rFonts w:cs="Calibri"/>
          <w:b/>
          <w:smallCaps/>
          <w:color w:val="00ABE9"/>
          <w:sz w:val="44"/>
        </w:rPr>
      </w:pPr>
      <w:r w:rsidRPr="0068085E">
        <w:rPr>
          <w:rFonts w:cs="Calibri"/>
          <w:b/>
          <w:smallCaps/>
          <w:color w:val="00ABE9"/>
          <w:sz w:val="44"/>
        </w:rPr>
        <w:t>MARCHE n°2</w:t>
      </w:r>
      <w:r w:rsidR="009810F1">
        <w:rPr>
          <w:rFonts w:cs="Calibri"/>
          <w:b/>
          <w:smallCaps/>
          <w:color w:val="00ABE9"/>
          <w:sz w:val="44"/>
        </w:rPr>
        <w:t>5</w:t>
      </w:r>
      <w:r w:rsidRPr="0068085E">
        <w:rPr>
          <w:rFonts w:cs="Calibri"/>
          <w:b/>
          <w:smallCaps/>
          <w:color w:val="00ABE9"/>
          <w:sz w:val="44"/>
        </w:rPr>
        <w:t>-</w:t>
      </w:r>
      <w:r w:rsidR="009810F1">
        <w:rPr>
          <w:rFonts w:cs="Calibri"/>
          <w:b/>
          <w:smallCaps/>
          <w:color w:val="00ABE9"/>
          <w:sz w:val="44"/>
        </w:rPr>
        <w:t>54</w:t>
      </w:r>
      <w:r w:rsidR="0087248C">
        <w:rPr>
          <w:rFonts w:cs="Calibri"/>
          <w:b/>
          <w:smallCaps/>
          <w:color w:val="00ABE9"/>
          <w:sz w:val="44"/>
        </w:rPr>
        <w:t>-</w:t>
      </w:r>
      <w:r w:rsidR="00D82CD9">
        <w:rPr>
          <w:rFonts w:cs="Calibri"/>
          <w:b/>
          <w:smallCaps/>
          <w:color w:val="00ABE9"/>
          <w:sz w:val="44"/>
        </w:rPr>
        <w:t>AMOE SINAPS</w:t>
      </w:r>
    </w:p>
    <w:tbl>
      <w:tblPr>
        <w:tblStyle w:val="TableNormal"/>
        <w:tblpPr w:leftFromText="141" w:rightFromText="141" w:vertAnchor="text" w:horzAnchor="page" w:tblpY="106"/>
        <w:tblW w:w="10532" w:type="dxa"/>
        <w:tblLayout w:type="fixed"/>
        <w:tblLook w:val="01E0" w:firstRow="1" w:lastRow="1" w:firstColumn="1" w:lastColumn="1" w:noHBand="0" w:noVBand="0"/>
      </w:tblPr>
      <w:tblGrid>
        <w:gridCol w:w="78"/>
        <w:gridCol w:w="10094"/>
        <w:gridCol w:w="360"/>
      </w:tblGrid>
      <w:tr w:rsidR="00747D03" w14:paraId="3CD2BFFC" w14:textId="77777777" w:rsidTr="00747D03">
        <w:trPr>
          <w:trHeight w:hRule="exact" w:val="90"/>
        </w:trPr>
        <w:tc>
          <w:tcPr>
            <w:tcW w:w="78" w:type="dxa"/>
            <w:vMerge w:val="restart"/>
          </w:tcPr>
          <w:p w14:paraId="3E0E1906" w14:textId="77777777" w:rsidR="00747D03" w:rsidRDefault="00747D03" w:rsidP="00747D03">
            <w:pPr>
              <w:ind w:left="142"/>
            </w:pPr>
          </w:p>
        </w:tc>
        <w:tc>
          <w:tcPr>
            <w:tcW w:w="10094" w:type="dxa"/>
          </w:tcPr>
          <w:p w14:paraId="3DE2CEBA" w14:textId="77777777" w:rsidR="00747D03" w:rsidRDefault="00747D03" w:rsidP="00747D03">
            <w:pPr>
              <w:ind w:left="142"/>
            </w:pPr>
          </w:p>
        </w:tc>
        <w:tc>
          <w:tcPr>
            <w:tcW w:w="360" w:type="dxa"/>
            <w:vMerge w:val="restart"/>
          </w:tcPr>
          <w:p w14:paraId="41217D5A" w14:textId="77777777" w:rsidR="00747D03" w:rsidRDefault="00747D03" w:rsidP="00747D03">
            <w:pPr>
              <w:ind w:left="142"/>
            </w:pPr>
          </w:p>
        </w:tc>
      </w:tr>
      <w:tr w:rsidR="00747D03" w14:paraId="6BFCDDC0" w14:textId="77777777" w:rsidTr="00747D03">
        <w:trPr>
          <w:trHeight w:hRule="exact" w:val="1221"/>
        </w:trPr>
        <w:tc>
          <w:tcPr>
            <w:tcW w:w="78" w:type="dxa"/>
            <w:vMerge/>
          </w:tcPr>
          <w:p w14:paraId="7C1BFBA9" w14:textId="77777777" w:rsidR="00747D03" w:rsidRDefault="00747D03" w:rsidP="00747D03">
            <w:pPr>
              <w:ind w:left="142"/>
            </w:pPr>
          </w:p>
        </w:tc>
        <w:tc>
          <w:tcPr>
            <w:tcW w:w="10094" w:type="dxa"/>
            <w:shd w:val="clear" w:color="auto" w:fill="00B0F0"/>
          </w:tcPr>
          <w:p w14:paraId="58928FC8" w14:textId="77777777" w:rsidR="00747D03" w:rsidRDefault="00747D03" w:rsidP="00747D03">
            <w:pPr>
              <w:pStyle w:val="TableParagraph"/>
              <w:spacing w:line="317" w:lineRule="exact"/>
              <w:ind w:left="425"/>
              <w:rPr>
                <w:rFonts w:ascii="Calibri" w:hAnsi="Calibri"/>
                <w:b/>
                <w:color w:val="FFFFFF"/>
                <w:spacing w:val="-1"/>
                <w:sz w:val="26"/>
              </w:rPr>
            </w:pPr>
          </w:p>
          <w:p w14:paraId="48DAB8A1" w14:textId="335E9926" w:rsidR="00747D03" w:rsidRDefault="00747D03" w:rsidP="00D82CD9">
            <w:pPr>
              <w:pStyle w:val="TableParagraph"/>
              <w:spacing w:line="317" w:lineRule="exact"/>
              <w:ind w:left="425"/>
              <w:rPr>
                <w:rFonts w:ascii="Calibri" w:eastAsia="Calibri" w:hAnsi="Calibri" w:cs="Calibri"/>
                <w:sz w:val="26"/>
                <w:szCs w:val="26"/>
              </w:rPr>
            </w:pPr>
            <w:bookmarkStart w:id="0" w:name="_Hlk96092244"/>
            <w:r w:rsidRPr="00747D03">
              <w:rPr>
                <w:rFonts w:cs="Calibri"/>
                <w:b/>
                <w:color w:val="FFFFFF" w:themeColor="background1"/>
                <w:sz w:val="28"/>
                <w:szCs w:val="26"/>
                <w:lang w:val="fr-FR"/>
              </w:rPr>
              <w:t>Assistance à maitrise d’</w:t>
            </w:r>
            <w:r w:rsidR="00D82CD9">
              <w:rPr>
                <w:rFonts w:cs="Calibri"/>
                <w:b/>
                <w:color w:val="FFFFFF" w:themeColor="background1"/>
                <w:sz w:val="28"/>
                <w:szCs w:val="26"/>
                <w:lang w:val="fr-FR"/>
              </w:rPr>
              <w:t>œuvre</w:t>
            </w:r>
            <w:r w:rsidRPr="00747D03">
              <w:rPr>
                <w:rFonts w:cs="Calibri"/>
                <w:b/>
                <w:color w:val="FFFFFF" w:themeColor="background1"/>
                <w:sz w:val="28"/>
                <w:szCs w:val="26"/>
                <w:lang w:val="fr-FR"/>
              </w:rPr>
              <w:t xml:space="preserve"> </w:t>
            </w:r>
            <w:r w:rsidR="00D82CD9">
              <w:rPr>
                <w:rFonts w:cs="Calibri"/>
                <w:b/>
                <w:color w:val="FFFFFF" w:themeColor="background1"/>
                <w:sz w:val="28"/>
                <w:szCs w:val="26"/>
                <w:lang w:val="fr-FR"/>
              </w:rPr>
              <w:t>de la solution SINAPS – Expertise et Développement</w:t>
            </w:r>
            <w:bookmarkEnd w:id="0"/>
          </w:p>
        </w:tc>
        <w:tc>
          <w:tcPr>
            <w:tcW w:w="360" w:type="dxa"/>
            <w:vMerge/>
          </w:tcPr>
          <w:p w14:paraId="09E9DE2B" w14:textId="77777777" w:rsidR="00747D03" w:rsidRDefault="00747D03" w:rsidP="00747D03">
            <w:pPr>
              <w:ind w:left="142"/>
            </w:pPr>
          </w:p>
        </w:tc>
      </w:tr>
    </w:tbl>
    <w:p w14:paraId="05EE907C" w14:textId="7CE8C80D" w:rsidR="000709E4" w:rsidRPr="0068085E" w:rsidRDefault="000709E4" w:rsidP="000709E4">
      <w:pPr>
        <w:ind w:left="-1418" w:right="-1"/>
        <w:rPr>
          <w:rFonts w:ascii="Arial" w:hAnsi="Arial" w:cs="Arial"/>
          <w:b/>
          <w:sz w:val="44"/>
          <w:szCs w:val="36"/>
          <w:lang w:val="fr-CA"/>
        </w:rPr>
      </w:pPr>
    </w:p>
    <w:p w14:paraId="2C29A184" w14:textId="37C9F00C" w:rsidR="000709E4" w:rsidRDefault="000709E4" w:rsidP="000709E4">
      <w:pPr>
        <w:ind w:right="-2"/>
        <w:rPr>
          <w:b/>
          <w:color w:val="00B0F0"/>
          <w:sz w:val="44"/>
          <w:szCs w:val="36"/>
        </w:rPr>
      </w:pPr>
    </w:p>
    <w:p w14:paraId="590AD30D" w14:textId="4B770390" w:rsidR="00747D03" w:rsidRDefault="00747D03" w:rsidP="000709E4">
      <w:pPr>
        <w:ind w:right="-2"/>
        <w:rPr>
          <w:b/>
          <w:color w:val="00B0F0"/>
          <w:sz w:val="44"/>
          <w:szCs w:val="36"/>
        </w:rPr>
      </w:pPr>
      <w:r>
        <w:rPr>
          <w:b/>
          <w:noProof/>
          <w:color w:val="00B0F0"/>
          <w:sz w:val="44"/>
          <w:szCs w:val="36"/>
          <w:lang w:eastAsia="fr-FR"/>
        </w:rPr>
        <mc:AlternateContent>
          <mc:Choice Requires="wps">
            <w:drawing>
              <wp:anchor distT="0" distB="0" distL="114300" distR="114300" simplePos="0" relativeHeight="251660288" behindDoc="0" locked="0" layoutInCell="1" allowOverlap="1" wp14:anchorId="137F8856" wp14:editId="2FD08933">
                <wp:simplePos x="0" y="0"/>
                <wp:positionH relativeFrom="margin">
                  <wp:align>center</wp:align>
                </wp:positionH>
                <wp:positionV relativeFrom="paragraph">
                  <wp:posOffset>9101</wp:posOffset>
                </wp:positionV>
                <wp:extent cx="4300855" cy="516467"/>
                <wp:effectExtent l="0" t="0" r="23495" b="17145"/>
                <wp:wrapNone/>
                <wp:docPr id="1" name="Rectangle 1"/>
                <wp:cNvGraphicFramePr/>
                <a:graphic xmlns:a="http://schemas.openxmlformats.org/drawingml/2006/main">
                  <a:graphicData uri="http://schemas.microsoft.com/office/word/2010/wordprocessingShape">
                    <wps:wsp>
                      <wps:cNvSpPr/>
                      <wps:spPr>
                        <a:xfrm>
                          <a:off x="0" y="0"/>
                          <a:ext cx="4300855" cy="516467"/>
                        </a:xfrm>
                        <a:prstGeom prst="rect">
                          <a:avLst/>
                        </a:prstGeom>
                        <a:ln>
                          <a:solidFill>
                            <a:srgbClr val="00B0F0"/>
                          </a:solidFill>
                        </a:ln>
                      </wps:spPr>
                      <wps:style>
                        <a:lnRef idx="2">
                          <a:schemeClr val="accent6"/>
                        </a:lnRef>
                        <a:fillRef idx="1">
                          <a:schemeClr val="lt1"/>
                        </a:fillRef>
                        <a:effectRef idx="0">
                          <a:schemeClr val="accent6"/>
                        </a:effectRef>
                        <a:fontRef idx="minor">
                          <a:schemeClr val="dk1"/>
                        </a:fontRef>
                      </wps:style>
                      <wps:txbx>
                        <w:txbxContent>
                          <w:p w14:paraId="36E57C38" w14:textId="77777777" w:rsidR="00B97A7A" w:rsidRPr="00B853DC" w:rsidRDefault="00B97A7A" w:rsidP="00B97A7A">
                            <w:pPr>
                              <w:ind w:right="-2"/>
                              <w:jc w:val="center"/>
                              <w:rPr>
                                <w:rFonts w:ascii="Arial" w:hAnsi="Arial" w:cs="Arial"/>
                              </w:rPr>
                            </w:pPr>
                            <w:r>
                              <w:rPr>
                                <w:b/>
                                <w:color w:val="00B0F0"/>
                                <w:sz w:val="44"/>
                                <w:szCs w:val="36"/>
                              </w:rPr>
                              <w:t>Cadre de réponse technique</w:t>
                            </w:r>
                          </w:p>
                          <w:p w14:paraId="4C4F6342" w14:textId="77777777" w:rsidR="00B97A7A" w:rsidRDefault="00B97A7A" w:rsidP="00B97A7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7F8856" id="Rectangle 1" o:spid="_x0000_s1026" style="position:absolute;margin-left:0;margin-top:.7pt;width:338.65pt;height:40.6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" fillcolor="white [3201]" strokecolor="#00b0f0" strokeweight="1pt">
                <v:textbox>
                  <w:txbxContent>
                    <w:p w14:paraId="36E57C38" w14:textId="77777777" w:rsidR="00B97A7A" w:rsidRPr="00B853DC" w:rsidRDefault="00B97A7A" w:rsidP="00B97A7A">
                      <w:pPr>
                        <w:ind w:right="-2"/>
                        <w:jc w:val="center"/>
                        <w:rPr>
                          <w:rFonts w:ascii="Arial" w:hAnsi="Arial" w:cs="Arial"/>
                        </w:rPr>
                      </w:pPr>
                      <w:r>
                        <w:rPr>
                          <w:b/>
                          <w:color w:val="00B0F0"/>
                          <w:sz w:val="44"/>
                          <w:szCs w:val="36"/>
                        </w:rPr>
                        <w:t>Cadre de réponse technique</w:t>
                      </w:r>
                    </w:p>
                    <w:p w14:paraId="4C4F6342" w14:textId="77777777" w:rsidR="00B97A7A" w:rsidRDefault="00B97A7A" w:rsidP="00B97A7A">
                      <w:pPr>
                        <w:jc w:val="center"/>
                      </w:pPr>
                    </w:p>
                  </w:txbxContent>
                </v:textbox>
                <w10:wrap anchorx="margin"/>
              </v:rect>
            </w:pict>
          </mc:Fallback>
        </mc:AlternateContent>
      </w:r>
    </w:p>
    <w:p w14:paraId="76FA0282" w14:textId="7FBFE2F4" w:rsidR="00747D03" w:rsidRPr="0068085E" w:rsidRDefault="00747D03" w:rsidP="000709E4">
      <w:pPr>
        <w:ind w:right="-2"/>
        <w:rPr>
          <w:b/>
          <w:color w:val="00B0F0"/>
          <w:sz w:val="44"/>
          <w:szCs w:val="36"/>
        </w:rPr>
      </w:pPr>
    </w:p>
    <w:p w14:paraId="54260ED5" w14:textId="05EC0B37" w:rsidR="000709E4" w:rsidRPr="0068085E" w:rsidRDefault="000709E4" w:rsidP="000709E4">
      <w:pPr>
        <w:ind w:right="-2"/>
        <w:rPr>
          <w:b/>
          <w:color w:val="00B0F0"/>
          <w:sz w:val="44"/>
          <w:szCs w:val="36"/>
        </w:rPr>
      </w:pPr>
    </w:p>
    <w:p w14:paraId="383AC2DD" w14:textId="3F2828F0" w:rsidR="00E247D5" w:rsidRDefault="00E247D5" w:rsidP="00FB160C"/>
    <w:p w14:paraId="02B76252" w14:textId="5043A32D" w:rsidR="005A57D7" w:rsidRDefault="005A57D7" w:rsidP="00FB160C"/>
    <w:p w14:paraId="4DD7E8D0" w14:textId="77777777" w:rsidR="005A57D7" w:rsidRPr="00FB160C" w:rsidRDefault="005A57D7" w:rsidP="00FB160C"/>
    <w:p w14:paraId="11E5B354" w14:textId="56854960" w:rsidR="00E247D5" w:rsidRPr="005A57D7" w:rsidRDefault="005A57D7" w:rsidP="005A57D7">
      <w:pPr>
        <w:jc w:val="center"/>
        <w:rPr>
          <w:rFonts w:cs="Arial"/>
          <w:i/>
          <w:color w:val="00ABE9" w:themeColor="accent2"/>
          <w:sz w:val="20"/>
        </w:rPr>
      </w:pPr>
      <w:r w:rsidRPr="005A57D7">
        <w:rPr>
          <w:rFonts w:cs="Arial"/>
          <w:i/>
          <w:color w:val="00ABE9" w:themeColor="accent2"/>
          <w:sz w:val="20"/>
        </w:rPr>
        <w:t>Un cadre de réponse est rempli pour chaque lot pour lequel le candidat souhaite soumettre sa candidature</w:t>
      </w:r>
    </w:p>
    <w:p w14:paraId="525CDB90" w14:textId="220D3EFB" w:rsidR="005A57D7" w:rsidRDefault="005A57D7" w:rsidP="005A57D7">
      <w:pPr>
        <w:jc w:val="center"/>
        <w:rPr>
          <w:rFonts w:cs="Arial"/>
          <w:i/>
          <w:color w:val="00ABE9" w:themeColor="accent2"/>
          <w:sz w:val="20"/>
        </w:rPr>
      </w:pPr>
    </w:p>
    <w:p w14:paraId="088996F1" w14:textId="21705134" w:rsidR="005A57D7" w:rsidRDefault="005A57D7" w:rsidP="005A57D7">
      <w:pPr>
        <w:jc w:val="center"/>
        <w:rPr>
          <w:rFonts w:cs="Arial"/>
          <w:i/>
          <w:color w:val="00ABE9" w:themeColor="accent2"/>
          <w:sz w:val="20"/>
        </w:rPr>
      </w:pPr>
    </w:p>
    <w:p w14:paraId="6CE7ED76" w14:textId="6B6EAD79" w:rsidR="005A57D7" w:rsidRPr="005A57D7" w:rsidRDefault="005A57D7" w:rsidP="005A57D7">
      <w:pPr>
        <w:jc w:val="center"/>
        <w:rPr>
          <w:b/>
        </w:rPr>
      </w:pPr>
      <w:r w:rsidRPr="005A57D7">
        <w:rPr>
          <w:b/>
        </w:rPr>
        <w:t>Lot concerné</w:t>
      </w:r>
      <w:r>
        <w:rPr>
          <w:b/>
        </w:rPr>
        <w:t xml:space="preserve"> (cocher la case correspondante)</w:t>
      </w:r>
    </w:p>
    <w:p w14:paraId="422A947F" w14:textId="5B9E6D36" w:rsidR="005A57D7" w:rsidRPr="005A57D7" w:rsidRDefault="005A57D7" w:rsidP="005A57D7">
      <w:pPr>
        <w:spacing w:before="120" w:line="240" w:lineRule="auto"/>
        <w:ind w:left="709" w:hanging="425"/>
        <w:jc w:val="both"/>
      </w:pPr>
      <w:r w:rsidRPr="00E73F9B">
        <w:rPr>
          <w:rFonts w:cs="Calibri"/>
        </w:rPr>
        <w:fldChar w:fldCharType="begin">
          <w:ffData>
            <w:name w:val=""/>
            <w:enabled/>
            <w:calcOnExit w:val="0"/>
            <w:checkBox>
              <w:sizeAuto/>
              <w:default w:val="0"/>
            </w:checkBox>
          </w:ffData>
        </w:fldChar>
      </w:r>
      <w:r w:rsidRPr="00E73F9B">
        <w:rPr>
          <w:rFonts w:cs="Calibri"/>
        </w:rPr>
        <w:instrText xml:space="preserve"> FORMCHECKBOX </w:instrText>
      </w:r>
      <w:r w:rsidR="00805946">
        <w:rPr>
          <w:rFonts w:cs="Calibri"/>
        </w:rPr>
      </w:r>
      <w:r w:rsidR="00805946">
        <w:rPr>
          <w:rFonts w:cs="Calibri"/>
        </w:rPr>
        <w:fldChar w:fldCharType="separate"/>
      </w:r>
      <w:r w:rsidRPr="00E73F9B">
        <w:rPr>
          <w:rFonts w:cs="Calibri"/>
        </w:rPr>
        <w:fldChar w:fldCharType="end"/>
      </w:r>
      <w:r w:rsidRPr="00E73F9B">
        <w:rPr>
          <w:rFonts w:cs="Calibri"/>
        </w:rPr>
        <w:t xml:space="preserve"> </w:t>
      </w:r>
      <w:r w:rsidRPr="005A57D7">
        <w:t>Lot 1 : Etude, Expertise, Cadrage à la construction de versions et Support à la mise en œuvre et à l'exploitation de ces versions</w:t>
      </w:r>
    </w:p>
    <w:p w14:paraId="768F9D6A" w14:textId="67D0A56E" w:rsidR="005A57D7" w:rsidRPr="005A57D7" w:rsidRDefault="005A57D7" w:rsidP="005A57D7">
      <w:pPr>
        <w:pStyle w:val="Commentaire"/>
        <w:spacing w:before="120"/>
        <w:ind w:left="284"/>
        <w:jc w:val="both"/>
        <w:rPr>
          <w:sz w:val="22"/>
          <w:szCs w:val="22"/>
        </w:rPr>
      </w:pPr>
      <w:r w:rsidRPr="00E73F9B">
        <w:rPr>
          <w:rFonts w:cs="Calibri"/>
          <w:sz w:val="22"/>
          <w:szCs w:val="22"/>
        </w:rPr>
        <w:fldChar w:fldCharType="begin">
          <w:ffData>
            <w:name w:val=""/>
            <w:enabled/>
            <w:calcOnExit w:val="0"/>
            <w:checkBox>
              <w:sizeAuto/>
              <w:default w:val="0"/>
            </w:checkBox>
          </w:ffData>
        </w:fldChar>
      </w:r>
      <w:r w:rsidRPr="00E73F9B">
        <w:rPr>
          <w:rFonts w:cs="Calibri"/>
          <w:sz w:val="22"/>
          <w:szCs w:val="22"/>
        </w:rPr>
        <w:instrText xml:space="preserve"> FORMCHECKBOX </w:instrText>
      </w:r>
      <w:r w:rsidR="00805946">
        <w:rPr>
          <w:rFonts w:cs="Calibri"/>
          <w:sz w:val="22"/>
          <w:szCs w:val="22"/>
        </w:rPr>
      </w:r>
      <w:r w:rsidR="00805946">
        <w:rPr>
          <w:rFonts w:cs="Calibri"/>
          <w:sz w:val="22"/>
          <w:szCs w:val="22"/>
        </w:rPr>
        <w:fldChar w:fldCharType="separate"/>
      </w:r>
      <w:r w:rsidRPr="00E73F9B">
        <w:rPr>
          <w:rFonts w:cs="Calibri"/>
          <w:sz w:val="22"/>
          <w:szCs w:val="22"/>
        </w:rPr>
        <w:fldChar w:fldCharType="end"/>
      </w:r>
      <w:r w:rsidRPr="00E73F9B">
        <w:rPr>
          <w:rFonts w:cs="Calibri"/>
          <w:sz w:val="22"/>
          <w:szCs w:val="22"/>
        </w:rPr>
        <w:t xml:space="preserve"> </w:t>
      </w:r>
      <w:r w:rsidRPr="005A57D7">
        <w:rPr>
          <w:sz w:val="22"/>
          <w:szCs w:val="22"/>
        </w:rPr>
        <w:t>Lot 2 : Réalisation de développements logiciels</w:t>
      </w:r>
    </w:p>
    <w:p w14:paraId="0FF842E2" w14:textId="77777777" w:rsidR="005A57D7" w:rsidRPr="005A57D7" w:rsidRDefault="005A57D7" w:rsidP="005A57D7">
      <w:pPr>
        <w:jc w:val="center"/>
        <w:rPr>
          <w:rFonts w:cs="Arial"/>
          <w:i/>
          <w:color w:val="00ABE9" w:themeColor="accent2"/>
          <w:sz w:val="20"/>
        </w:rPr>
      </w:pPr>
    </w:p>
    <w:p w14:paraId="6669AC2C" w14:textId="41526B28" w:rsidR="009D7B36" w:rsidRPr="00A106EF" w:rsidRDefault="009D7B36" w:rsidP="00817C26">
      <w:pPr>
        <w:pStyle w:val="Sommaire"/>
        <w:ind w:left="0" w:firstLine="0"/>
        <w:rPr>
          <w:rFonts w:cstheme="minorHAnsi"/>
          <w:b w:val="0"/>
        </w:rPr>
      </w:pPr>
      <w:r w:rsidRPr="004F721A">
        <w:br w:type="page"/>
      </w:r>
      <w:r w:rsidRPr="00A106EF">
        <w:rPr>
          <w:rFonts w:cstheme="minorHAnsi"/>
          <w:b w:val="0"/>
        </w:rPr>
        <w:lastRenderedPageBreak/>
        <w:t>table des matieres</w:t>
      </w:r>
      <w:bookmarkStart w:id="1" w:name="_Toc316807679"/>
      <w:bookmarkStart w:id="2" w:name="_Toc325190917"/>
      <w:bookmarkStart w:id="3" w:name="_Toc344722098"/>
      <w:bookmarkStart w:id="4" w:name="_Toc354975116"/>
    </w:p>
    <w:p w14:paraId="40A85CD1" w14:textId="2B2EC2A7" w:rsidR="00A479B0" w:rsidRPr="00A479B0" w:rsidRDefault="00512FBB">
      <w:pPr>
        <w:pStyle w:val="TM1"/>
        <w:rPr>
          <w:rFonts w:asciiTheme="minorHAnsi" w:eastAsiaTheme="minorEastAsia" w:hAnsiTheme="minorHAnsi" w:cstheme="minorBidi"/>
          <w:b w:val="0"/>
          <w:bCs w:val="0"/>
          <w:caps w:val="0"/>
          <w:noProof/>
          <w:color w:val="00ABE9" w:themeColor="accent2"/>
          <w:sz w:val="22"/>
          <w:szCs w:val="22"/>
          <w:lang w:eastAsia="fr-FR"/>
        </w:rPr>
      </w:pPr>
      <w:r w:rsidRPr="00C90B64">
        <w:rPr>
          <w:rFonts w:asciiTheme="minorHAnsi" w:hAnsiTheme="minorHAnsi" w:cstheme="minorHAnsi"/>
          <w:b w:val="0"/>
          <w:color w:val="00B0F0"/>
        </w:rPr>
        <w:fldChar w:fldCharType="begin"/>
      </w:r>
      <w:r w:rsidRPr="00C90B64">
        <w:rPr>
          <w:rFonts w:asciiTheme="minorHAnsi" w:hAnsiTheme="minorHAnsi" w:cstheme="minorHAnsi"/>
          <w:b w:val="0"/>
          <w:color w:val="00B0F0"/>
        </w:rPr>
        <w:instrText xml:space="preserve"> TOC \o "1-3" \h \z \u </w:instrText>
      </w:r>
      <w:r w:rsidRPr="00C90B64">
        <w:rPr>
          <w:rFonts w:asciiTheme="minorHAnsi" w:hAnsiTheme="minorHAnsi" w:cstheme="minorHAnsi"/>
          <w:b w:val="0"/>
          <w:color w:val="00B0F0"/>
        </w:rPr>
        <w:fldChar w:fldCharType="separate"/>
      </w:r>
      <w:hyperlink w:anchor="_Toc96094862" w:history="1">
        <w:r w:rsidR="00A479B0" w:rsidRPr="00A479B0">
          <w:rPr>
            <w:rStyle w:val="Lienhypertexte"/>
            <w:noProof/>
            <w:color w:val="00ABE9" w:themeColor="accent2"/>
          </w:rPr>
          <w:t>Introduction</w:t>
        </w:r>
        <w:r w:rsidR="00A479B0" w:rsidRPr="00A479B0">
          <w:rPr>
            <w:noProof/>
            <w:webHidden/>
            <w:color w:val="00ABE9" w:themeColor="accent2"/>
          </w:rPr>
          <w:tab/>
        </w:r>
        <w:r w:rsidR="00A479B0" w:rsidRPr="00A479B0">
          <w:rPr>
            <w:noProof/>
            <w:webHidden/>
            <w:color w:val="00ABE9" w:themeColor="accent2"/>
          </w:rPr>
          <w:fldChar w:fldCharType="begin"/>
        </w:r>
        <w:r w:rsidR="00A479B0" w:rsidRPr="00A479B0">
          <w:rPr>
            <w:noProof/>
            <w:webHidden/>
            <w:color w:val="00ABE9" w:themeColor="accent2"/>
          </w:rPr>
          <w:instrText xml:space="preserve"> PAGEREF _Toc96094862 \h </w:instrText>
        </w:r>
        <w:r w:rsidR="00A479B0" w:rsidRPr="00A479B0">
          <w:rPr>
            <w:noProof/>
            <w:webHidden/>
            <w:color w:val="00ABE9" w:themeColor="accent2"/>
          </w:rPr>
        </w:r>
        <w:r w:rsidR="00A479B0" w:rsidRPr="00A479B0">
          <w:rPr>
            <w:noProof/>
            <w:webHidden/>
            <w:color w:val="00ABE9" w:themeColor="accent2"/>
          </w:rPr>
          <w:fldChar w:fldCharType="separate"/>
        </w:r>
        <w:r w:rsidR="00A479B0" w:rsidRPr="00A479B0">
          <w:rPr>
            <w:noProof/>
            <w:webHidden/>
            <w:color w:val="00ABE9" w:themeColor="accent2"/>
          </w:rPr>
          <w:t>3</w:t>
        </w:r>
        <w:r w:rsidR="00A479B0" w:rsidRPr="00A479B0">
          <w:rPr>
            <w:noProof/>
            <w:webHidden/>
            <w:color w:val="00ABE9" w:themeColor="accent2"/>
          </w:rPr>
          <w:fldChar w:fldCharType="end"/>
        </w:r>
      </w:hyperlink>
    </w:p>
    <w:p w14:paraId="15FD8E2D" w14:textId="115CBC2D" w:rsidR="00A479B0" w:rsidRPr="00A479B0" w:rsidRDefault="00805946">
      <w:pPr>
        <w:pStyle w:val="TM1"/>
        <w:rPr>
          <w:rFonts w:asciiTheme="minorHAnsi" w:eastAsiaTheme="minorEastAsia" w:hAnsiTheme="minorHAnsi" w:cstheme="minorBidi"/>
          <w:b w:val="0"/>
          <w:bCs w:val="0"/>
          <w:caps w:val="0"/>
          <w:noProof/>
          <w:color w:val="00ABE9" w:themeColor="accent2"/>
          <w:sz w:val="22"/>
          <w:szCs w:val="22"/>
          <w:lang w:eastAsia="fr-FR"/>
        </w:rPr>
      </w:pPr>
      <w:hyperlink w:anchor="_Toc96094863" w:history="1">
        <w:r w:rsidR="00A479B0" w:rsidRPr="00A479B0">
          <w:rPr>
            <w:rStyle w:val="Lienhypertexte"/>
            <w:noProof/>
            <w:color w:val="00ABE9" w:themeColor="accent2"/>
          </w:rPr>
          <w:t>Sous-critère 1 : Méthodologie de prise en main de la solution</w:t>
        </w:r>
        <w:r w:rsidR="00A479B0" w:rsidRPr="00A479B0">
          <w:rPr>
            <w:noProof/>
            <w:webHidden/>
            <w:color w:val="00ABE9" w:themeColor="accent2"/>
          </w:rPr>
          <w:tab/>
        </w:r>
        <w:r w:rsidR="00A479B0" w:rsidRPr="00A479B0">
          <w:rPr>
            <w:noProof/>
            <w:webHidden/>
            <w:color w:val="00ABE9" w:themeColor="accent2"/>
          </w:rPr>
          <w:fldChar w:fldCharType="begin"/>
        </w:r>
        <w:r w:rsidR="00A479B0" w:rsidRPr="00A479B0">
          <w:rPr>
            <w:noProof/>
            <w:webHidden/>
            <w:color w:val="00ABE9" w:themeColor="accent2"/>
          </w:rPr>
          <w:instrText xml:space="preserve"> PAGEREF _Toc96094863 \h </w:instrText>
        </w:r>
        <w:r w:rsidR="00A479B0" w:rsidRPr="00A479B0">
          <w:rPr>
            <w:noProof/>
            <w:webHidden/>
            <w:color w:val="00ABE9" w:themeColor="accent2"/>
          </w:rPr>
        </w:r>
        <w:r w:rsidR="00A479B0" w:rsidRPr="00A479B0">
          <w:rPr>
            <w:noProof/>
            <w:webHidden/>
            <w:color w:val="00ABE9" w:themeColor="accent2"/>
          </w:rPr>
          <w:fldChar w:fldCharType="separate"/>
        </w:r>
        <w:r w:rsidR="00A479B0" w:rsidRPr="00A479B0">
          <w:rPr>
            <w:noProof/>
            <w:webHidden/>
            <w:color w:val="00ABE9" w:themeColor="accent2"/>
          </w:rPr>
          <w:t>4</w:t>
        </w:r>
        <w:r w:rsidR="00A479B0" w:rsidRPr="00A479B0">
          <w:rPr>
            <w:noProof/>
            <w:webHidden/>
            <w:color w:val="00ABE9" w:themeColor="accent2"/>
          </w:rPr>
          <w:fldChar w:fldCharType="end"/>
        </w:r>
      </w:hyperlink>
    </w:p>
    <w:p w14:paraId="3B441C6E" w14:textId="1C726EC3" w:rsidR="00A479B0" w:rsidRPr="00A479B0" w:rsidRDefault="00805946">
      <w:pPr>
        <w:pStyle w:val="TM1"/>
        <w:rPr>
          <w:rFonts w:asciiTheme="minorHAnsi" w:eastAsiaTheme="minorEastAsia" w:hAnsiTheme="minorHAnsi" w:cstheme="minorBidi"/>
          <w:b w:val="0"/>
          <w:bCs w:val="0"/>
          <w:caps w:val="0"/>
          <w:noProof/>
          <w:color w:val="00ABE9" w:themeColor="accent2"/>
          <w:sz w:val="22"/>
          <w:szCs w:val="22"/>
          <w:lang w:eastAsia="fr-FR"/>
        </w:rPr>
      </w:pPr>
      <w:hyperlink w:anchor="_Toc96094864" w:history="1">
        <w:r w:rsidR="00A479B0" w:rsidRPr="00A479B0">
          <w:rPr>
            <w:rStyle w:val="Lienhypertexte"/>
            <w:noProof/>
            <w:color w:val="00ABE9" w:themeColor="accent2"/>
          </w:rPr>
          <w:t>Sous-critère 2 : Méthodologies fonctionnelles et techniques en lien avec le type de prestation demandée</w:t>
        </w:r>
        <w:r w:rsidR="00A479B0" w:rsidRPr="00A479B0">
          <w:rPr>
            <w:noProof/>
            <w:webHidden/>
            <w:color w:val="00ABE9" w:themeColor="accent2"/>
          </w:rPr>
          <w:tab/>
        </w:r>
        <w:r w:rsidR="00A479B0" w:rsidRPr="00A479B0">
          <w:rPr>
            <w:noProof/>
            <w:webHidden/>
            <w:color w:val="00ABE9" w:themeColor="accent2"/>
          </w:rPr>
          <w:fldChar w:fldCharType="begin"/>
        </w:r>
        <w:r w:rsidR="00A479B0" w:rsidRPr="00A479B0">
          <w:rPr>
            <w:noProof/>
            <w:webHidden/>
            <w:color w:val="00ABE9" w:themeColor="accent2"/>
          </w:rPr>
          <w:instrText xml:space="preserve"> PAGEREF _Toc96094864 \h </w:instrText>
        </w:r>
        <w:r w:rsidR="00A479B0" w:rsidRPr="00A479B0">
          <w:rPr>
            <w:noProof/>
            <w:webHidden/>
            <w:color w:val="00ABE9" w:themeColor="accent2"/>
          </w:rPr>
        </w:r>
        <w:r w:rsidR="00A479B0" w:rsidRPr="00A479B0">
          <w:rPr>
            <w:noProof/>
            <w:webHidden/>
            <w:color w:val="00ABE9" w:themeColor="accent2"/>
          </w:rPr>
          <w:fldChar w:fldCharType="separate"/>
        </w:r>
        <w:r w:rsidR="00A479B0" w:rsidRPr="00A479B0">
          <w:rPr>
            <w:noProof/>
            <w:webHidden/>
            <w:color w:val="00ABE9" w:themeColor="accent2"/>
          </w:rPr>
          <w:t>5</w:t>
        </w:r>
        <w:r w:rsidR="00A479B0" w:rsidRPr="00A479B0">
          <w:rPr>
            <w:noProof/>
            <w:webHidden/>
            <w:color w:val="00ABE9" w:themeColor="accent2"/>
          </w:rPr>
          <w:fldChar w:fldCharType="end"/>
        </w:r>
      </w:hyperlink>
    </w:p>
    <w:p w14:paraId="3F0377C3" w14:textId="66FE75AD" w:rsidR="00A479B0" w:rsidRDefault="00805946">
      <w:pPr>
        <w:pStyle w:val="TM1"/>
        <w:rPr>
          <w:rFonts w:asciiTheme="minorHAnsi" w:eastAsiaTheme="minorEastAsia" w:hAnsiTheme="minorHAnsi" w:cstheme="minorBidi"/>
          <w:b w:val="0"/>
          <w:bCs w:val="0"/>
          <w:caps w:val="0"/>
          <w:noProof/>
          <w:sz w:val="22"/>
          <w:szCs w:val="22"/>
          <w:lang w:eastAsia="fr-FR"/>
        </w:rPr>
      </w:pPr>
      <w:hyperlink w:anchor="_Toc96094865" w:history="1">
        <w:r w:rsidR="00A479B0" w:rsidRPr="00A479B0">
          <w:rPr>
            <w:rStyle w:val="Lienhypertexte"/>
            <w:noProof/>
            <w:color w:val="00ABE9" w:themeColor="accent2"/>
          </w:rPr>
          <w:t xml:space="preserve">Sous-critère 3 : </w:t>
        </w:r>
        <w:r w:rsidR="00A479B0" w:rsidRPr="00A479B0">
          <w:rPr>
            <w:rStyle w:val="Lienhypertexte"/>
            <w:i/>
            <w:noProof/>
            <w:color w:val="00ABE9" w:themeColor="accent2"/>
          </w:rPr>
          <w:t>Pertinence des profils proposés au regard des spécificités des prestations demandées</w:t>
        </w:r>
        <w:r w:rsidR="00A479B0" w:rsidRPr="00A479B0">
          <w:rPr>
            <w:noProof/>
            <w:webHidden/>
            <w:color w:val="00ABE9" w:themeColor="accent2"/>
          </w:rPr>
          <w:tab/>
        </w:r>
        <w:r w:rsidR="00A479B0" w:rsidRPr="00A479B0">
          <w:rPr>
            <w:noProof/>
            <w:webHidden/>
            <w:color w:val="00ABE9" w:themeColor="accent2"/>
          </w:rPr>
          <w:fldChar w:fldCharType="begin"/>
        </w:r>
        <w:r w:rsidR="00A479B0" w:rsidRPr="00A479B0">
          <w:rPr>
            <w:noProof/>
            <w:webHidden/>
            <w:color w:val="00ABE9" w:themeColor="accent2"/>
          </w:rPr>
          <w:instrText xml:space="preserve"> PAGEREF _Toc96094865 \h </w:instrText>
        </w:r>
        <w:r w:rsidR="00A479B0" w:rsidRPr="00A479B0">
          <w:rPr>
            <w:noProof/>
            <w:webHidden/>
            <w:color w:val="00ABE9" w:themeColor="accent2"/>
          </w:rPr>
        </w:r>
        <w:r w:rsidR="00A479B0" w:rsidRPr="00A479B0">
          <w:rPr>
            <w:noProof/>
            <w:webHidden/>
            <w:color w:val="00ABE9" w:themeColor="accent2"/>
          </w:rPr>
          <w:fldChar w:fldCharType="separate"/>
        </w:r>
        <w:r w:rsidR="00A479B0" w:rsidRPr="00A479B0">
          <w:rPr>
            <w:noProof/>
            <w:webHidden/>
            <w:color w:val="00ABE9" w:themeColor="accent2"/>
          </w:rPr>
          <w:t>6</w:t>
        </w:r>
        <w:r w:rsidR="00A479B0" w:rsidRPr="00A479B0">
          <w:rPr>
            <w:noProof/>
            <w:webHidden/>
            <w:color w:val="00ABE9" w:themeColor="accent2"/>
          </w:rPr>
          <w:fldChar w:fldCharType="end"/>
        </w:r>
      </w:hyperlink>
    </w:p>
    <w:p w14:paraId="115BD8D6" w14:textId="4D834985" w:rsidR="00EC1CEC" w:rsidRPr="00C90B64" w:rsidRDefault="00512FBB" w:rsidP="009D7B36">
      <w:pPr>
        <w:tabs>
          <w:tab w:val="left" w:pos="567"/>
          <w:tab w:val="right" w:leader="dot" w:pos="9781"/>
          <w:tab w:val="right" w:leader="dot" w:pos="9923"/>
        </w:tabs>
        <w:ind w:right="283"/>
        <w:rPr>
          <w:rFonts w:asciiTheme="minorHAnsi" w:hAnsiTheme="minorHAnsi" w:cstheme="minorHAnsi"/>
          <w:color w:val="00B0F0"/>
        </w:rPr>
      </w:pPr>
      <w:r w:rsidRPr="00C90B64">
        <w:rPr>
          <w:rFonts w:asciiTheme="minorHAnsi" w:hAnsiTheme="minorHAnsi" w:cstheme="minorHAnsi"/>
          <w:color w:val="00B0F0"/>
        </w:rPr>
        <w:fldChar w:fldCharType="end"/>
      </w:r>
    </w:p>
    <w:p w14:paraId="57722DB7" w14:textId="77777777" w:rsidR="00EC1CEC" w:rsidRPr="00EC1CEC" w:rsidRDefault="00EC1CEC" w:rsidP="00EC1CEC">
      <w:pPr>
        <w:tabs>
          <w:tab w:val="left" w:pos="2500"/>
        </w:tabs>
        <w:rPr>
          <w:rFonts w:ascii="Arial" w:hAnsi="Arial" w:cs="Arial"/>
        </w:rPr>
      </w:pPr>
    </w:p>
    <w:p w14:paraId="2EB46EC6" w14:textId="163EB844" w:rsidR="003273EA" w:rsidRDefault="003273EA" w:rsidP="00F451C5">
      <w:pPr>
        <w:pStyle w:val="peroquet"/>
        <w:ind w:left="0"/>
      </w:pPr>
      <w:bookmarkStart w:id="5" w:name="_Toc46740141"/>
      <w:bookmarkStart w:id="6" w:name="_Toc96094862"/>
      <w:bookmarkStart w:id="7" w:name="_Toc455669482"/>
      <w:bookmarkStart w:id="8" w:name="_Toc455670646"/>
      <w:bookmarkEnd w:id="1"/>
      <w:bookmarkEnd w:id="2"/>
      <w:bookmarkEnd w:id="3"/>
      <w:bookmarkEnd w:id="4"/>
      <w:r>
        <w:lastRenderedPageBreak/>
        <w:t>Introduction</w:t>
      </w:r>
      <w:bookmarkEnd w:id="5"/>
      <w:bookmarkEnd w:id="6"/>
    </w:p>
    <w:p w14:paraId="7042AD85" w14:textId="7135F647" w:rsidR="00512FBB" w:rsidRDefault="00512FBB" w:rsidP="0072053D">
      <w:pPr>
        <w:pStyle w:val="Indication"/>
      </w:pPr>
    </w:p>
    <w:p w14:paraId="3E35EC7E" w14:textId="35BE6A6D" w:rsidR="005A57D7" w:rsidRDefault="005A57D7" w:rsidP="0072053D">
      <w:pPr>
        <w:pStyle w:val="Indication"/>
      </w:pPr>
    </w:p>
    <w:p w14:paraId="6505AA77" w14:textId="77777777" w:rsidR="005A57D7" w:rsidRDefault="005A57D7" w:rsidP="0072053D">
      <w:pPr>
        <w:pStyle w:val="Indication"/>
      </w:pPr>
    </w:p>
    <w:p w14:paraId="772EFFF5" w14:textId="401303DD" w:rsidR="00965DBA" w:rsidRDefault="00E739B3" w:rsidP="0072053D">
      <w:pPr>
        <w:pStyle w:val="Indication"/>
      </w:pPr>
      <w:r w:rsidRPr="002948DC">
        <w:t xml:space="preserve">Le présent cadre de </w:t>
      </w:r>
      <w:r w:rsidR="00CA0707">
        <w:t xml:space="preserve">réponse technique </w:t>
      </w:r>
      <w:r w:rsidRPr="002948DC">
        <w:t>détail</w:t>
      </w:r>
      <w:r>
        <w:t xml:space="preserve">le les différentes informations requises </w:t>
      </w:r>
      <w:r w:rsidR="00CA0707">
        <w:t xml:space="preserve">au titre de l’offre du </w:t>
      </w:r>
      <w:r w:rsidR="00F774A5">
        <w:t>soumissionnaire. Ces éléments correspondent aux sous-critères utilisés pour la notation de la valeur technique de l’offre.</w:t>
      </w:r>
    </w:p>
    <w:p w14:paraId="34880CF4" w14:textId="6265B40C" w:rsidR="00BF27F7" w:rsidRDefault="00BF27F7" w:rsidP="0072053D">
      <w:pPr>
        <w:pStyle w:val="Indication"/>
      </w:pPr>
    </w:p>
    <w:p w14:paraId="72B90E2B" w14:textId="241994CF" w:rsidR="00BF27F7" w:rsidRDefault="00BF27F7" w:rsidP="0072053D">
      <w:pPr>
        <w:pStyle w:val="Indication"/>
      </w:pPr>
      <w:r>
        <w:t>Les critères sont les suivants :</w:t>
      </w:r>
    </w:p>
    <w:p w14:paraId="770F3380" w14:textId="1D37A944" w:rsidR="00BF27F7" w:rsidRDefault="00BF27F7" w:rsidP="0072053D">
      <w:pPr>
        <w:pStyle w:val="Indication"/>
      </w:pPr>
    </w:p>
    <w:tbl>
      <w:tblPr>
        <w:tblStyle w:val="Grilledutableau"/>
        <w:tblW w:w="0" w:type="auto"/>
        <w:jc w:val="center"/>
        <w:tblLook w:val="04A0" w:firstRow="1" w:lastRow="0" w:firstColumn="1" w:lastColumn="0" w:noHBand="0" w:noVBand="1"/>
      </w:tblPr>
      <w:tblGrid>
        <w:gridCol w:w="4547"/>
        <w:gridCol w:w="4401"/>
      </w:tblGrid>
      <w:tr w:rsidR="00BF27F7" w:rsidRPr="00BF27F7" w14:paraId="5F11FA2F" w14:textId="77777777" w:rsidTr="00BF27F7">
        <w:trPr>
          <w:trHeight w:val="537"/>
          <w:jc w:val="center"/>
        </w:trPr>
        <w:tc>
          <w:tcPr>
            <w:tcW w:w="4547" w:type="dxa"/>
            <w:vAlign w:val="center"/>
          </w:tcPr>
          <w:p w14:paraId="1C0BB17E" w14:textId="77777777" w:rsidR="00BF27F7" w:rsidRPr="00BF27F7" w:rsidRDefault="00BF27F7" w:rsidP="00B724A8">
            <w:pPr>
              <w:ind w:right="484"/>
              <w:jc w:val="center"/>
              <w:rPr>
                <w:rFonts w:cstheme="minorHAnsi"/>
                <w:b/>
                <w:i/>
                <w:color w:val="00B0F0"/>
                <w:sz w:val="20"/>
                <w:lang w:eastAsia="fr-FR"/>
              </w:rPr>
            </w:pPr>
            <w:r w:rsidRPr="00BF27F7">
              <w:rPr>
                <w:rFonts w:cstheme="minorHAnsi"/>
                <w:b/>
                <w:i/>
                <w:color w:val="00B0F0"/>
                <w:sz w:val="20"/>
                <w:lang w:eastAsia="fr-FR"/>
              </w:rPr>
              <w:t>Critère 2 : Valeur technique</w:t>
            </w:r>
          </w:p>
        </w:tc>
        <w:tc>
          <w:tcPr>
            <w:tcW w:w="4401" w:type="dxa"/>
            <w:vAlign w:val="center"/>
          </w:tcPr>
          <w:p w14:paraId="07A4F9DB" w14:textId="6FC7BA4F" w:rsidR="00BF27F7" w:rsidRPr="00BF27F7" w:rsidRDefault="00D82CD9" w:rsidP="00B724A8">
            <w:pPr>
              <w:ind w:right="484"/>
              <w:jc w:val="center"/>
              <w:rPr>
                <w:rFonts w:cstheme="minorHAnsi"/>
                <w:b/>
                <w:color w:val="00B0F0"/>
                <w:sz w:val="20"/>
                <w:lang w:eastAsia="fr-FR"/>
              </w:rPr>
            </w:pPr>
            <w:r>
              <w:rPr>
                <w:rFonts w:cstheme="minorHAnsi"/>
                <w:b/>
                <w:color w:val="00B0F0"/>
                <w:sz w:val="20"/>
                <w:lang w:eastAsia="fr-FR"/>
              </w:rPr>
              <w:t>40</w:t>
            </w:r>
            <w:r w:rsidR="00BF27F7" w:rsidRPr="00BF27F7">
              <w:rPr>
                <w:rFonts w:cstheme="minorHAnsi"/>
                <w:b/>
                <w:color w:val="00B0F0"/>
                <w:sz w:val="20"/>
                <w:lang w:eastAsia="fr-FR"/>
              </w:rPr>
              <w:t>%</w:t>
            </w:r>
          </w:p>
        </w:tc>
      </w:tr>
      <w:tr w:rsidR="00BF27F7" w:rsidRPr="00BF27F7" w14:paraId="44E1C62E" w14:textId="77777777" w:rsidTr="00BF27F7">
        <w:trPr>
          <w:trHeight w:val="537"/>
          <w:jc w:val="center"/>
        </w:trPr>
        <w:tc>
          <w:tcPr>
            <w:tcW w:w="4547" w:type="dxa"/>
            <w:vAlign w:val="center"/>
          </w:tcPr>
          <w:p w14:paraId="4FB7BCAF" w14:textId="43E5D7CB" w:rsidR="00AC33A1" w:rsidRPr="00BF27F7" w:rsidRDefault="00BF27F7" w:rsidP="00AC33A1">
            <w:pPr>
              <w:ind w:right="484"/>
              <w:jc w:val="center"/>
              <w:rPr>
                <w:rFonts w:cstheme="minorHAnsi"/>
                <w:i/>
                <w:color w:val="00B0F0"/>
                <w:sz w:val="20"/>
                <w:lang w:eastAsia="fr-FR"/>
              </w:rPr>
            </w:pPr>
            <w:r w:rsidRPr="00BF27F7">
              <w:rPr>
                <w:rFonts w:cstheme="minorHAnsi"/>
                <w:i/>
                <w:color w:val="00B0F0"/>
                <w:sz w:val="20"/>
                <w:lang w:eastAsia="fr-FR"/>
              </w:rPr>
              <w:t>Sous- critère 1 :</w:t>
            </w:r>
            <w:r w:rsidR="00AC33A1" w:rsidRPr="00BF27F7">
              <w:rPr>
                <w:rFonts w:cstheme="minorHAnsi"/>
                <w:i/>
                <w:color w:val="00B0F0"/>
                <w:sz w:val="20"/>
                <w:lang w:eastAsia="fr-FR"/>
              </w:rPr>
              <w:t xml:space="preserve"> </w:t>
            </w:r>
            <w:r w:rsidR="00D82CD9">
              <w:rPr>
                <w:rFonts w:cstheme="minorHAnsi"/>
                <w:i/>
                <w:color w:val="00B0F0"/>
                <w:sz w:val="20"/>
                <w:lang w:eastAsia="fr-FR"/>
              </w:rPr>
              <w:t>Méthodologie de prise en main de la solution</w:t>
            </w:r>
          </w:p>
        </w:tc>
        <w:tc>
          <w:tcPr>
            <w:tcW w:w="4401" w:type="dxa"/>
            <w:vAlign w:val="center"/>
          </w:tcPr>
          <w:p w14:paraId="56CE56B8" w14:textId="50276515" w:rsidR="00BF27F7" w:rsidRPr="00BF27F7" w:rsidRDefault="00D82CD9" w:rsidP="00B724A8">
            <w:pPr>
              <w:ind w:right="484"/>
              <w:jc w:val="center"/>
              <w:rPr>
                <w:rFonts w:cstheme="minorHAnsi"/>
                <w:color w:val="00B0F0"/>
                <w:sz w:val="20"/>
                <w:lang w:eastAsia="fr-FR"/>
              </w:rPr>
            </w:pPr>
            <w:r>
              <w:rPr>
                <w:rFonts w:cstheme="minorHAnsi"/>
                <w:color w:val="00B0F0"/>
                <w:sz w:val="20"/>
                <w:lang w:eastAsia="fr-FR"/>
              </w:rPr>
              <w:t>1</w:t>
            </w:r>
            <w:r w:rsidR="00EF4C86">
              <w:rPr>
                <w:rFonts w:cstheme="minorHAnsi"/>
                <w:color w:val="00B0F0"/>
                <w:sz w:val="20"/>
                <w:lang w:eastAsia="fr-FR"/>
              </w:rPr>
              <w:t>5%</w:t>
            </w:r>
          </w:p>
        </w:tc>
      </w:tr>
      <w:tr w:rsidR="00BF27F7" w:rsidRPr="00BF27F7" w14:paraId="18924370" w14:textId="77777777" w:rsidTr="00BF27F7">
        <w:trPr>
          <w:trHeight w:val="537"/>
          <w:jc w:val="center"/>
        </w:trPr>
        <w:tc>
          <w:tcPr>
            <w:tcW w:w="4547" w:type="dxa"/>
            <w:vAlign w:val="center"/>
          </w:tcPr>
          <w:p w14:paraId="247CBDC9" w14:textId="75B4D360" w:rsidR="00BF27F7" w:rsidRPr="00BF27F7" w:rsidRDefault="00BF27F7" w:rsidP="00B724A8">
            <w:pPr>
              <w:ind w:right="484"/>
              <w:jc w:val="center"/>
              <w:rPr>
                <w:rFonts w:cstheme="minorHAnsi"/>
                <w:i/>
                <w:color w:val="00B0F0"/>
                <w:sz w:val="20"/>
                <w:lang w:eastAsia="fr-FR"/>
              </w:rPr>
            </w:pPr>
            <w:r w:rsidRPr="00BF27F7">
              <w:rPr>
                <w:rFonts w:cstheme="minorHAnsi"/>
                <w:i/>
                <w:color w:val="00B0F0"/>
                <w:sz w:val="20"/>
                <w:lang w:eastAsia="fr-FR"/>
              </w:rPr>
              <w:t xml:space="preserve">Sous-critère 2 : </w:t>
            </w:r>
            <w:r w:rsidR="00D82CD9">
              <w:rPr>
                <w:rFonts w:cstheme="minorHAnsi"/>
                <w:i/>
                <w:color w:val="00B0F0"/>
                <w:sz w:val="20"/>
                <w:lang w:eastAsia="fr-FR"/>
              </w:rPr>
              <w:t>Méthodologie de réalisation des prestations</w:t>
            </w:r>
          </w:p>
        </w:tc>
        <w:tc>
          <w:tcPr>
            <w:tcW w:w="4401" w:type="dxa"/>
            <w:vAlign w:val="center"/>
          </w:tcPr>
          <w:p w14:paraId="60899126" w14:textId="28111CED" w:rsidR="00BF27F7" w:rsidRPr="00BF27F7" w:rsidRDefault="00D82CD9" w:rsidP="00B724A8">
            <w:pPr>
              <w:ind w:right="484"/>
              <w:jc w:val="center"/>
              <w:rPr>
                <w:rFonts w:cstheme="minorHAnsi"/>
                <w:color w:val="00B0F0"/>
                <w:sz w:val="20"/>
                <w:lang w:eastAsia="fr-FR"/>
              </w:rPr>
            </w:pPr>
            <w:r>
              <w:rPr>
                <w:rFonts w:cstheme="minorHAnsi"/>
                <w:color w:val="00B0F0"/>
                <w:sz w:val="20"/>
                <w:lang w:eastAsia="fr-FR"/>
              </w:rPr>
              <w:t>25</w:t>
            </w:r>
            <w:r w:rsidR="00EF4C86">
              <w:rPr>
                <w:rFonts w:cstheme="minorHAnsi"/>
                <w:color w:val="00B0F0"/>
                <w:sz w:val="20"/>
                <w:lang w:eastAsia="fr-FR"/>
              </w:rPr>
              <w:t>%</w:t>
            </w:r>
          </w:p>
        </w:tc>
      </w:tr>
      <w:tr w:rsidR="00BF27F7" w:rsidRPr="00BF27F7" w14:paraId="54355C05" w14:textId="77777777" w:rsidTr="00BF27F7">
        <w:trPr>
          <w:trHeight w:val="537"/>
          <w:jc w:val="center"/>
        </w:trPr>
        <w:tc>
          <w:tcPr>
            <w:tcW w:w="4547" w:type="dxa"/>
            <w:vAlign w:val="center"/>
          </w:tcPr>
          <w:p w14:paraId="3E31D0FE" w14:textId="10FCC90D" w:rsidR="00AC33A1" w:rsidRPr="00BF27F7" w:rsidRDefault="00BF27F7" w:rsidP="00AC33A1">
            <w:pPr>
              <w:ind w:right="484"/>
              <w:jc w:val="center"/>
              <w:rPr>
                <w:rFonts w:cstheme="minorHAnsi"/>
                <w:i/>
                <w:color w:val="00B0F0"/>
                <w:sz w:val="20"/>
                <w:lang w:eastAsia="fr-FR"/>
              </w:rPr>
            </w:pPr>
            <w:r w:rsidRPr="00BF27F7">
              <w:rPr>
                <w:rFonts w:cstheme="minorHAnsi"/>
                <w:i/>
                <w:color w:val="00B0F0"/>
                <w:sz w:val="20"/>
                <w:lang w:eastAsia="fr-FR"/>
              </w:rPr>
              <w:t xml:space="preserve">Sous-critère 3 : </w:t>
            </w:r>
            <w:r w:rsidR="00D82CD9" w:rsidRPr="00D82CD9">
              <w:rPr>
                <w:rFonts w:cstheme="minorHAnsi"/>
                <w:i/>
                <w:color w:val="00B0F0"/>
                <w:sz w:val="20"/>
                <w:lang w:eastAsia="fr-FR"/>
              </w:rPr>
              <w:t xml:space="preserve">Qualité des profils proposés et </w:t>
            </w:r>
            <w:r w:rsidR="00D82CD9">
              <w:rPr>
                <w:rFonts w:cstheme="minorHAnsi"/>
                <w:i/>
                <w:color w:val="00B0F0"/>
                <w:sz w:val="20"/>
                <w:lang w:eastAsia="fr-FR"/>
              </w:rPr>
              <w:t xml:space="preserve">méthodologie de </w:t>
            </w:r>
            <w:r w:rsidR="00D82CD9" w:rsidRPr="00D82CD9">
              <w:rPr>
                <w:rFonts w:cstheme="minorHAnsi"/>
                <w:i/>
                <w:color w:val="00B0F0"/>
                <w:sz w:val="20"/>
                <w:lang w:eastAsia="fr-FR"/>
              </w:rPr>
              <w:t xml:space="preserve">maintien du niveau de compétences </w:t>
            </w:r>
            <w:r w:rsidR="00A479B0">
              <w:rPr>
                <w:rFonts w:cstheme="minorHAnsi"/>
                <w:i/>
                <w:color w:val="00B0F0"/>
                <w:sz w:val="20"/>
                <w:lang w:eastAsia="fr-FR"/>
              </w:rPr>
              <w:t>sur EBX</w:t>
            </w:r>
            <w:r w:rsidR="002C7E73">
              <w:rPr>
                <w:rFonts w:cstheme="minorHAnsi"/>
                <w:i/>
                <w:color w:val="00B0F0"/>
                <w:sz w:val="20"/>
                <w:lang w:eastAsia="fr-FR"/>
              </w:rPr>
              <w:t xml:space="preserve"> et Java</w:t>
            </w:r>
          </w:p>
        </w:tc>
        <w:tc>
          <w:tcPr>
            <w:tcW w:w="4401" w:type="dxa"/>
            <w:vAlign w:val="center"/>
          </w:tcPr>
          <w:p w14:paraId="182B67AF" w14:textId="40009093" w:rsidR="00BF27F7" w:rsidRPr="00BF27F7" w:rsidRDefault="00D82CD9" w:rsidP="00B724A8">
            <w:pPr>
              <w:ind w:right="484"/>
              <w:jc w:val="center"/>
              <w:rPr>
                <w:rFonts w:cstheme="minorHAnsi"/>
                <w:color w:val="00B0F0"/>
                <w:sz w:val="20"/>
                <w:lang w:eastAsia="fr-FR"/>
              </w:rPr>
            </w:pPr>
            <w:r>
              <w:rPr>
                <w:rFonts w:cstheme="minorHAnsi"/>
                <w:color w:val="00B0F0"/>
                <w:sz w:val="20"/>
                <w:lang w:eastAsia="fr-FR"/>
              </w:rPr>
              <w:t>60</w:t>
            </w:r>
            <w:r w:rsidR="00EF4C86">
              <w:rPr>
                <w:rFonts w:cstheme="minorHAnsi"/>
                <w:color w:val="00B0F0"/>
                <w:sz w:val="20"/>
                <w:lang w:eastAsia="fr-FR"/>
              </w:rPr>
              <w:t>%</w:t>
            </w:r>
          </w:p>
        </w:tc>
      </w:tr>
    </w:tbl>
    <w:p w14:paraId="1AC08279" w14:textId="77777777" w:rsidR="00965DBA" w:rsidRPr="00965DBA" w:rsidRDefault="00965DBA" w:rsidP="00965DBA">
      <w:pPr>
        <w:rPr>
          <w:highlight w:val="yellow"/>
        </w:rPr>
      </w:pPr>
    </w:p>
    <w:p w14:paraId="2C4D761D" w14:textId="77777777" w:rsidR="00965DBA" w:rsidRPr="00965DBA" w:rsidRDefault="00965DBA" w:rsidP="00965DBA">
      <w:pPr>
        <w:rPr>
          <w:highlight w:val="yellow"/>
        </w:rPr>
      </w:pPr>
    </w:p>
    <w:p w14:paraId="0E7388F4" w14:textId="62328DD1" w:rsidR="00965DBA" w:rsidRPr="00965DBA" w:rsidRDefault="005A57D7" w:rsidP="00965DBA">
      <w:pPr>
        <w:rPr>
          <w:highlight w:val="yellow"/>
        </w:rPr>
      </w:pPr>
      <w:r w:rsidRPr="005A57D7">
        <w:rPr>
          <w:rFonts w:cs="Arial"/>
          <w:i/>
          <w:color w:val="00ABE9" w:themeColor="accent2"/>
          <w:sz w:val="20"/>
        </w:rPr>
        <w:t>En cas de renvoi à un mémoire technique, les paragraphes visés devront être mentionnés précisément.</w:t>
      </w:r>
    </w:p>
    <w:p w14:paraId="41D60479" w14:textId="59E9E241" w:rsidR="00E24F18" w:rsidRPr="00A277CC" w:rsidRDefault="001F027A" w:rsidP="00F451C5">
      <w:pPr>
        <w:pStyle w:val="peroquet"/>
        <w:ind w:left="0"/>
        <w:rPr>
          <w:sz w:val="24"/>
        </w:rPr>
      </w:pPr>
      <w:bookmarkStart w:id="9" w:name="_Toc96094863"/>
      <w:r w:rsidRPr="00A277CC">
        <w:rPr>
          <w:sz w:val="24"/>
        </w:rPr>
        <w:lastRenderedPageBreak/>
        <w:t>Sous-critère 1 :</w:t>
      </w:r>
      <w:r w:rsidR="007E0BBD" w:rsidRPr="00A277CC">
        <w:rPr>
          <w:sz w:val="24"/>
        </w:rPr>
        <w:t xml:space="preserve"> </w:t>
      </w:r>
      <w:r w:rsidR="00D82CD9">
        <w:rPr>
          <w:sz w:val="24"/>
        </w:rPr>
        <w:t>Méthodologie de prise en main de la solution</w:t>
      </w:r>
      <w:bookmarkEnd w:id="9"/>
    </w:p>
    <w:p w14:paraId="25AE0051" w14:textId="77777777" w:rsidR="00580BF0" w:rsidRDefault="00580BF0" w:rsidP="00580BF0">
      <w:pPr>
        <w:pStyle w:val="Indication"/>
      </w:pPr>
    </w:p>
    <w:p w14:paraId="7D8394BA" w14:textId="7C77DC73" w:rsidR="00580BF0" w:rsidRDefault="00580BF0" w:rsidP="00580BF0">
      <w:pPr>
        <w:pStyle w:val="Indication"/>
      </w:pPr>
      <w:r>
        <w:t xml:space="preserve">Le candidat détaillera </w:t>
      </w:r>
      <w:r w:rsidR="00D82CD9">
        <w:t xml:space="preserve">la manière dont il s’appropriera les connaissances fonctionnelles et techniques </w:t>
      </w:r>
      <w:r w:rsidR="00B805D1">
        <w:t xml:space="preserve">nécessaires pour être en capacité de réaliser les prestations demandées. En particulier, le candidat devra préciser le rôle de l’Amue lors de sa montée en compétences, et si une sollicitation est requise, il devra quantifier le niveau d’aide attendu sur les différents domaines : métier, fonctionnel, technique en termes de charge (nombre de jours/homme) à consacrer par les référents de l’Amue. La méthodologie de prise en main de la solution devra faire l’objet d’un planning détaillé à partir de la notification du marché. </w:t>
      </w:r>
    </w:p>
    <w:p w14:paraId="5AA84DFA" w14:textId="77777777" w:rsidR="007336D8" w:rsidRPr="007336D8" w:rsidRDefault="007336D8" w:rsidP="007336D8">
      <w:pPr>
        <w:pStyle w:val="Indication"/>
        <w:rPr>
          <w:i w:val="0"/>
          <w:color w:val="auto"/>
          <w:sz w:val="22"/>
        </w:rPr>
      </w:pPr>
    </w:p>
    <w:p w14:paraId="59CFC63B" w14:textId="12F4B980" w:rsidR="0005409A" w:rsidRDefault="0005409A" w:rsidP="00580BF0">
      <w:pPr>
        <w:pStyle w:val="Indication"/>
      </w:pPr>
    </w:p>
    <w:p w14:paraId="517D24D6" w14:textId="77777777" w:rsidR="0005409A" w:rsidRDefault="0005409A" w:rsidP="00580BF0">
      <w:pPr>
        <w:pStyle w:val="Indication"/>
      </w:pPr>
    </w:p>
    <w:p w14:paraId="4266ACAA" w14:textId="77777777" w:rsidR="00115243" w:rsidRDefault="00115243" w:rsidP="005025D9">
      <w:pPr>
        <w:pStyle w:val="Indication"/>
      </w:pPr>
    </w:p>
    <w:p w14:paraId="34CE6BDD" w14:textId="77777777" w:rsidR="00CA0707" w:rsidRDefault="00CA0707" w:rsidP="00647DF7">
      <w:pPr>
        <w:pStyle w:val="Indication"/>
      </w:pPr>
    </w:p>
    <w:p w14:paraId="6E0CC6CA" w14:textId="77777777" w:rsidR="00CA0707" w:rsidRDefault="00CA0707" w:rsidP="00647DF7">
      <w:pPr>
        <w:pStyle w:val="Indication"/>
      </w:pPr>
    </w:p>
    <w:p w14:paraId="7B33147D" w14:textId="77777777" w:rsidR="00CA0707" w:rsidRDefault="00CA0707" w:rsidP="00647DF7">
      <w:pPr>
        <w:pStyle w:val="Indication"/>
      </w:pPr>
    </w:p>
    <w:p w14:paraId="71A5E8D5" w14:textId="77777777" w:rsidR="00CA0707" w:rsidRDefault="00CA0707" w:rsidP="00647DF7">
      <w:pPr>
        <w:pStyle w:val="Indication"/>
      </w:pPr>
    </w:p>
    <w:p w14:paraId="04E2231A" w14:textId="77777777" w:rsidR="00CA0707" w:rsidRDefault="00CA0707" w:rsidP="00647DF7">
      <w:pPr>
        <w:pStyle w:val="Indication"/>
      </w:pPr>
    </w:p>
    <w:p w14:paraId="72694953" w14:textId="77777777" w:rsidR="00CA0707" w:rsidRDefault="00CA0707" w:rsidP="00647DF7">
      <w:pPr>
        <w:pStyle w:val="Indication"/>
      </w:pPr>
    </w:p>
    <w:p w14:paraId="0597022E" w14:textId="77777777" w:rsidR="00B96970" w:rsidRDefault="00B96970" w:rsidP="00260496"/>
    <w:p w14:paraId="0DE80FB6" w14:textId="77777777" w:rsidR="00231DB2" w:rsidRDefault="00231DB2" w:rsidP="00260496"/>
    <w:p w14:paraId="1AAF66E7" w14:textId="77777777" w:rsidR="00231DB2" w:rsidRDefault="00231DB2" w:rsidP="00260496"/>
    <w:p w14:paraId="4D873749" w14:textId="1D53F7F0" w:rsidR="00E24F18" w:rsidRDefault="00E8423A" w:rsidP="00DD2954">
      <w:pPr>
        <w:pStyle w:val="peroquet"/>
        <w:ind w:left="0"/>
      </w:pPr>
      <w:bookmarkStart w:id="10" w:name="_Toc96094864"/>
      <w:r w:rsidRPr="00A277CC">
        <w:rPr>
          <w:sz w:val="24"/>
        </w:rPr>
        <w:lastRenderedPageBreak/>
        <w:t xml:space="preserve">Sous-critère </w:t>
      </w:r>
      <w:r w:rsidR="00B805D1">
        <w:rPr>
          <w:sz w:val="24"/>
        </w:rPr>
        <w:t>2</w:t>
      </w:r>
      <w:r w:rsidRPr="00A277CC">
        <w:rPr>
          <w:sz w:val="24"/>
        </w:rPr>
        <w:t xml:space="preserve"> : </w:t>
      </w:r>
      <w:r w:rsidR="00DD2954" w:rsidRPr="00DD2954">
        <w:rPr>
          <w:sz w:val="24"/>
        </w:rPr>
        <w:t>Méthodologies fonctionnelles et techniques en lien avec le type de prestation demandée</w:t>
      </w:r>
      <w:bookmarkEnd w:id="10"/>
    </w:p>
    <w:p w14:paraId="1E9278DC" w14:textId="77777777" w:rsidR="00DD2954" w:rsidRDefault="00DD2954" w:rsidP="009E7B8E">
      <w:pPr>
        <w:pStyle w:val="Indication"/>
      </w:pPr>
    </w:p>
    <w:p w14:paraId="7A418E2E" w14:textId="76791A5D" w:rsidR="00DD2954" w:rsidRDefault="00DD2954" w:rsidP="009E7B8E">
      <w:pPr>
        <w:pStyle w:val="Indication"/>
      </w:pPr>
      <w:r>
        <w:t xml:space="preserve">Le candidat </w:t>
      </w:r>
      <w:r w:rsidR="00B805D1">
        <w:t>expliquera comment il entend collaborer au jour le jour avec l’équipe Amue</w:t>
      </w:r>
      <w:r w:rsidR="00A445E1">
        <w:t xml:space="preserve">, notamment vis-à-vis </w:t>
      </w:r>
      <w:bookmarkStart w:id="11" w:name="_GoBack"/>
      <w:bookmarkEnd w:id="11"/>
      <w:r w:rsidR="00A445E1">
        <w:t xml:space="preserve">des Product </w:t>
      </w:r>
      <w:proofErr w:type="spellStart"/>
      <w:r w:rsidR="00A445E1">
        <w:t>Owners</w:t>
      </w:r>
      <w:proofErr w:type="spellEnd"/>
      <w:r w:rsidR="00A445E1">
        <w:t xml:space="preserve"> et des développeurs. </w:t>
      </w:r>
    </w:p>
    <w:p w14:paraId="55999B30" w14:textId="60546478" w:rsidR="009E7B8E" w:rsidRDefault="00A445E1" w:rsidP="009E7B8E">
      <w:pPr>
        <w:pStyle w:val="Indication"/>
      </w:pPr>
      <w:r>
        <w:t>Il</w:t>
      </w:r>
      <w:r w:rsidR="009E7B8E">
        <w:t xml:space="preserve"> détaillera ses engagements en termes de disponibilité et de réactivité</w:t>
      </w:r>
      <w:r>
        <w:t xml:space="preserve"> et, dans le cas d’un travail à distance, comment </w:t>
      </w:r>
      <w:r w:rsidR="00E857EB">
        <w:t>il pourra complétement être partie prenante du flux de travail.</w:t>
      </w:r>
    </w:p>
    <w:p w14:paraId="46EBA17E" w14:textId="77777777" w:rsidR="009E7B8E" w:rsidRDefault="009E7B8E" w:rsidP="00E24F18">
      <w:pPr>
        <w:pStyle w:val="Indication"/>
      </w:pPr>
    </w:p>
    <w:bookmarkEnd w:id="7"/>
    <w:bookmarkEnd w:id="8"/>
    <w:p w14:paraId="54755AAB" w14:textId="167385CD" w:rsidR="009E7B8E" w:rsidRDefault="009E7B8E" w:rsidP="009E7B8E">
      <w:pPr>
        <w:pStyle w:val="Indication"/>
      </w:pPr>
      <w:r>
        <w:t>Le candidat présentera la méthodologie utilisée pour assurer l’accompagnement</w:t>
      </w:r>
      <w:r w:rsidR="007429B5">
        <w:t xml:space="preserve">, </w:t>
      </w:r>
      <w:r>
        <w:t>la réalisation des livrables</w:t>
      </w:r>
      <w:r w:rsidR="007429B5">
        <w:t xml:space="preserve"> et le transfert de connaissance vers l’équipe Amue.</w:t>
      </w:r>
    </w:p>
    <w:p w14:paraId="68E0B78D" w14:textId="16A00A7E" w:rsidR="00A445E1" w:rsidRDefault="00A445E1" w:rsidP="009E7B8E">
      <w:pPr>
        <w:pStyle w:val="Indication"/>
      </w:pPr>
      <w:r>
        <w:t>En particulier, il expliquera comment il réalise</w:t>
      </w:r>
      <w:r w:rsidR="00E857EB">
        <w:t>ra</w:t>
      </w:r>
      <w:r>
        <w:t xml:space="preserve"> la veille technique nécessaire sur le produit EBX pour aider l’équipe Amue à faire le plan de releases.</w:t>
      </w:r>
    </w:p>
    <w:p w14:paraId="24D38D1F" w14:textId="77777777" w:rsidR="009E7B8E" w:rsidRDefault="009E7B8E" w:rsidP="009E7B8E">
      <w:pPr>
        <w:pStyle w:val="Indication"/>
      </w:pPr>
    </w:p>
    <w:p w14:paraId="71A1285F" w14:textId="354EDF61" w:rsidR="00580BF0" w:rsidRDefault="00580BF0" w:rsidP="007429B5">
      <w:pPr>
        <w:pStyle w:val="Indication"/>
      </w:pPr>
      <w:r w:rsidRPr="00C201E8">
        <w:t xml:space="preserve">Le candidat </w:t>
      </w:r>
      <w:r w:rsidR="007429B5">
        <w:t xml:space="preserve">définira les </w:t>
      </w:r>
      <w:r w:rsidR="00A445E1">
        <w:t>métriques associées à la mesure de la complexité des unités d’œuvre du marché. En l’occurrence, il devra préciser pour les unités d’œuvre de support (</w:t>
      </w:r>
      <w:r w:rsidR="002C7E73">
        <w:t xml:space="preserve">pour le lot 1 : </w:t>
      </w:r>
      <w:r w:rsidR="00A445E1">
        <w:t>poste B) ou de réalisation de développements logiciels (</w:t>
      </w:r>
      <w:r w:rsidR="002C7E73">
        <w:t xml:space="preserve">pour le lot 2 : </w:t>
      </w:r>
      <w:r w:rsidR="00A445E1">
        <w:t>poste C), les tranches de nombre d’unités de mesure correspondant à chaque niveau de complexité.</w:t>
      </w:r>
    </w:p>
    <w:p w14:paraId="2C87D61F" w14:textId="2A87AC48" w:rsidR="00A445E1" w:rsidRDefault="00A445E1" w:rsidP="007429B5">
      <w:pPr>
        <w:pStyle w:val="Indication"/>
      </w:pPr>
      <w:r>
        <w:t>Les unités de mesure usuelles sont les story points ou les jours/homme.</w:t>
      </w:r>
    </w:p>
    <w:p w14:paraId="67407163" w14:textId="29F6D008" w:rsidR="00580BF0" w:rsidRPr="007336D8" w:rsidRDefault="00580BF0" w:rsidP="007336D8">
      <w:pPr>
        <w:pStyle w:val="Indication"/>
        <w:rPr>
          <w:i w:val="0"/>
          <w:color w:val="auto"/>
          <w:sz w:val="22"/>
        </w:rPr>
      </w:pPr>
    </w:p>
    <w:p w14:paraId="7C97813E" w14:textId="5B462C85" w:rsidR="00B805D1" w:rsidRDefault="00B805D1" w:rsidP="00580BF0">
      <w:pPr>
        <w:pStyle w:val="Indication"/>
        <w:ind w:left="0"/>
      </w:pPr>
    </w:p>
    <w:p w14:paraId="22A168CA" w14:textId="2ABAA941" w:rsidR="00B805D1" w:rsidRPr="00A277CC" w:rsidRDefault="00B805D1" w:rsidP="00B805D1">
      <w:pPr>
        <w:pStyle w:val="peroquet"/>
        <w:ind w:left="0"/>
        <w:rPr>
          <w:sz w:val="24"/>
        </w:rPr>
      </w:pPr>
      <w:bookmarkStart w:id="12" w:name="_Toc96094865"/>
      <w:r w:rsidRPr="00A277CC">
        <w:rPr>
          <w:sz w:val="24"/>
        </w:rPr>
        <w:lastRenderedPageBreak/>
        <w:t xml:space="preserve">Sous-critère </w:t>
      </w:r>
      <w:r>
        <w:rPr>
          <w:sz w:val="24"/>
        </w:rPr>
        <w:t>3</w:t>
      </w:r>
      <w:r w:rsidRPr="00A277CC">
        <w:rPr>
          <w:sz w:val="24"/>
        </w:rPr>
        <w:t xml:space="preserve"> : </w:t>
      </w:r>
      <w:r w:rsidRPr="00580BF0">
        <w:rPr>
          <w:i/>
          <w:sz w:val="24"/>
        </w:rPr>
        <w:t xml:space="preserve">Pertinence des profils proposés au regard des spécificités </w:t>
      </w:r>
      <w:r w:rsidR="00E857EB">
        <w:rPr>
          <w:i/>
          <w:sz w:val="24"/>
        </w:rPr>
        <w:t>des prestations demandées</w:t>
      </w:r>
      <w:bookmarkEnd w:id="12"/>
    </w:p>
    <w:p w14:paraId="253DC91A" w14:textId="77777777" w:rsidR="00B805D1" w:rsidRDefault="00B805D1" w:rsidP="00B805D1">
      <w:pPr>
        <w:pStyle w:val="Indication"/>
      </w:pPr>
    </w:p>
    <w:p w14:paraId="4E58BB5E" w14:textId="77777777" w:rsidR="00B805D1" w:rsidRPr="003C53FF" w:rsidRDefault="00B805D1" w:rsidP="00B805D1">
      <w:pPr>
        <w:pStyle w:val="Indication"/>
        <w:rPr>
          <w:szCs w:val="20"/>
        </w:rPr>
      </w:pPr>
      <w:r w:rsidRPr="005025D9">
        <w:t>Le candidat présentera les compétences des profils de l’équipe dédiée en détaillant</w:t>
      </w:r>
      <w:r>
        <w:t xml:space="preserve"> l</w:t>
      </w:r>
      <w:r w:rsidRPr="005025D9">
        <w:t>eur</w:t>
      </w:r>
      <w:r>
        <w:t>s</w:t>
      </w:r>
      <w:r w:rsidRPr="005025D9">
        <w:t xml:space="preserve"> qualification</w:t>
      </w:r>
      <w:r>
        <w:t>s</w:t>
      </w:r>
      <w:r w:rsidRPr="005025D9">
        <w:t xml:space="preserve"> professionnelle</w:t>
      </w:r>
      <w:r>
        <w:t>s</w:t>
      </w:r>
      <w:r w:rsidRPr="005025D9">
        <w:t xml:space="preserve">, leurs expériences </w:t>
      </w:r>
      <w:r w:rsidRPr="003C53FF">
        <w:rPr>
          <w:szCs w:val="20"/>
        </w:rPr>
        <w:t>professionnelles ainsi que son organisation.</w:t>
      </w:r>
    </w:p>
    <w:p w14:paraId="3D18E595" w14:textId="77777777" w:rsidR="00B805D1" w:rsidRPr="003C53FF" w:rsidRDefault="00B805D1" w:rsidP="00B805D1">
      <w:pPr>
        <w:pStyle w:val="Indication"/>
        <w:rPr>
          <w:szCs w:val="20"/>
        </w:rPr>
      </w:pPr>
    </w:p>
    <w:p w14:paraId="7F2C5633" w14:textId="77777777" w:rsidR="00B805D1" w:rsidRDefault="00B805D1" w:rsidP="00B805D1">
      <w:pPr>
        <w:pStyle w:val="Indication"/>
        <w:rPr>
          <w:rFonts w:asciiTheme="minorHAnsi" w:hAnsiTheme="minorHAnsi" w:cstheme="minorHAnsi"/>
          <w:szCs w:val="20"/>
        </w:rPr>
      </w:pPr>
      <w:r w:rsidRPr="003C53FF">
        <w:rPr>
          <w:szCs w:val="20"/>
        </w:rPr>
        <w:t>L</w:t>
      </w:r>
      <w:r w:rsidRPr="003C53FF">
        <w:rPr>
          <w:rFonts w:asciiTheme="minorHAnsi" w:hAnsiTheme="minorHAnsi" w:cstheme="minorHAnsi"/>
          <w:szCs w:val="20"/>
        </w:rPr>
        <w:t>a liste des références de prestations similaires à celles demandées effectuées</w:t>
      </w:r>
      <w:r>
        <w:rPr>
          <w:rFonts w:asciiTheme="minorHAnsi" w:hAnsiTheme="minorHAnsi" w:cstheme="minorHAnsi"/>
          <w:szCs w:val="20"/>
        </w:rPr>
        <w:t xml:space="preserve"> réalisées par l’équipe afin d’évaluer l’expérience des profils. Dans la limite de ce qui n’est pas couvert par le secret professionnel, c</w:t>
      </w:r>
      <w:r w:rsidRPr="003C53FF">
        <w:rPr>
          <w:rFonts w:asciiTheme="minorHAnsi" w:hAnsiTheme="minorHAnsi" w:cstheme="minorHAnsi"/>
          <w:szCs w:val="20"/>
        </w:rPr>
        <w:t>es références devront indiquer</w:t>
      </w:r>
      <w:r>
        <w:rPr>
          <w:rFonts w:asciiTheme="minorHAnsi" w:hAnsiTheme="minorHAnsi" w:cstheme="minorHAnsi"/>
          <w:szCs w:val="20"/>
        </w:rPr>
        <w:t xml:space="preserve"> :</w:t>
      </w:r>
    </w:p>
    <w:p w14:paraId="62F3D0E5" w14:textId="77777777" w:rsidR="00B805D1" w:rsidRPr="00353C81" w:rsidRDefault="00B805D1" w:rsidP="00B805D1">
      <w:pPr>
        <w:pStyle w:val="Indication"/>
        <w:numPr>
          <w:ilvl w:val="0"/>
          <w:numId w:val="46"/>
        </w:numPr>
        <w:rPr>
          <w:szCs w:val="20"/>
        </w:rPr>
      </w:pPr>
      <w:r>
        <w:rPr>
          <w:szCs w:val="20"/>
        </w:rPr>
        <w:t>La nature privé ou public de leurs clients ;</w:t>
      </w:r>
    </w:p>
    <w:p w14:paraId="3EA1D076" w14:textId="77777777" w:rsidR="00B805D1" w:rsidRPr="00353C81" w:rsidRDefault="00B805D1" w:rsidP="00B805D1">
      <w:pPr>
        <w:pStyle w:val="Indication"/>
        <w:numPr>
          <w:ilvl w:val="0"/>
          <w:numId w:val="46"/>
        </w:numPr>
        <w:rPr>
          <w:szCs w:val="20"/>
        </w:rPr>
      </w:pPr>
      <w:r>
        <w:rPr>
          <w:szCs w:val="20"/>
        </w:rPr>
        <w:t>Le type de prestation réalisée ;</w:t>
      </w:r>
    </w:p>
    <w:p w14:paraId="60C70E97" w14:textId="77777777" w:rsidR="00B805D1" w:rsidRDefault="00B805D1" w:rsidP="00B805D1">
      <w:pPr>
        <w:pStyle w:val="Indication"/>
        <w:numPr>
          <w:ilvl w:val="0"/>
          <w:numId w:val="46"/>
        </w:numPr>
        <w:rPr>
          <w:szCs w:val="20"/>
        </w:rPr>
      </w:pPr>
      <w:r>
        <w:rPr>
          <w:rFonts w:asciiTheme="minorHAnsi" w:hAnsiTheme="minorHAnsi" w:cstheme="minorHAnsi"/>
          <w:szCs w:val="20"/>
        </w:rPr>
        <w:t>Le sujet sur lequel portait la prestation </w:t>
      </w:r>
      <w:r>
        <w:rPr>
          <w:szCs w:val="20"/>
        </w:rPr>
        <w:t>;</w:t>
      </w:r>
    </w:p>
    <w:p w14:paraId="4F879AE2" w14:textId="77777777" w:rsidR="00B805D1" w:rsidRPr="00580BF0" w:rsidRDefault="00B805D1" w:rsidP="00B805D1">
      <w:pPr>
        <w:pStyle w:val="Indication"/>
        <w:numPr>
          <w:ilvl w:val="0"/>
          <w:numId w:val="46"/>
        </w:numPr>
        <w:rPr>
          <w:szCs w:val="20"/>
        </w:rPr>
      </w:pPr>
      <w:r>
        <w:rPr>
          <w:rFonts w:asciiTheme="minorHAnsi" w:hAnsiTheme="minorHAnsi" w:cstheme="minorHAnsi"/>
          <w:szCs w:val="20"/>
        </w:rPr>
        <w:t>L’année de réalisation des prestations.</w:t>
      </w:r>
    </w:p>
    <w:p w14:paraId="204DBCC0" w14:textId="77777777" w:rsidR="00B805D1" w:rsidRDefault="00B805D1" w:rsidP="00B805D1">
      <w:pPr>
        <w:pStyle w:val="Indication"/>
      </w:pPr>
    </w:p>
    <w:p w14:paraId="614ED3C3" w14:textId="6CD10B98" w:rsidR="00B805D1" w:rsidRPr="006572E8" w:rsidRDefault="00B805D1" w:rsidP="00B805D1">
      <w:pPr>
        <w:pStyle w:val="Indication"/>
      </w:pPr>
      <w:r w:rsidRPr="006572E8">
        <w:t>Le candidat illustre</w:t>
      </w:r>
      <w:r w:rsidR="00E857EB">
        <w:t>ra</w:t>
      </w:r>
      <w:r w:rsidRPr="006572E8">
        <w:t xml:space="preserve"> chacun des profils par des CV représentatifs qu’il annexe</w:t>
      </w:r>
      <w:r w:rsidR="00E857EB">
        <w:t>ra</w:t>
      </w:r>
      <w:r w:rsidRPr="006572E8">
        <w:t xml:space="preserve"> à sa réponse e</w:t>
      </w:r>
      <w:r w:rsidR="00E857EB">
        <w:t>n</w:t>
      </w:r>
      <w:r w:rsidRPr="006572E8">
        <w:t xml:space="preserve"> indiquant a minima :</w:t>
      </w:r>
    </w:p>
    <w:p w14:paraId="281EBAA8" w14:textId="77777777" w:rsidR="00B805D1" w:rsidRPr="006572E8" w:rsidRDefault="00B805D1" w:rsidP="00B805D1">
      <w:pPr>
        <w:pStyle w:val="Indication-Listepuces"/>
        <w:spacing w:before="0" w:after="120" w:line="280" w:lineRule="atLeast"/>
        <w:rPr>
          <w:rFonts w:cs="Arial"/>
          <w:szCs w:val="22"/>
        </w:rPr>
      </w:pPr>
      <w:r w:rsidRPr="006572E8">
        <w:rPr>
          <w:rFonts w:cs="Arial"/>
          <w:szCs w:val="22"/>
        </w:rPr>
        <w:t>Le profil type (cf. référentiel des profils pour l’accord-cadre indiqué ci-après et dans le cadre de réponse financier-onglet « profils ») ;</w:t>
      </w:r>
    </w:p>
    <w:p w14:paraId="3DEB7834" w14:textId="77777777" w:rsidR="00B805D1" w:rsidRPr="006572E8" w:rsidRDefault="00B805D1" w:rsidP="00B805D1">
      <w:pPr>
        <w:pStyle w:val="Indication-Listepuces"/>
        <w:spacing w:before="0" w:after="120" w:line="280" w:lineRule="atLeast"/>
        <w:rPr>
          <w:rFonts w:cs="Arial"/>
          <w:szCs w:val="22"/>
        </w:rPr>
      </w:pPr>
      <w:r w:rsidRPr="006572E8">
        <w:rPr>
          <w:rFonts w:cs="Arial"/>
          <w:szCs w:val="22"/>
        </w:rPr>
        <w:t>La fonction ;</w:t>
      </w:r>
    </w:p>
    <w:p w14:paraId="0D6F2D13" w14:textId="77777777" w:rsidR="00B805D1" w:rsidRPr="006572E8" w:rsidRDefault="00B805D1" w:rsidP="00B805D1">
      <w:pPr>
        <w:pStyle w:val="Indication-Listepuces"/>
        <w:spacing w:before="0" w:after="120" w:line="280" w:lineRule="atLeast"/>
        <w:rPr>
          <w:rFonts w:cs="Arial"/>
          <w:szCs w:val="22"/>
        </w:rPr>
      </w:pPr>
      <w:r w:rsidRPr="006572E8">
        <w:rPr>
          <w:rFonts w:cs="Arial"/>
          <w:szCs w:val="22"/>
        </w:rPr>
        <w:t>Le nombre d’années d’expérience ;</w:t>
      </w:r>
    </w:p>
    <w:p w14:paraId="7D20DEA2" w14:textId="77777777" w:rsidR="00B805D1" w:rsidRPr="006572E8" w:rsidRDefault="00B805D1" w:rsidP="00B805D1">
      <w:pPr>
        <w:pStyle w:val="Indication-Listepuces"/>
        <w:spacing w:before="0" w:after="120" w:line="280" w:lineRule="atLeast"/>
        <w:rPr>
          <w:rFonts w:cs="Arial"/>
          <w:szCs w:val="22"/>
        </w:rPr>
      </w:pPr>
      <w:r w:rsidRPr="006572E8">
        <w:rPr>
          <w:rFonts w:cs="Arial"/>
          <w:szCs w:val="22"/>
        </w:rPr>
        <w:t>Les compétences et expertises ;</w:t>
      </w:r>
    </w:p>
    <w:p w14:paraId="7109D78C" w14:textId="77777777" w:rsidR="00B805D1" w:rsidRPr="006572E8" w:rsidRDefault="00B805D1" w:rsidP="00B805D1">
      <w:pPr>
        <w:pStyle w:val="Indication-Listepuces"/>
        <w:spacing w:before="0" w:after="120" w:line="280" w:lineRule="atLeast"/>
        <w:rPr>
          <w:rFonts w:cs="Arial"/>
          <w:szCs w:val="22"/>
        </w:rPr>
      </w:pPr>
      <w:r w:rsidRPr="006572E8">
        <w:rPr>
          <w:rFonts w:cs="Arial"/>
          <w:szCs w:val="22"/>
        </w:rPr>
        <w:t>Les clients et principales références (en mettant en exergue celles se rapprochant des besoins de l’accord cadre)</w:t>
      </w:r>
      <w:r>
        <w:rPr>
          <w:rFonts w:cs="Arial"/>
          <w:szCs w:val="22"/>
        </w:rPr>
        <w:t>.</w:t>
      </w:r>
    </w:p>
    <w:p w14:paraId="2E26D40B" w14:textId="77777777" w:rsidR="00B805D1" w:rsidRPr="007336D8" w:rsidRDefault="00B805D1" w:rsidP="007336D8">
      <w:pPr>
        <w:pStyle w:val="Indication"/>
        <w:rPr>
          <w:i w:val="0"/>
          <w:color w:val="auto"/>
          <w:sz w:val="22"/>
        </w:rPr>
      </w:pPr>
    </w:p>
    <w:sectPr w:rsidR="00B805D1" w:rsidRPr="007336D8" w:rsidSect="00353C81">
      <w:headerReference w:type="default" r:id="rId13"/>
      <w:footerReference w:type="default" r:id="rId14"/>
      <w:headerReference w:type="first" r:id="rId15"/>
      <w:footerReference w:type="first" r:id="rId16"/>
      <w:pgSz w:w="11906" w:h="16838" w:code="9"/>
      <w:pgMar w:top="1588"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34DA62" w14:textId="77777777" w:rsidR="007A67CC" w:rsidRDefault="007A67CC" w:rsidP="00685832">
      <w:pPr>
        <w:spacing w:line="240" w:lineRule="auto"/>
      </w:pPr>
      <w:r>
        <w:separator/>
      </w:r>
    </w:p>
  </w:endnote>
  <w:endnote w:type="continuationSeparator" w:id="0">
    <w:p w14:paraId="1F0B9093" w14:textId="77777777" w:rsidR="007A67CC" w:rsidRDefault="007A67CC" w:rsidP="006858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Garamond">
    <w:panose1 w:val="02020404030301010803"/>
    <w:charset w:val="00"/>
    <w:family w:val="roman"/>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D5AFC" w14:textId="73EDD969" w:rsidR="00E33F03" w:rsidRPr="00FF0321" w:rsidRDefault="00E33F03" w:rsidP="00FF0321">
    <w:pPr>
      <w:pBdr>
        <w:top w:val="single" w:sz="48" w:space="1" w:color="00ABE9"/>
      </w:pBdr>
      <w:tabs>
        <w:tab w:val="right" w:pos="9070"/>
      </w:tabs>
    </w:pPr>
    <w:r w:rsidRPr="0045262A">
      <w:rPr>
        <w:b/>
        <w:color w:val="00ABE9"/>
      </w:rPr>
      <w:t xml:space="preserve">Amue </w:t>
    </w:r>
    <w:r w:rsidRPr="00E54E19">
      <w:rPr>
        <w:color w:val="00ABE9"/>
      </w:rPr>
      <w:t xml:space="preserve">+ </w:t>
    </w:r>
    <w:r w:rsidR="00E31601">
      <w:rPr>
        <w:color w:val="00ABE9"/>
      </w:rPr>
      <w:t>n°2</w:t>
    </w:r>
    <w:r w:rsidR="009810F1">
      <w:rPr>
        <w:color w:val="00ABE9"/>
      </w:rPr>
      <w:t>5</w:t>
    </w:r>
    <w:r w:rsidR="00B853DC">
      <w:rPr>
        <w:color w:val="00ABE9"/>
      </w:rPr>
      <w:t>-</w:t>
    </w:r>
    <w:r w:rsidR="009810F1">
      <w:rPr>
        <w:color w:val="00ABE9"/>
      </w:rPr>
      <w:t>54</w:t>
    </w:r>
    <w:r w:rsidR="00B853DC">
      <w:rPr>
        <w:color w:val="00ABE9"/>
      </w:rPr>
      <w:t>-</w:t>
    </w:r>
    <w:r w:rsidR="00080587">
      <w:rPr>
        <w:color w:val="00ABE9"/>
      </w:rPr>
      <w:t>DSSE-</w:t>
    </w:r>
    <w:r w:rsidR="00B853DC">
      <w:rPr>
        <w:color w:val="00ABE9"/>
      </w:rPr>
      <w:t>AMO</w:t>
    </w:r>
    <w:r w:rsidR="00A479B0">
      <w:rPr>
        <w:color w:val="00ABE9"/>
      </w:rPr>
      <w:t>E</w:t>
    </w:r>
    <w:r w:rsidR="00B853DC">
      <w:rPr>
        <w:color w:val="00ABE9"/>
      </w:rPr>
      <w:t>-</w:t>
    </w:r>
    <w:r w:rsidR="00A479B0">
      <w:rPr>
        <w:color w:val="00ABE9"/>
      </w:rPr>
      <w:t>SINAPS</w:t>
    </w:r>
    <w:r w:rsidR="00B853DC">
      <w:rPr>
        <w:color w:val="00ABE9"/>
      </w:rPr>
      <w:t xml:space="preserve"> </w:t>
    </w:r>
    <w:r w:rsidRPr="00E54E19">
      <w:rPr>
        <w:color w:val="00ABE9"/>
      </w:rPr>
      <w:t xml:space="preserve">+ </w:t>
    </w:r>
    <w:r w:rsidR="00E153C0">
      <w:rPr>
        <w:color w:val="00ABE9"/>
      </w:rPr>
      <w:t>Cadre de</w:t>
    </w:r>
    <w:r w:rsidR="006C185D">
      <w:rPr>
        <w:color w:val="00ABE9"/>
      </w:rPr>
      <w:t xml:space="preserve"> réponse techniqu</w:t>
    </w:r>
    <w:r w:rsidR="00B853DC">
      <w:rPr>
        <w:color w:val="00ABE9"/>
      </w:rPr>
      <w:t>e</w:t>
    </w:r>
    <w:r w:rsidRPr="00E54E19">
      <w:rPr>
        <w:color w:val="00ABE9"/>
      </w:rPr>
      <w:tab/>
      <w:t xml:space="preserve">Page </w:t>
    </w:r>
    <w:r>
      <w:rPr>
        <w:color w:val="00ABE9"/>
      </w:rPr>
      <w:fldChar w:fldCharType="begin"/>
    </w:r>
    <w:r>
      <w:rPr>
        <w:color w:val="00ABE9"/>
      </w:rPr>
      <w:instrText xml:space="preserve"> PAGE   \* MERGEFORMAT </w:instrText>
    </w:r>
    <w:r>
      <w:rPr>
        <w:color w:val="00ABE9"/>
      </w:rPr>
      <w:fldChar w:fldCharType="separate"/>
    </w:r>
    <w:r w:rsidR="00A56BBD">
      <w:rPr>
        <w:noProof/>
        <w:color w:val="00ABE9"/>
      </w:rPr>
      <w:t>6</w:t>
    </w:r>
    <w:r>
      <w:rPr>
        <w:color w:val="00ABE9"/>
      </w:rPr>
      <w:fldChar w:fldCharType="end"/>
    </w:r>
    <w:r w:rsidRPr="00E54E19">
      <w:rPr>
        <w:color w:val="00ABE9"/>
      </w:rPr>
      <w:t>/</w:t>
    </w:r>
    <w:r>
      <w:rPr>
        <w:color w:val="00ABE9"/>
      </w:rPr>
      <w:fldChar w:fldCharType="begin"/>
    </w:r>
    <w:r>
      <w:rPr>
        <w:color w:val="00ABE9"/>
      </w:rPr>
      <w:instrText xml:space="preserve"> NUMPAGES   \* MERGEFORMAT </w:instrText>
    </w:r>
    <w:r>
      <w:rPr>
        <w:color w:val="00ABE9"/>
      </w:rPr>
      <w:fldChar w:fldCharType="separate"/>
    </w:r>
    <w:r w:rsidR="00A56BBD">
      <w:rPr>
        <w:noProof/>
        <w:color w:val="00ABE9"/>
      </w:rPr>
      <w:t>6</w:t>
    </w:r>
    <w:r>
      <w:rPr>
        <w:color w:val="00ABE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C98FB" w14:textId="29FBD5D3" w:rsidR="00E33F03" w:rsidRDefault="00E33F03" w:rsidP="00FF0321">
    <w:pPr>
      <w:pBdr>
        <w:top w:val="single" w:sz="48" w:space="1" w:color="00ABE9"/>
      </w:pBdr>
      <w:tabs>
        <w:tab w:val="right" w:pos="9070"/>
      </w:tabs>
      <w:rPr>
        <w:color w:val="00ABE9"/>
      </w:rPr>
    </w:pPr>
    <w:r w:rsidRPr="0045262A">
      <w:rPr>
        <w:b/>
        <w:color w:val="00ABE9"/>
      </w:rPr>
      <w:t xml:space="preserve">Amue </w:t>
    </w:r>
    <w:r w:rsidRPr="00E54E19">
      <w:rPr>
        <w:color w:val="00ABE9"/>
      </w:rPr>
      <w:t xml:space="preserve">+ </w:t>
    </w:r>
    <w:r>
      <w:rPr>
        <w:color w:val="00ABE9"/>
      </w:rPr>
      <w:t>SINAPS</w:t>
    </w:r>
    <w:r w:rsidRPr="00E54E19">
      <w:rPr>
        <w:color w:val="00ABE9"/>
      </w:rPr>
      <w:t xml:space="preserve"> +</w:t>
    </w:r>
    <w:r>
      <w:rPr>
        <w:color w:val="00ABE9"/>
      </w:rPr>
      <w:t xml:space="preserve"> AC </w:t>
    </w:r>
    <w:r w:rsidRPr="00BB4B44">
      <w:rPr>
        <w:color w:val="00ABE9"/>
      </w:rPr>
      <w:t>SAJ-</w:t>
    </w:r>
    <w:r w:rsidR="004721C4">
      <w:rPr>
        <w:color w:val="00ABE9"/>
      </w:rPr>
      <w:t>SRILL-</w:t>
    </w:r>
    <w:r w:rsidRPr="00BB4B44">
      <w:rPr>
        <w:color w:val="00ABE9"/>
      </w:rPr>
      <w:t xml:space="preserve"> </w:t>
    </w:r>
    <w:r w:rsidR="004721C4">
      <w:rPr>
        <w:color w:val="00ABE9"/>
      </w:rPr>
      <w:t>18-18</w:t>
    </w:r>
    <w:r w:rsidRPr="00E54E19">
      <w:rPr>
        <w:color w:val="00ABE9"/>
      </w:rPr>
      <w:t xml:space="preserve"> + </w:t>
    </w:r>
    <w:r>
      <w:rPr>
        <w:color w:val="00ABE9"/>
      </w:rPr>
      <w:t>Candidature</w:t>
    </w:r>
    <w:r w:rsidRPr="00E54E19">
      <w:rPr>
        <w:color w:val="00ABE9"/>
      </w:rPr>
      <w:tab/>
      <w:t xml:space="preserve">Page </w:t>
    </w:r>
    <w:r>
      <w:rPr>
        <w:color w:val="00ABE9"/>
      </w:rPr>
      <w:fldChar w:fldCharType="begin"/>
    </w:r>
    <w:r>
      <w:rPr>
        <w:color w:val="00ABE9"/>
      </w:rPr>
      <w:instrText xml:space="preserve"> PAGE   \* MERGEFORMAT </w:instrText>
    </w:r>
    <w:r>
      <w:rPr>
        <w:color w:val="00ABE9"/>
      </w:rPr>
      <w:fldChar w:fldCharType="separate"/>
    </w:r>
    <w:r w:rsidR="00231DB2">
      <w:rPr>
        <w:noProof/>
        <w:color w:val="00ABE9"/>
      </w:rPr>
      <w:t>1</w:t>
    </w:r>
    <w:r>
      <w:rPr>
        <w:color w:val="00ABE9"/>
      </w:rPr>
      <w:fldChar w:fldCharType="end"/>
    </w:r>
    <w:r w:rsidRPr="00E54E19">
      <w:rPr>
        <w:color w:val="00ABE9"/>
      </w:rPr>
      <w:t>/</w:t>
    </w:r>
    <w:r>
      <w:rPr>
        <w:color w:val="00ABE9"/>
      </w:rPr>
      <w:fldChar w:fldCharType="begin"/>
    </w:r>
    <w:r>
      <w:rPr>
        <w:color w:val="00ABE9"/>
      </w:rPr>
      <w:instrText xml:space="preserve"> NUMPAGES   \* MERGEFORMAT </w:instrText>
    </w:r>
    <w:r>
      <w:rPr>
        <w:color w:val="00ABE9"/>
      </w:rPr>
      <w:fldChar w:fldCharType="separate"/>
    </w:r>
    <w:r w:rsidR="008170CB">
      <w:rPr>
        <w:noProof/>
        <w:color w:val="00ABE9"/>
      </w:rPr>
      <w:t>9</w:t>
    </w:r>
    <w:r>
      <w:rPr>
        <w:color w:val="00ABE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16A765" w14:textId="77777777" w:rsidR="007A67CC" w:rsidRDefault="007A67CC" w:rsidP="00685832">
      <w:pPr>
        <w:spacing w:line="240" w:lineRule="auto"/>
      </w:pPr>
      <w:r>
        <w:separator/>
      </w:r>
    </w:p>
  </w:footnote>
  <w:footnote w:type="continuationSeparator" w:id="0">
    <w:p w14:paraId="08493843" w14:textId="77777777" w:rsidR="007A67CC" w:rsidRDefault="007A67CC" w:rsidP="0068583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3FA06E" w14:textId="08AD044B" w:rsidR="00E33F03" w:rsidRPr="00FF0321" w:rsidRDefault="00E33F03" w:rsidP="00FF0321">
    <w:pPr>
      <w:pStyle w:val="En-tte"/>
    </w:pPr>
    <w:r w:rsidRPr="00564481">
      <w:rPr>
        <w:noProof/>
        <w:lang w:eastAsia="fr-FR"/>
      </w:rPr>
      <w:drawing>
        <wp:inline distT="0" distB="0" distL="0" distR="0" wp14:anchorId="25488779" wp14:editId="6A81FC01">
          <wp:extent cx="355600" cy="37338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9085" cy="37703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7B0909" w14:textId="2256AB44" w:rsidR="00E33F03" w:rsidRPr="00FF0321" w:rsidRDefault="00E33F03" w:rsidP="00FF0321">
    <w:pPr>
      <w:pStyle w:val="En-tte"/>
    </w:pPr>
    <w:r>
      <w:rPr>
        <w:noProof/>
        <w:lang w:eastAsia="fr-FR"/>
      </w:rPr>
      <w:drawing>
        <wp:anchor distT="0" distB="0" distL="114300" distR="114300" simplePos="0" relativeHeight="251659264" behindDoc="0" locked="0" layoutInCell="1" allowOverlap="1" wp14:anchorId="71F51B87" wp14:editId="0F32D5D5">
          <wp:simplePos x="0" y="0"/>
          <wp:positionH relativeFrom="page">
            <wp:posOffset>1270</wp:posOffset>
          </wp:positionH>
          <wp:positionV relativeFrom="paragraph">
            <wp:posOffset>-350520</wp:posOffset>
          </wp:positionV>
          <wp:extent cx="7574280" cy="1728449"/>
          <wp:effectExtent l="0" t="0" r="0" b="571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en-tête note interne-02-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4280" cy="172844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16B8F7F8"/>
    <w:lvl w:ilvl="0">
      <w:start w:val="1"/>
      <w:numFmt w:val="decimal"/>
      <w:lvlText w:val="%1."/>
      <w:lvlJc w:val="left"/>
      <w:pPr>
        <w:tabs>
          <w:tab w:val="num" w:pos="37"/>
        </w:tabs>
        <w:ind w:left="37" w:hanging="397"/>
      </w:pPr>
      <w:rPr>
        <w:rFonts w:hint="default"/>
      </w:rPr>
    </w:lvl>
    <w:lvl w:ilvl="1">
      <w:start w:val="1"/>
      <w:numFmt w:val="decimal"/>
      <w:lvlText w:val="%1.%2."/>
      <w:lvlJc w:val="left"/>
      <w:pPr>
        <w:ind w:left="348" w:hanging="708"/>
      </w:pPr>
      <w:rPr>
        <w:rFonts w:hint="default"/>
        <w:i w:val="0"/>
      </w:rPr>
    </w:lvl>
    <w:lvl w:ilvl="2">
      <w:start w:val="1"/>
      <w:numFmt w:val="decimal"/>
      <w:lvlText w:val="%1.%2.%3."/>
      <w:lvlJc w:val="left"/>
      <w:pPr>
        <w:ind w:left="1056" w:hanging="708"/>
      </w:pPr>
      <w:rPr>
        <w:rFonts w:hint="default"/>
      </w:rPr>
    </w:lvl>
    <w:lvl w:ilvl="3">
      <w:start w:val="1"/>
      <w:numFmt w:val="decimal"/>
      <w:lvlText w:val="%1.%2.%3.%4."/>
      <w:lvlJc w:val="left"/>
      <w:pPr>
        <w:ind w:left="1908" w:hanging="708"/>
      </w:pPr>
      <w:rPr>
        <w:rFonts w:cs="Times New Roman" w:hint="default"/>
        <w:b w:val="0"/>
        <w:bCs w:val="0"/>
        <w:i w:val="0"/>
        <w:iCs w:val="0"/>
        <w:caps w:val="0"/>
        <w:strike w:val="0"/>
        <w:dstrike w:val="0"/>
        <w:noProof w:val="0"/>
        <w:vanish w:val="0"/>
        <w:color w:val="000000"/>
        <w:spacing w:val="0"/>
        <w:kern w:val="0"/>
        <w:position w:val="0"/>
        <w:u w:val="none"/>
        <w:vertAlign w:val="baseline"/>
        <w:em w:val="none"/>
      </w:rPr>
    </w:lvl>
    <w:lvl w:ilvl="4">
      <w:start w:val="1"/>
      <w:numFmt w:val="decimal"/>
      <w:lvlText w:val="%1.%2.%3.%4.%5."/>
      <w:lvlJc w:val="left"/>
      <w:pPr>
        <w:ind w:left="2472" w:hanging="708"/>
      </w:pPr>
      <w:rPr>
        <w:rFonts w:hint="default"/>
      </w:rPr>
    </w:lvl>
    <w:lvl w:ilvl="5">
      <w:start w:val="1"/>
      <w:numFmt w:val="decimal"/>
      <w:lvlText w:val="%1.%2.%3.%4.%5.%6."/>
      <w:lvlJc w:val="left"/>
      <w:pPr>
        <w:ind w:left="3180" w:hanging="708"/>
      </w:pPr>
      <w:rPr>
        <w:rFonts w:hint="default"/>
      </w:rPr>
    </w:lvl>
    <w:lvl w:ilvl="6">
      <w:start w:val="1"/>
      <w:numFmt w:val="decimal"/>
      <w:lvlText w:val="%1.%2.%3.%4.%5.%6.%7."/>
      <w:lvlJc w:val="left"/>
      <w:pPr>
        <w:ind w:left="3888" w:hanging="708"/>
      </w:pPr>
      <w:rPr>
        <w:rFonts w:hint="default"/>
      </w:rPr>
    </w:lvl>
    <w:lvl w:ilvl="7">
      <w:start w:val="1"/>
      <w:numFmt w:val="decimal"/>
      <w:lvlText w:val="%1.%2.%3.%4.%5.%6.%7.%8."/>
      <w:lvlJc w:val="left"/>
      <w:pPr>
        <w:ind w:left="4596" w:hanging="708"/>
      </w:pPr>
      <w:rPr>
        <w:rFonts w:hint="default"/>
      </w:rPr>
    </w:lvl>
    <w:lvl w:ilvl="8">
      <w:start w:val="1"/>
      <w:numFmt w:val="decimal"/>
      <w:lvlText w:val="%1.%2.%3.%4.%5.%6.%7.%8.%9."/>
      <w:lvlJc w:val="left"/>
      <w:pPr>
        <w:ind w:left="5304" w:hanging="708"/>
      </w:pPr>
      <w:rPr>
        <w:rFonts w:hint="default"/>
      </w:rPr>
    </w:lvl>
  </w:abstractNum>
  <w:abstractNum w:abstractNumId="1" w15:restartNumberingAfterBreak="0">
    <w:nsid w:val="00026EB7"/>
    <w:multiLevelType w:val="multilevel"/>
    <w:tmpl w:val="1520B28E"/>
    <w:name w:val="Liste modèle"/>
    <w:lvl w:ilvl="0">
      <w:start w:val="1"/>
      <w:numFmt w:val="decimal"/>
      <w:lvlText w:val="%1."/>
      <w:lvlJc w:val="left"/>
      <w:pPr>
        <w:ind w:left="567" w:hanging="567"/>
      </w:pPr>
      <w:rPr>
        <w:rFonts w:hint="default"/>
        <w:color w:val="00ABE9"/>
      </w:rPr>
    </w:lvl>
    <w:lvl w:ilvl="1">
      <w:start w:val="1"/>
      <w:numFmt w:val="decimal"/>
      <w:lvlText w:val="%1.%2."/>
      <w:lvlJc w:val="left"/>
      <w:pPr>
        <w:ind w:left="1134" w:hanging="567"/>
      </w:pPr>
      <w:rPr>
        <w:rFonts w:hint="default"/>
        <w:b w:val="0"/>
        <w:bCs w:val="0"/>
        <w:i w:val="0"/>
        <w:iCs w:val="0"/>
        <w:caps w:val="0"/>
        <w:smallCaps w:val="0"/>
        <w:strike w:val="0"/>
        <w:dstrike w:val="0"/>
        <w:noProof w:val="0"/>
        <w:vanish w:val="0"/>
        <w:color w:val="00ABE9"/>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701" w:hanging="567"/>
      </w:pPr>
      <w:rPr>
        <w:rFonts w:hint="default"/>
        <w:b w:val="0"/>
        <w:bCs w:val="0"/>
        <w:i w:val="0"/>
        <w:iCs w:val="0"/>
        <w:caps w:val="0"/>
        <w:smallCaps w:val="0"/>
        <w:strike w:val="0"/>
        <w:dstrike w:val="0"/>
        <w:noProof w:val="0"/>
        <w:vanish w:val="0"/>
        <w:color w:val="00ABE9"/>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istenumros4"/>
      <w:lvlText w:val="%4."/>
      <w:lvlJc w:val="left"/>
      <w:pPr>
        <w:ind w:left="1728" w:hanging="648"/>
      </w:pPr>
      <w:rPr>
        <w:rFonts w:hint="default"/>
        <w:b w:val="0"/>
        <w:bCs w:val="0"/>
        <w:i w:val="0"/>
        <w:iCs w:val="0"/>
        <w:caps w:val="0"/>
        <w:smallCaps w:val="0"/>
        <w:strike w:val="0"/>
        <w:dstrike w:val="0"/>
        <w:noProof w:val="0"/>
        <w:vanish w:val="0"/>
        <w:color w:val="00ABE9"/>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Restart w:val="0"/>
      <w:lvlText w:val="%1.%2.%3.%4.%5."/>
      <w:lvlJc w:val="left"/>
      <w:pPr>
        <w:ind w:left="2232" w:hanging="792"/>
      </w:pPr>
      <w:rPr>
        <w:rFonts w:hint="default"/>
      </w:rPr>
    </w:lvl>
    <w:lvl w:ilvl="5">
      <w:start w:val="1"/>
      <w:numFmt w:val="decimal"/>
      <w:lvlRestart w:val="0"/>
      <w:lvlText w:val="%1.%2.%3.%4.%5.%6."/>
      <w:lvlJc w:val="left"/>
      <w:pPr>
        <w:ind w:left="2736" w:hanging="936"/>
      </w:pPr>
      <w:rPr>
        <w:rFonts w:hint="default"/>
      </w:rPr>
    </w:lvl>
    <w:lvl w:ilvl="6">
      <w:start w:val="1"/>
      <w:numFmt w:val="decimal"/>
      <w:lvlRestart w:val="0"/>
      <w:lvlText w:val="%1.%2.%3.%4.%5.%6.%7."/>
      <w:lvlJc w:val="left"/>
      <w:pPr>
        <w:ind w:left="3240" w:hanging="1080"/>
      </w:pPr>
      <w:rPr>
        <w:rFonts w:hint="default"/>
      </w:rPr>
    </w:lvl>
    <w:lvl w:ilvl="7">
      <w:start w:val="1"/>
      <w:numFmt w:val="decimal"/>
      <w:lvlRestart w:val="0"/>
      <w:lvlText w:val="%1.%2.%3.%4.%5.%6.%7.%8."/>
      <w:lvlJc w:val="left"/>
      <w:pPr>
        <w:ind w:left="3744" w:hanging="1224"/>
      </w:pPr>
      <w:rPr>
        <w:rFonts w:hint="default"/>
      </w:rPr>
    </w:lvl>
    <w:lvl w:ilvl="8">
      <w:start w:val="1"/>
      <w:numFmt w:val="decimal"/>
      <w:lvlRestart w:val="0"/>
      <w:lvlText w:val="%1.%2.%3.%4.%5.%6.%7.%8.%9."/>
      <w:lvlJc w:val="left"/>
      <w:pPr>
        <w:ind w:left="4320" w:hanging="1440"/>
      </w:pPr>
      <w:rPr>
        <w:rFonts w:hint="default"/>
      </w:rPr>
    </w:lvl>
  </w:abstractNum>
  <w:abstractNum w:abstractNumId="2" w15:restartNumberingAfterBreak="0">
    <w:nsid w:val="068E3049"/>
    <w:multiLevelType w:val="hybridMultilevel"/>
    <w:tmpl w:val="44189D90"/>
    <w:lvl w:ilvl="0" w:tplc="FFFFFFFF">
      <w:start w:val="1"/>
      <w:numFmt w:val="bullet"/>
      <w:lvlText w:val=""/>
      <w:lvlJc w:val="left"/>
      <w:pPr>
        <w:tabs>
          <w:tab w:val="num" w:pos="1996"/>
        </w:tabs>
        <w:ind w:left="1996" w:hanging="360"/>
      </w:pPr>
      <w:rPr>
        <w:rFonts w:ascii="Symbol" w:hAnsi="Symbol" w:hint="default"/>
      </w:rPr>
    </w:lvl>
    <w:lvl w:ilvl="1" w:tplc="FFFFFFFF">
      <w:start w:val="1"/>
      <w:numFmt w:val="bullet"/>
      <w:lvlText w:val=""/>
      <w:lvlJc w:val="left"/>
      <w:pPr>
        <w:tabs>
          <w:tab w:val="num" w:pos="2716"/>
        </w:tabs>
        <w:ind w:left="2639" w:hanging="283"/>
      </w:pPr>
      <w:rPr>
        <w:rFonts w:ascii="Symbol" w:hAnsi="Symbol" w:hint="default"/>
      </w:rPr>
    </w:lvl>
    <w:lvl w:ilvl="2" w:tplc="FFFFFFFF">
      <w:start w:val="1"/>
      <w:numFmt w:val="decimal"/>
      <w:lvlText w:val="%3."/>
      <w:lvlJc w:val="left"/>
      <w:pPr>
        <w:tabs>
          <w:tab w:val="num" w:pos="3436"/>
        </w:tabs>
        <w:ind w:left="3436" w:hanging="360"/>
      </w:pPr>
    </w:lvl>
    <w:lvl w:ilvl="3" w:tplc="FFFFFFFF">
      <w:start w:val="1"/>
      <w:numFmt w:val="bullet"/>
      <w:pStyle w:val="Tiret"/>
      <w:lvlText w:val="­"/>
      <w:lvlJc w:val="left"/>
      <w:pPr>
        <w:tabs>
          <w:tab w:val="num" w:pos="4156"/>
        </w:tabs>
        <w:ind w:left="4153" w:hanging="357"/>
      </w:pPr>
      <w:rPr>
        <w:rFonts w:ascii="Times New Roman" w:hAnsi="Times New Roman" w:hint="default"/>
      </w:rPr>
    </w:lvl>
    <w:lvl w:ilvl="4" w:tplc="FFFFFFFF">
      <w:start w:val="1"/>
      <w:numFmt w:val="bullet"/>
      <w:lvlText w:val=""/>
      <w:lvlJc w:val="left"/>
      <w:pPr>
        <w:tabs>
          <w:tab w:val="num" w:pos="4876"/>
        </w:tabs>
        <w:ind w:left="4799" w:hanging="283"/>
      </w:pPr>
      <w:rPr>
        <w:rFonts w:ascii="Symbol" w:hAnsi="Symbol" w:hint="default"/>
      </w:rPr>
    </w:lvl>
    <w:lvl w:ilvl="5" w:tplc="FFFFFFFF">
      <w:start w:val="1"/>
      <w:numFmt w:val="decimal"/>
      <w:lvlText w:val="%6."/>
      <w:lvlJc w:val="left"/>
      <w:pPr>
        <w:tabs>
          <w:tab w:val="num" w:pos="5596"/>
        </w:tabs>
        <w:ind w:left="5596" w:hanging="360"/>
      </w:pPr>
    </w:lvl>
    <w:lvl w:ilvl="6" w:tplc="FFFFFFFF">
      <w:start w:val="1"/>
      <w:numFmt w:val="bullet"/>
      <w:lvlText w:val=""/>
      <w:lvlJc w:val="left"/>
      <w:pPr>
        <w:tabs>
          <w:tab w:val="num" w:pos="6316"/>
        </w:tabs>
        <w:ind w:left="6316" w:hanging="360"/>
      </w:pPr>
      <w:rPr>
        <w:rFonts w:ascii="Symbol" w:hAnsi="Symbol" w:hint="default"/>
      </w:rPr>
    </w:lvl>
    <w:lvl w:ilvl="7" w:tplc="FFFFFFFF" w:tentative="1">
      <w:start w:val="1"/>
      <w:numFmt w:val="bullet"/>
      <w:lvlText w:val="o"/>
      <w:lvlJc w:val="left"/>
      <w:pPr>
        <w:tabs>
          <w:tab w:val="num" w:pos="7036"/>
        </w:tabs>
        <w:ind w:left="7036" w:hanging="360"/>
      </w:pPr>
      <w:rPr>
        <w:rFonts w:ascii="Courier New" w:hAnsi="Courier New" w:hint="default"/>
      </w:rPr>
    </w:lvl>
    <w:lvl w:ilvl="8" w:tplc="FFFFFFFF" w:tentative="1">
      <w:start w:val="1"/>
      <w:numFmt w:val="bullet"/>
      <w:lvlText w:val=""/>
      <w:lvlJc w:val="left"/>
      <w:pPr>
        <w:tabs>
          <w:tab w:val="num" w:pos="7756"/>
        </w:tabs>
        <w:ind w:left="7756" w:hanging="360"/>
      </w:pPr>
      <w:rPr>
        <w:rFonts w:ascii="Wingdings" w:hAnsi="Wingdings" w:hint="default"/>
      </w:rPr>
    </w:lvl>
  </w:abstractNum>
  <w:abstractNum w:abstractNumId="3" w15:restartNumberingAfterBreak="0">
    <w:nsid w:val="0F29561E"/>
    <w:multiLevelType w:val="hybridMultilevel"/>
    <w:tmpl w:val="1CC63A90"/>
    <w:lvl w:ilvl="0" w:tplc="90D0051C">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FAB446B"/>
    <w:multiLevelType w:val="hybridMultilevel"/>
    <w:tmpl w:val="D9C633CA"/>
    <w:lvl w:ilvl="0" w:tplc="040C0001">
      <w:start w:val="1"/>
      <w:numFmt w:val="bullet"/>
      <w:lvlText w:val=""/>
      <w:lvlJc w:val="left"/>
      <w:pPr>
        <w:ind w:left="763" w:hanging="360"/>
      </w:pPr>
      <w:rPr>
        <w:rFonts w:ascii="Symbol" w:hAnsi="Symbol" w:hint="default"/>
      </w:rPr>
    </w:lvl>
    <w:lvl w:ilvl="1" w:tplc="040C0003" w:tentative="1">
      <w:start w:val="1"/>
      <w:numFmt w:val="bullet"/>
      <w:lvlText w:val="o"/>
      <w:lvlJc w:val="left"/>
      <w:pPr>
        <w:ind w:left="1483" w:hanging="360"/>
      </w:pPr>
      <w:rPr>
        <w:rFonts w:ascii="Courier New" w:hAnsi="Courier New" w:cs="Courier New" w:hint="default"/>
      </w:rPr>
    </w:lvl>
    <w:lvl w:ilvl="2" w:tplc="040C0005" w:tentative="1">
      <w:start w:val="1"/>
      <w:numFmt w:val="bullet"/>
      <w:lvlText w:val=""/>
      <w:lvlJc w:val="left"/>
      <w:pPr>
        <w:ind w:left="2203" w:hanging="360"/>
      </w:pPr>
      <w:rPr>
        <w:rFonts w:ascii="Wingdings" w:hAnsi="Wingdings" w:hint="default"/>
      </w:rPr>
    </w:lvl>
    <w:lvl w:ilvl="3" w:tplc="040C0001" w:tentative="1">
      <w:start w:val="1"/>
      <w:numFmt w:val="bullet"/>
      <w:lvlText w:val=""/>
      <w:lvlJc w:val="left"/>
      <w:pPr>
        <w:ind w:left="2923" w:hanging="360"/>
      </w:pPr>
      <w:rPr>
        <w:rFonts w:ascii="Symbol" w:hAnsi="Symbol" w:hint="default"/>
      </w:rPr>
    </w:lvl>
    <w:lvl w:ilvl="4" w:tplc="040C0003" w:tentative="1">
      <w:start w:val="1"/>
      <w:numFmt w:val="bullet"/>
      <w:lvlText w:val="o"/>
      <w:lvlJc w:val="left"/>
      <w:pPr>
        <w:ind w:left="3643" w:hanging="360"/>
      </w:pPr>
      <w:rPr>
        <w:rFonts w:ascii="Courier New" w:hAnsi="Courier New" w:cs="Courier New" w:hint="default"/>
      </w:rPr>
    </w:lvl>
    <w:lvl w:ilvl="5" w:tplc="040C0005" w:tentative="1">
      <w:start w:val="1"/>
      <w:numFmt w:val="bullet"/>
      <w:lvlText w:val=""/>
      <w:lvlJc w:val="left"/>
      <w:pPr>
        <w:ind w:left="4363" w:hanging="360"/>
      </w:pPr>
      <w:rPr>
        <w:rFonts w:ascii="Wingdings" w:hAnsi="Wingdings" w:hint="default"/>
      </w:rPr>
    </w:lvl>
    <w:lvl w:ilvl="6" w:tplc="040C0001" w:tentative="1">
      <w:start w:val="1"/>
      <w:numFmt w:val="bullet"/>
      <w:lvlText w:val=""/>
      <w:lvlJc w:val="left"/>
      <w:pPr>
        <w:ind w:left="5083" w:hanging="360"/>
      </w:pPr>
      <w:rPr>
        <w:rFonts w:ascii="Symbol" w:hAnsi="Symbol" w:hint="default"/>
      </w:rPr>
    </w:lvl>
    <w:lvl w:ilvl="7" w:tplc="040C0003" w:tentative="1">
      <w:start w:val="1"/>
      <w:numFmt w:val="bullet"/>
      <w:lvlText w:val="o"/>
      <w:lvlJc w:val="left"/>
      <w:pPr>
        <w:ind w:left="5803" w:hanging="360"/>
      </w:pPr>
      <w:rPr>
        <w:rFonts w:ascii="Courier New" w:hAnsi="Courier New" w:cs="Courier New" w:hint="default"/>
      </w:rPr>
    </w:lvl>
    <w:lvl w:ilvl="8" w:tplc="040C0005" w:tentative="1">
      <w:start w:val="1"/>
      <w:numFmt w:val="bullet"/>
      <w:lvlText w:val=""/>
      <w:lvlJc w:val="left"/>
      <w:pPr>
        <w:ind w:left="6523" w:hanging="360"/>
      </w:pPr>
      <w:rPr>
        <w:rFonts w:ascii="Wingdings" w:hAnsi="Wingdings" w:hint="default"/>
      </w:rPr>
    </w:lvl>
  </w:abstractNum>
  <w:abstractNum w:abstractNumId="5" w15:restartNumberingAfterBreak="0">
    <w:nsid w:val="10E12B31"/>
    <w:multiLevelType w:val="singleLevel"/>
    <w:tmpl w:val="982C7018"/>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2266ACF"/>
    <w:multiLevelType w:val="multilevel"/>
    <w:tmpl w:val="7ED06568"/>
    <w:lvl w:ilvl="0">
      <w:start w:val="1"/>
      <w:numFmt w:val="bullet"/>
      <w:lvlText w:val=""/>
      <w:lvlJc w:val="left"/>
      <w:pPr>
        <w:tabs>
          <w:tab w:val="num" w:pos="1069"/>
        </w:tabs>
        <w:ind w:left="1069" w:hanging="360"/>
      </w:pPr>
      <w:rPr>
        <w:rFonts w:ascii="Symbol" w:hAnsi="Symbol" w:hint="default"/>
        <w:sz w:val="16"/>
        <w:szCs w:val="16"/>
      </w:rPr>
    </w:lvl>
    <w:lvl w:ilvl="1">
      <w:start w:val="1"/>
      <w:numFmt w:val="bullet"/>
      <w:lvlText w:val="o"/>
      <w:lvlJc w:val="left"/>
      <w:pPr>
        <w:tabs>
          <w:tab w:val="num" w:pos="305"/>
        </w:tabs>
        <w:ind w:left="305" w:hanging="360"/>
      </w:pPr>
      <w:rPr>
        <w:rFonts w:ascii="Courier New" w:hAnsi="Courier New" w:cs="Courier New" w:hint="default"/>
      </w:rPr>
    </w:lvl>
    <w:lvl w:ilvl="2">
      <w:start w:val="1"/>
      <w:numFmt w:val="bullet"/>
      <w:lvlText w:val=""/>
      <w:lvlJc w:val="left"/>
      <w:pPr>
        <w:tabs>
          <w:tab w:val="num" w:pos="1025"/>
        </w:tabs>
        <w:ind w:left="1025" w:hanging="360"/>
      </w:pPr>
      <w:rPr>
        <w:rFonts w:ascii="Wingdings" w:hAnsi="Wingdings" w:cs="Times New Roman" w:hint="default"/>
      </w:rPr>
    </w:lvl>
    <w:lvl w:ilvl="3">
      <w:start w:val="2"/>
      <w:numFmt w:val="bullet"/>
      <w:lvlText w:val="-"/>
      <w:lvlJc w:val="left"/>
      <w:pPr>
        <w:tabs>
          <w:tab w:val="num" w:pos="1745"/>
        </w:tabs>
        <w:ind w:left="1745" w:hanging="360"/>
      </w:pPr>
      <w:rPr>
        <w:rFonts w:ascii="Calibri" w:eastAsia="Times New Roman" w:hAnsi="Calibri" w:cs="Calibri" w:hint="default"/>
      </w:rPr>
    </w:lvl>
    <w:lvl w:ilvl="4">
      <w:start w:val="1"/>
      <w:numFmt w:val="bullet"/>
      <w:lvlText w:val="o"/>
      <w:lvlJc w:val="left"/>
      <w:pPr>
        <w:tabs>
          <w:tab w:val="num" w:pos="2465"/>
        </w:tabs>
        <w:ind w:left="2465" w:hanging="360"/>
      </w:pPr>
      <w:rPr>
        <w:rFonts w:ascii="Courier New" w:hAnsi="Courier New" w:cs="Courier New" w:hint="default"/>
      </w:rPr>
    </w:lvl>
    <w:lvl w:ilvl="5">
      <w:start w:val="1"/>
      <w:numFmt w:val="bullet"/>
      <w:lvlText w:val=""/>
      <w:lvlJc w:val="left"/>
      <w:pPr>
        <w:tabs>
          <w:tab w:val="num" w:pos="3185"/>
        </w:tabs>
        <w:ind w:left="3185" w:hanging="360"/>
      </w:pPr>
      <w:rPr>
        <w:rFonts w:ascii="Wingdings" w:hAnsi="Wingdings" w:cs="Times New Roman" w:hint="default"/>
      </w:rPr>
    </w:lvl>
    <w:lvl w:ilvl="6">
      <w:start w:val="1"/>
      <w:numFmt w:val="bullet"/>
      <w:lvlText w:val=""/>
      <w:lvlJc w:val="left"/>
      <w:pPr>
        <w:tabs>
          <w:tab w:val="num" w:pos="3905"/>
        </w:tabs>
        <w:ind w:left="3905" w:hanging="360"/>
      </w:pPr>
      <w:rPr>
        <w:rFonts w:ascii="Symbol" w:hAnsi="Symbol" w:cs="Times New Roman" w:hint="default"/>
      </w:rPr>
    </w:lvl>
    <w:lvl w:ilvl="7">
      <w:start w:val="1"/>
      <w:numFmt w:val="bullet"/>
      <w:lvlText w:val="o"/>
      <w:lvlJc w:val="left"/>
      <w:pPr>
        <w:tabs>
          <w:tab w:val="num" w:pos="4625"/>
        </w:tabs>
        <w:ind w:left="4625" w:hanging="360"/>
      </w:pPr>
      <w:rPr>
        <w:rFonts w:ascii="Courier New" w:hAnsi="Courier New" w:cs="Courier New" w:hint="default"/>
      </w:rPr>
    </w:lvl>
    <w:lvl w:ilvl="8">
      <w:start w:val="1"/>
      <w:numFmt w:val="bullet"/>
      <w:lvlText w:val=""/>
      <w:lvlJc w:val="left"/>
      <w:pPr>
        <w:tabs>
          <w:tab w:val="num" w:pos="5345"/>
        </w:tabs>
        <w:ind w:left="5345" w:hanging="360"/>
      </w:pPr>
      <w:rPr>
        <w:rFonts w:ascii="Wingdings" w:hAnsi="Wingdings" w:cs="Times New Roman" w:hint="default"/>
      </w:rPr>
    </w:lvl>
  </w:abstractNum>
  <w:abstractNum w:abstractNumId="7" w15:restartNumberingAfterBreak="0">
    <w:nsid w:val="13416AEC"/>
    <w:multiLevelType w:val="multilevel"/>
    <w:tmpl w:val="43A8F83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59C34A6"/>
    <w:multiLevelType w:val="multilevel"/>
    <w:tmpl w:val="92EE5302"/>
    <w:name w:val="Liste modèle2"/>
    <w:numStyleLink w:val="StyleAmue"/>
  </w:abstractNum>
  <w:abstractNum w:abstractNumId="9" w15:restartNumberingAfterBreak="0">
    <w:nsid w:val="160C7FA0"/>
    <w:multiLevelType w:val="hybridMultilevel"/>
    <w:tmpl w:val="EC2A97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EBD0160"/>
    <w:multiLevelType w:val="hybridMultilevel"/>
    <w:tmpl w:val="CEC86EE4"/>
    <w:lvl w:ilvl="0" w:tplc="AAE24F40">
      <w:numFmt w:val="bullet"/>
      <w:lvlText w:val="-"/>
      <w:lvlJc w:val="left"/>
      <w:pPr>
        <w:ind w:left="2160" w:hanging="360"/>
      </w:pPr>
      <w:rPr>
        <w:rFonts w:ascii="Calibri" w:eastAsia="Times New Roman" w:hAnsi="Calibri" w:cs="Calibri" w:hint="default"/>
      </w:rPr>
    </w:lvl>
    <w:lvl w:ilvl="1" w:tplc="040C0003">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1" w15:restartNumberingAfterBreak="0">
    <w:nsid w:val="217405C3"/>
    <w:multiLevelType w:val="hybridMultilevel"/>
    <w:tmpl w:val="598CBE16"/>
    <w:lvl w:ilvl="0" w:tplc="EACA0D9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3F81206"/>
    <w:multiLevelType w:val="hybridMultilevel"/>
    <w:tmpl w:val="DCB00A98"/>
    <w:lvl w:ilvl="0" w:tplc="040C0003">
      <w:start w:val="1"/>
      <w:numFmt w:val="bullet"/>
      <w:lvlText w:val=""/>
      <w:lvlJc w:val="left"/>
      <w:pPr>
        <w:tabs>
          <w:tab w:val="num" w:pos="3283"/>
        </w:tabs>
        <w:ind w:left="3149" w:hanging="226"/>
      </w:pPr>
      <w:rPr>
        <w:rFonts w:ascii="Symbol" w:hAnsi="Symbol" w:hint="default"/>
      </w:rPr>
    </w:lvl>
    <w:lvl w:ilvl="1" w:tplc="040C0003" w:tentative="1">
      <w:start w:val="1"/>
      <w:numFmt w:val="bullet"/>
      <w:lvlText w:val="o"/>
      <w:lvlJc w:val="left"/>
      <w:pPr>
        <w:tabs>
          <w:tab w:val="num" w:pos="3283"/>
        </w:tabs>
        <w:ind w:left="3283" w:hanging="360"/>
      </w:pPr>
      <w:rPr>
        <w:rFonts w:ascii="Courier New" w:hAnsi="Courier New" w:hint="default"/>
      </w:rPr>
    </w:lvl>
    <w:lvl w:ilvl="2" w:tplc="040C0005">
      <w:start w:val="1"/>
      <w:numFmt w:val="bullet"/>
      <w:lvlText w:val=""/>
      <w:lvlJc w:val="left"/>
      <w:pPr>
        <w:tabs>
          <w:tab w:val="num" w:pos="4003"/>
        </w:tabs>
        <w:ind w:left="3869" w:hanging="226"/>
      </w:pPr>
      <w:rPr>
        <w:rFonts w:ascii="Symbol" w:hAnsi="Symbol" w:hint="default"/>
      </w:rPr>
    </w:lvl>
    <w:lvl w:ilvl="3" w:tplc="040C0001">
      <w:start w:val="1"/>
      <w:numFmt w:val="bullet"/>
      <w:lvlText w:val=""/>
      <w:lvlJc w:val="left"/>
      <w:pPr>
        <w:tabs>
          <w:tab w:val="num" w:pos="4723"/>
        </w:tabs>
        <w:ind w:left="4723" w:hanging="360"/>
      </w:pPr>
      <w:rPr>
        <w:rFonts w:ascii="Wingdings" w:hAnsi="Wingdings" w:hint="default"/>
      </w:rPr>
    </w:lvl>
    <w:lvl w:ilvl="4" w:tplc="040C0003">
      <w:start w:val="1"/>
      <w:numFmt w:val="bullet"/>
      <w:lvlText w:val=""/>
      <w:lvlJc w:val="left"/>
      <w:pPr>
        <w:tabs>
          <w:tab w:val="num" w:pos="5536"/>
        </w:tabs>
        <w:ind w:left="5536" w:hanging="453"/>
      </w:pPr>
      <w:rPr>
        <w:rFonts w:ascii="Symbol" w:hAnsi="Symbol" w:hint="default"/>
      </w:rPr>
    </w:lvl>
    <w:lvl w:ilvl="5" w:tplc="040C0005" w:tentative="1">
      <w:start w:val="1"/>
      <w:numFmt w:val="bullet"/>
      <w:lvlText w:val=""/>
      <w:lvlJc w:val="left"/>
      <w:pPr>
        <w:tabs>
          <w:tab w:val="num" w:pos="6163"/>
        </w:tabs>
        <w:ind w:left="6163" w:hanging="360"/>
      </w:pPr>
      <w:rPr>
        <w:rFonts w:ascii="Wingdings" w:hAnsi="Wingdings" w:hint="default"/>
      </w:rPr>
    </w:lvl>
    <w:lvl w:ilvl="6" w:tplc="040C0001" w:tentative="1">
      <w:start w:val="1"/>
      <w:numFmt w:val="bullet"/>
      <w:lvlText w:val=""/>
      <w:lvlJc w:val="left"/>
      <w:pPr>
        <w:tabs>
          <w:tab w:val="num" w:pos="6883"/>
        </w:tabs>
        <w:ind w:left="6883" w:hanging="360"/>
      </w:pPr>
      <w:rPr>
        <w:rFonts w:ascii="Symbol" w:hAnsi="Symbol" w:hint="default"/>
      </w:rPr>
    </w:lvl>
    <w:lvl w:ilvl="7" w:tplc="040C0003" w:tentative="1">
      <w:start w:val="1"/>
      <w:numFmt w:val="bullet"/>
      <w:lvlText w:val="o"/>
      <w:lvlJc w:val="left"/>
      <w:pPr>
        <w:tabs>
          <w:tab w:val="num" w:pos="7603"/>
        </w:tabs>
        <w:ind w:left="7603" w:hanging="360"/>
      </w:pPr>
      <w:rPr>
        <w:rFonts w:ascii="Courier New" w:hAnsi="Courier New" w:hint="default"/>
      </w:rPr>
    </w:lvl>
    <w:lvl w:ilvl="8" w:tplc="040C0005" w:tentative="1">
      <w:start w:val="1"/>
      <w:numFmt w:val="bullet"/>
      <w:lvlText w:val=""/>
      <w:lvlJc w:val="left"/>
      <w:pPr>
        <w:tabs>
          <w:tab w:val="num" w:pos="8323"/>
        </w:tabs>
        <w:ind w:left="8323" w:hanging="360"/>
      </w:pPr>
      <w:rPr>
        <w:rFonts w:ascii="Wingdings" w:hAnsi="Wingdings" w:hint="default"/>
      </w:rPr>
    </w:lvl>
  </w:abstractNum>
  <w:abstractNum w:abstractNumId="13" w15:restartNumberingAfterBreak="0">
    <w:nsid w:val="241908CA"/>
    <w:multiLevelType w:val="hybridMultilevel"/>
    <w:tmpl w:val="BC048AC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266952F2"/>
    <w:multiLevelType w:val="singleLevel"/>
    <w:tmpl w:val="41A26A16"/>
    <w:lvl w:ilvl="0">
      <w:start w:val="1"/>
      <w:numFmt w:val="bullet"/>
      <w:lvlText w:val=""/>
      <w:lvlJc w:val="left"/>
      <w:pPr>
        <w:tabs>
          <w:tab w:val="num" w:pos="360"/>
        </w:tabs>
        <w:ind w:left="360" w:hanging="360"/>
      </w:pPr>
      <w:rPr>
        <w:rFonts w:ascii="Symbol" w:hAnsi="Symbol" w:hint="default"/>
        <w:sz w:val="28"/>
      </w:rPr>
    </w:lvl>
  </w:abstractNum>
  <w:abstractNum w:abstractNumId="15" w15:restartNumberingAfterBreak="0">
    <w:nsid w:val="273F45AC"/>
    <w:multiLevelType w:val="hybridMultilevel"/>
    <w:tmpl w:val="24263E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88C3293"/>
    <w:multiLevelType w:val="multilevel"/>
    <w:tmpl w:val="FDB847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AC21720"/>
    <w:multiLevelType w:val="hybridMultilevel"/>
    <w:tmpl w:val="28B4E1DE"/>
    <w:lvl w:ilvl="0" w:tplc="A6A6C10A">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AC7525D"/>
    <w:multiLevelType w:val="hybridMultilevel"/>
    <w:tmpl w:val="F6FE13A6"/>
    <w:lvl w:ilvl="0" w:tplc="3C3631F4">
      <w:numFmt w:val="bullet"/>
      <w:lvlText w:val="-"/>
      <w:lvlJc w:val="left"/>
      <w:pPr>
        <w:ind w:left="780" w:hanging="360"/>
      </w:pPr>
      <w:rPr>
        <w:rFonts w:ascii="Calibri" w:eastAsiaTheme="minorHAnsi" w:hAnsi="Calibri" w:cstheme="minorBid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9" w15:restartNumberingAfterBreak="0">
    <w:nsid w:val="2C5E5289"/>
    <w:multiLevelType w:val="multilevel"/>
    <w:tmpl w:val="A5B6E3F0"/>
    <w:name w:val="Liste modèle3"/>
    <w:lvl w:ilvl="0">
      <w:start w:val="1"/>
      <w:numFmt w:val="decimal"/>
      <w:lvlText w:val="%1."/>
      <w:lvlJc w:val="left"/>
      <w:pPr>
        <w:ind w:left="567" w:hanging="567"/>
      </w:pPr>
      <w:rPr>
        <w:rFonts w:hint="default"/>
        <w:color w:val="00ABE9"/>
      </w:rPr>
    </w:lvl>
    <w:lvl w:ilvl="1">
      <w:start w:val="1"/>
      <w:numFmt w:val="decimal"/>
      <w:lvlText w:val="%1.%2."/>
      <w:lvlJc w:val="left"/>
      <w:pPr>
        <w:ind w:left="1134" w:hanging="567"/>
      </w:pPr>
      <w:rPr>
        <w:rFonts w:hint="default"/>
        <w:b w:val="0"/>
        <w:bCs w:val="0"/>
        <w:i w:val="0"/>
        <w:iCs w:val="0"/>
        <w:caps w:val="0"/>
        <w:smallCaps w:val="0"/>
        <w:strike w:val="0"/>
        <w:dstrike w:val="0"/>
        <w:noProof w:val="0"/>
        <w:vanish w:val="0"/>
        <w:color w:val="00ABE9"/>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701" w:hanging="567"/>
      </w:pPr>
      <w:rPr>
        <w:rFonts w:hint="default"/>
        <w:b w:val="0"/>
        <w:bCs w:val="0"/>
        <w:i w:val="0"/>
        <w:iCs w:val="0"/>
        <w:caps w:val="0"/>
        <w:smallCaps w:val="0"/>
        <w:strike w:val="0"/>
        <w:dstrike w:val="0"/>
        <w:noProof w:val="0"/>
        <w:vanish w:val="0"/>
        <w:color w:val="00ABE9"/>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728" w:hanging="648"/>
      </w:pPr>
      <w:rPr>
        <w:rFonts w:hint="default"/>
        <w:b w:val="0"/>
        <w:bCs w:val="0"/>
        <w:i w:val="0"/>
        <w:iCs w:val="0"/>
        <w:caps w:val="0"/>
        <w:smallCaps w:val="0"/>
        <w:strike w:val="0"/>
        <w:dstrike w:val="0"/>
        <w:noProof w:val="0"/>
        <w:vanish w:val="0"/>
        <w:color w:val="00ABE9"/>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Restart w:val="0"/>
      <w:lvlText w:val="%1.%2.%3.%4.%5."/>
      <w:lvlJc w:val="left"/>
      <w:pPr>
        <w:ind w:left="2232" w:hanging="792"/>
      </w:pPr>
      <w:rPr>
        <w:rFonts w:hint="default"/>
      </w:rPr>
    </w:lvl>
    <w:lvl w:ilvl="5">
      <w:start w:val="1"/>
      <w:numFmt w:val="decimal"/>
      <w:lvlRestart w:val="0"/>
      <w:lvlText w:val="%1.%2.%3.%4.%5.%6."/>
      <w:lvlJc w:val="left"/>
      <w:pPr>
        <w:ind w:left="2736" w:hanging="936"/>
      </w:pPr>
      <w:rPr>
        <w:rFonts w:hint="default"/>
      </w:rPr>
    </w:lvl>
    <w:lvl w:ilvl="6">
      <w:start w:val="1"/>
      <w:numFmt w:val="decimal"/>
      <w:lvlRestart w:val="0"/>
      <w:lvlText w:val="%1.%2.%3.%4.%5.%6.%7."/>
      <w:lvlJc w:val="left"/>
      <w:pPr>
        <w:ind w:left="3240" w:hanging="1080"/>
      </w:pPr>
      <w:rPr>
        <w:rFonts w:hint="default"/>
      </w:rPr>
    </w:lvl>
    <w:lvl w:ilvl="7">
      <w:start w:val="1"/>
      <w:numFmt w:val="decimal"/>
      <w:lvlRestart w:val="0"/>
      <w:lvlText w:val="%1.%2.%3.%4.%5.%6.%7.%8."/>
      <w:lvlJc w:val="left"/>
      <w:pPr>
        <w:ind w:left="3744" w:hanging="1224"/>
      </w:pPr>
      <w:rPr>
        <w:rFonts w:hint="default"/>
      </w:rPr>
    </w:lvl>
    <w:lvl w:ilvl="8">
      <w:start w:val="1"/>
      <w:numFmt w:val="decimal"/>
      <w:lvlRestart w:val="0"/>
      <w:lvlText w:val="%1.%2.%3.%4.%5.%6.%7.%8.%9."/>
      <w:lvlJc w:val="left"/>
      <w:pPr>
        <w:ind w:left="4320" w:hanging="1440"/>
      </w:pPr>
      <w:rPr>
        <w:rFonts w:hint="default"/>
      </w:rPr>
    </w:lvl>
  </w:abstractNum>
  <w:abstractNum w:abstractNumId="20" w15:restartNumberingAfterBreak="0">
    <w:nsid w:val="2F906D95"/>
    <w:multiLevelType w:val="hybridMultilevel"/>
    <w:tmpl w:val="7EA61D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1426121"/>
    <w:multiLevelType w:val="multilevel"/>
    <w:tmpl w:val="33DA77F6"/>
    <w:lvl w:ilvl="0">
      <w:start w:val="1"/>
      <w:numFmt w:val="bullet"/>
      <w:lvlText w:val=""/>
      <w:lvlJc w:val="left"/>
      <w:pPr>
        <w:tabs>
          <w:tab w:val="num" w:pos="1069"/>
        </w:tabs>
        <w:ind w:left="1069" w:hanging="360"/>
      </w:pPr>
      <w:rPr>
        <w:rFonts w:ascii="Symbol" w:hAnsi="Symbol" w:hint="default"/>
        <w:sz w:val="16"/>
        <w:szCs w:val="16"/>
      </w:rPr>
    </w:lvl>
    <w:lvl w:ilvl="1">
      <w:start w:val="1"/>
      <w:numFmt w:val="bullet"/>
      <w:lvlText w:val="o"/>
      <w:lvlJc w:val="left"/>
      <w:pPr>
        <w:tabs>
          <w:tab w:val="num" w:pos="305"/>
        </w:tabs>
        <w:ind w:left="305" w:hanging="360"/>
      </w:pPr>
      <w:rPr>
        <w:rFonts w:ascii="Courier New" w:hAnsi="Courier New" w:cs="Courier New" w:hint="default"/>
      </w:rPr>
    </w:lvl>
    <w:lvl w:ilvl="2">
      <w:start w:val="1"/>
      <w:numFmt w:val="bullet"/>
      <w:pStyle w:val="Indication-Listepuces3"/>
      <w:lvlText w:val=""/>
      <w:lvlJc w:val="left"/>
      <w:pPr>
        <w:tabs>
          <w:tab w:val="num" w:pos="1025"/>
        </w:tabs>
        <w:ind w:left="1025" w:hanging="360"/>
      </w:pPr>
      <w:rPr>
        <w:rFonts w:ascii="Wingdings" w:hAnsi="Wingdings" w:cs="Times New Roman" w:hint="default"/>
      </w:rPr>
    </w:lvl>
    <w:lvl w:ilvl="3">
      <w:start w:val="1"/>
      <w:numFmt w:val="bullet"/>
      <w:lvlText w:val=""/>
      <w:lvlJc w:val="left"/>
      <w:pPr>
        <w:tabs>
          <w:tab w:val="num" w:pos="1745"/>
        </w:tabs>
        <w:ind w:left="1745" w:hanging="360"/>
      </w:pPr>
      <w:rPr>
        <w:rFonts w:ascii="Symbol" w:hAnsi="Symbol" w:cs="Times New Roman" w:hint="default"/>
      </w:rPr>
    </w:lvl>
    <w:lvl w:ilvl="4">
      <w:start w:val="1"/>
      <w:numFmt w:val="bullet"/>
      <w:lvlText w:val="o"/>
      <w:lvlJc w:val="left"/>
      <w:pPr>
        <w:tabs>
          <w:tab w:val="num" w:pos="2465"/>
        </w:tabs>
        <w:ind w:left="2465" w:hanging="360"/>
      </w:pPr>
      <w:rPr>
        <w:rFonts w:ascii="Courier New" w:hAnsi="Courier New" w:cs="Courier New" w:hint="default"/>
      </w:rPr>
    </w:lvl>
    <w:lvl w:ilvl="5">
      <w:start w:val="1"/>
      <w:numFmt w:val="bullet"/>
      <w:lvlText w:val=""/>
      <w:lvlJc w:val="left"/>
      <w:pPr>
        <w:tabs>
          <w:tab w:val="num" w:pos="3185"/>
        </w:tabs>
        <w:ind w:left="3185" w:hanging="360"/>
      </w:pPr>
      <w:rPr>
        <w:rFonts w:ascii="Wingdings" w:hAnsi="Wingdings" w:cs="Times New Roman" w:hint="default"/>
      </w:rPr>
    </w:lvl>
    <w:lvl w:ilvl="6">
      <w:start w:val="1"/>
      <w:numFmt w:val="bullet"/>
      <w:lvlText w:val=""/>
      <w:lvlJc w:val="left"/>
      <w:pPr>
        <w:tabs>
          <w:tab w:val="num" w:pos="3905"/>
        </w:tabs>
        <w:ind w:left="3905" w:hanging="360"/>
      </w:pPr>
      <w:rPr>
        <w:rFonts w:ascii="Symbol" w:hAnsi="Symbol" w:cs="Times New Roman" w:hint="default"/>
      </w:rPr>
    </w:lvl>
    <w:lvl w:ilvl="7">
      <w:start w:val="1"/>
      <w:numFmt w:val="bullet"/>
      <w:lvlText w:val="o"/>
      <w:lvlJc w:val="left"/>
      <w:pPr>
        <w:tabs>
          <w:tab w:val="num" w:pos="4625"/>
        </w:tabs>
        <w:ind w:left="4625" w:hanging="360"/>
      </w:pPr>
      <w:rPr>
        <w:rFonts w:ascii="Courier New" w:hAnsi="Courier New" w:cs="Courier New" w:hint="default"/>
      </w:rPr>
    </w:lvl>
    <w:lvl w:ilvl="8">
      <w:start w:val="1"/>
      <w:numFmt w:val="bullet"/>
      <w:lvlText w:val=""/>
      <w:lvlJc w:val="left"/>
      <w:pPr>
        <w:tabs>
          <w:tab w:val="num" w:pos="5345"/>
        </w:tabs>
        <w:ind w:left="5345" w:hanging="360"/>
      </w:pPr>
      <w:rPr>
        <w:rFonts w:ascii="Wingdings" w:hAnsi="Wingdings" w:cs="Times New Roman" w:hint="default"/>
      </w:rPr>
    </w:lvl>
  </w:abstractNum>
  <w:abstractNum w:abstractNumId="22" w15:restartNumberingAfterBreak="0">
    <w:nsid w:val="3175148A"/>
    <w:multiLevelType w:val="multilevel"/>
    <w:tmpl w:val="3E3E3ED0"/>
    <w:lvl w:ilvl="0">
      <w:start w:val="1"/>
      <w:numFmt w:val="bullet"/>
      <w:pStyle w:val="Listepuces"/>
      <w:lvlText w:val=""/>
      <w:lvlJc w:val="left"/>
      <w:pPr>
        <w:tabs>
          <w:tab w:val="num" w:pos="567"/>
        </w:tabs>
        <w:ind w:left="851" w:hanging="284"/>
      </w:pPr>
      <w:rPr>
        <w:rFonts w:ascii="Symbol" w:hAnsi="Symbol" w:hint="default"/>
        <w:color w:val="00ABE9"/>
      </w:rPr>
    </w:lvl>
    <w:lvl w:ilvl="1">
      <w:start w:val="1"/>
      <w:numFmt w:val="bullet"/>
      <w:pStyle w:val="Listepuces2"/>
      <w:lvlText w:val="o"/>
      <w:lvlJc w:val="left"/>
      <w:pPr>
        <w:ind w:left="1134" w:hanging="283"/>
      </w:pPr>
      <w:rPr>
        <w:rFonts w:ascii="Courier New" w:hAnsi="Courier New" w:hint="default"/>
        <w:color w:val="00ABE9"/>
      </w:rPr>
    </w:lvl>
    <w:lvl w:ilvl="2">
      <w:start w:val="1"/>
      <w:numFmt w:val="bullet"/>
      <w:pStyle w:val="Listepuces3"/>
      <w:lvlText w:val=""/>
      <w:lvlJc w:val="left"/>
      <w:pPr>
        <w:ind w:left="1418" w:hanging="284"/>
      </w:pPr>
      <w:rPr>
        <w:rFonts w:ascii="Wingdings" w:hAnsi="Wingdings" w:hint="default"/>
        <w:color w:val="00ABE9"/>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3EE5DC0"/>
    <w:multiLevelType w:val="multilevel"/>
    <w:tmpl w:val="D31C73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34043EDD"/>
    <w:multiLevelType w:val="hybridMultilevel"/>
    <w:tmpl w:val="06DC95A4"/>
    <w:lvl w:ilvl="0" w:tplc="42E477EA">
      <w:start w:val="1"/>
      <w:numFmt w:val="decimal"/>
      <w:pStyle w:val="Listenumrote"/>
      <w:lvlText w:val="%1."/>
      <w:lvlJc w:val="left"/>
      <w:pPr>
        <w:ind w:left="2340" w:hanging="360"/>
      </w:pPr>
      <w:rPr>
        <w:rFonts w:hint="default"/>
        <w:color w:val="00ABE9" w:themeColor="accent2"/>
      </w:rPr>
    </w:lvl>
    <w:lvl w:ilvl="1" w:tplc="040C0019" w:tentative="1">
      <w:start w:val="1"/>
      <w:numFmt w:val="lowerLetter"/>
      <w:lvlText w:val="%2."/>
      <w:lvlJc w:val="left"/>
      <w:pPr>
        <w:ind w:left="3060" w:hanging="360"/>
      </w:pPr>
    </w:lvl>
    <w:lvl w:ilvl="2" w:tplc="040C001B" w:tentative="1">
      <w:start w:val="1"/>
      <w:numFmt w:val="lowerRoman"/>
      <w:lvlText w:val="%3."/>
      <w:lvlJc w:val="right"/>
      <w:pPr>
        <w:ind w:left="3780" w:hanging="180"/>
      </w:pPr>
    </w:lvl>
    <w:lvl w:ilvl="3" w:tplc="040C000F" w:tentative="1">
      <w:start w:val="1"/>
      <w:numFmt w:val="decimal"/>
      <w:lvlText w:val="%4."/>
      <w:lvlJc w:val="left"/>
      <w:pPr>
        <w:ind w:left="4500" w:hanging="360"/>
      </w:pPr>
    </w:lvl>
    <w:lvl w:ilvl="4" w:tplc="040C0019" w:tentative="1">
      <w:start w:val="1"/>
      <w:numFmt w:val="lowerLetter"/>
      <w:lvlText w:val="%5."/>
      <w:lvlJc w:val="left"/>
      <w:pPr>
        <w:ind w:left="5220" w:hanging="360"/>
      </w:pPr>
    </w:lvl>
    <w:lvl w:ilvl="5" w:tplc="040C001B" w:tentative="1">
      <w:start w:val="1"/>
      <w:numFmt w:val="lowerRoman"/>
      <w:lvlText w:val="%6."/>
      <w:lvlJc w:val="right"/>
      <w:pPr>
        <w:ind w:left="5940" w:hanging="180"/>
      </w:pPr>
    </w:lvl>
    <w:lvl w:ilvl="6" w:tplc="040C000F" w:tentative="1">
      <w:start w:val="1"/>
      <w:numFmt w:val="decimal"/>
      <w:lvlText w:val="%7."/>
      <w:lvlJc w:val="left"/>
      <w:pPr>
        <w:ind w:left="6660" w:hanging="360"/>
      </w:pPr>
    </w:lvl>
    <w:lvl w:ilvl="7" w:tplc="040C0019" w:tentative="1">
      <w:start w:val="1"/>
      <w:numFmt w:val="lowerLetter"/>
      <w:lvlText w:val="%8."/>
      <w:lvlJc w:val="left"/>
      <w:pPr>
        <w:ind w:left="7380" w:hanging="360"/>
      </w:pPr>
    </w:lvl>
    <w:lvl w:ilvl="8" w:tplc="040C001B" w:tentative="1">
      <w:start w:val="1"/>
      <w:numFmt w:val="lowerRoman"/>
      <w:lvlText w:val="%9."/>
      <w:lvlJc w:val="right"/>
      <w:pPr>
        <w:ind w:left="8100" w:hanging="180"/>
      </w:pPr>
    </w:lvl>
  </w:abstractNum>
  <w:abstractNum w:abstractNumId="25" w15:restartNumberingAfterBreak="0">
    <w:nsid w:val="434C7224"/>
    <w:multiLevelType w:val="hybridMultilevel"/>
    <w:tmpl w:val="2362B7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41353B4"/>
    <w:multiLevelType w:val="hybridMultilevel"/>
    <w:tmpl w:val="B0345080"/>
    <w:lvl w:ilvl="0" w:tplc="C3F669CC">
      <w:start w:val="1"/>
      <w:numFmt w:val="decimal"/>
      <w:lvlText w:val="%1."/>
      <w:lvlJc w:val="left"/>
      <w:pPr>
        <w:tabs>
          <w:tab w:val="num" w:pos="360"/>
        </w:tabs>
        <w:ind w:left="360" w:hanging="360"/>
      </w:p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7" w15:restartNumberingAfterBreak="0">
    <w:nsid w:val="44855B87"/>
    <w:multiLevelType w:val="multilevel"/>
    <w:tmpl w:val="25DA6B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48F40025"/>
    <w:multiLevelType w:val="multilevel"/>
    <w:tmpl w:val="C074CA74"/>
    <w:lvl w:ilvl="0">
      <w:start w:val="1"/>
      <w:numFmt w:val="bullet"/>
      <w:lvlText w:val=""/>
      <w:lvlJc w:val="left"/>
      <w:pPr>
        <w:tabs>
          <w:tab w:val="num" w:pos="567"/>
        </w:tabs>
        <w:ind w:left="851" w:hanging="284"/>
      </w:pPr>
      <w:rPr>
        <w:rFonts w:ascii="Symbol" w:hAnsi="Symbol" w:hint="default"/>
        <w:color w:val="00ABE9"/>
      </w:rPr>
    </w:lvl>
    <w:lvl w:ilvl="1">
      <w:start w:val="1"/>
      <w:numFmt w:val="bullet"/>
      <w:lvlText w:val="o"/>
      <w:lvlJc w:val="left"/>
      <w:pPr>
        <w:ind w:left="1134" w:hanging="283"/>
      </w:pPr>
      <w:rPr>
        <w:rFonts w:ascii="Courier New" w:hAnsi="Courier New" w:hint="default"/>
        <w:color w:val="00ABE9"/>
      </w:rPr>
    </w:lvl>
    <w:lvl w:ilvl="2">
      <w:start w:val="1"/>
      <w:numFmt w:val="bullet"/>
      <w:pStyle w:val="Listepuce4"/>
      <w:lvlText w:val=""/>
      <w:lvlJc w:val="left"/>
      <w:pPr>
        <w:ind w:left="1418" w:hanging="284"/>
      </w:pPr>
      <w:rPr>
        <w:rFonts w:ascii="Wingdings" w:hAnsi="Wingdings" w:hint="default"/>
        <w:color w:val="58D2FF"/>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4FF76EEC"/>
    <w:multiLevelType w:val="multilevel"/>
    <w:tmpl w:val="2DF69CC6"/>
    <w:styleLink w:val="Listespuces"/>
    <w:lvl w:ilvl="0">
      <w:start w:val="1"/>
      <w:numFmt w:val="bullet"/>
      <w:lvlText w:val=""/>
      <w:lvlJc w:val="left"/>
      <w:pPr>
        <w:tabs>
          <w:tab w:val="num" w:pos="360"/>
        </w:tabs>
        <w:ind w:left="360" w:hanging="360"/>
      </w:pPr>
      <w:rPr>
        <w:rFonts w:ascii="Symbol" w:hAnsi="Symbol" w:hint="default"/>
        <w:color w:val="00ABE9"/>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50855740"/>
    <w:multiLevelType w:val="hybridMultilevel"/>
    <w:tmpl w:val="C49043E4"/>
    <w:lvl w:ilvl="0" w:tplc="DA06D044">
      <w:start w:val="1"/>
      <w:numFmt w:val="bullet"/>
      <w:pStyle w:val="Standard"/>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0F80E87"/>
    <w:multiLevelType w:val="multilevel"/>
    <w:tmpl w:val="92EE5302"/>
    <w:styleLink w:val="StyleAmue"/>
    <w:lvl w:ilvl="0">
      <w:start w:val="1"/>
      <w:numFmt w:val="decimal"/>
      <w:lvlText w:val="%1."/>
      <w:lvlJc w:val="left"/>
      <w:pPr>
        <w:ind w:left="567" w:hanging="567"/>
      </w:pPr>
      <w:rPr>
        <w:rFonts w:hint="default"/>
        <w:color w:val="00ABE9"/>
      </w:rPr>
    </w:lvl>
    <w:lvl w:ilvl="1">
      <w:start w:val="1"/>
      <w:numFmt w:val="decimal"/>
      <w:lvlText w:val="%1.%2."/>
      <w:lvlJc w:val="left"/>
      <w:pPr>
        <w:ind w:left="1134" w:hanging="567"/>
      </w:pPr>
      <w:rPr>
        <w:b w:val="0"/>
        <w:bCs w:val="0"/>
        <w:i w:val="0"/>
        <w:iCs w:val="0"/>
        <w:caps w:val="0"/>
        <w:smallCaps w:val="0"/>
        <w:strike w:val="0"/>
        <w:dstrike w:val="0"/>
        <w:noProof w:val="0"/>
        <w:vanish w:val="0"/>
        <w:color w:val="00ABE9"/>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701" w:hanging="567"/>
      </w:pPr>
      <w:rPr>
        <w:b w:val="0"/>
        <w:bCs w:val="0"/>
        <w:i w:val="0"/>
        <w:iCs w:val="0"/>
        <w:caps w:val="0"/>
        <w:smallCaps w:val="0"/>
        <w:strike w:val="0"/>
        <w:dstrike w:val="0"/>
        <w:noProof w:val="0"/>
        <w:vanish w:val="0"/>
        <w:color w:val="00ABE9"/>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728" w:hanging="648"/>
      </w:pPr>
      <w:rPr>
        <w:b w:val="0"/>
        <w:bCs w:val="0"/>
        <w:i w:val="0"/>
        <w:iCs w:val="0"/>
        <w:caps w:val="0"/>
        <w:smallCaps w:val="0"/>
        <w:strike w:val="0"/>
        <w:dstrike w:val="0"/>
        <w:noProof w:val="0"/>
        <w:vanish w:val="0"/>
        <w:color w:val="00ABE9"/>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218326B"/>
    <w:multiLevelType w:val="hybridMultilevel"/>
    <w:tmpl w:val="0EFE7B80"/>
    <w:lvl w:ilvl="0" w:tplc="040C0001">
      <w:start w:val="1"/>
      <w:numFmt w:val="bullet"/>
      <w:lvlText w:val=""/>
      <w:lvlJc w:val="left"/>
      <w:pPr>
        <w:ind w:left="720" w:hanging="360"/>
      </w:pPr>
      <w:rPr>
        <w:rFonts w:ascii="Symbol" w:hAnsi="Symbol" w:hint="default"/>
        <w:color w:val="00B0F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5AC7FA4"/>
    <w:multiLevelType w:val="hybridMultilevel"/>
    <w:tmpl w:val="262A8302"/>
    <w:lvl w:ilvl="0" w:tplc="D960F56C">
      <w:numFmt w:val="bullet"/>
      <w:lvlText w:val="-"/>
      <w:lvlJc w:val="left"/>
      <w:pPr>
        <w:ind w:left="360" w:hanging="360"/>
      </w:pPr>
      <w:rPr>
        <w:rFonts w:ascii="Calibri" w:eastAsia="Times New Roman" w:hAnsi="Calibri" w:cs="Calibri"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587D7D56"/>
    <w:multiLevelType w:val="hybridMultilevel"/>
    <w:tmpl w:val="C21C6332"/>
    <w:lvl w:ilvl="0" w:tplc="2FF42766">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8C36F3C"/>
    <w:multiLevelType w:val="multilevel"/>
    <w:tmpl w:val="7A544BF0"/>
    <w:lvl w:ilvl="0">
      <w:start w:val="1"/>
      <w:numFmt w:val="decimal"/>
      <w:pStyle w:val="Titre1"/>
      <w:lvlText w:val="%1."/>
      <w:lvlJc w:val="left"/>
      <w:pPr>
        <w:tabs>
          <w:tab w:val="num" w:pos="567"/>
        </w:tabs>
        <w:ind w:left="567" w:hanging="567"/>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567"/>
        </w:tabs>
        <w:ind w:left="567" w:hanging="567"/>
      </w:pPr>
      <w:rPr>
        <w:rFonts w:hint="default"/>
        <w:b w:val="0"/>
        <w:bCs w:val="0"/>
        <w:i w:val="0"/>
        <w:iCs w:val="0"/>
        <w:caps w:val="0"/>
        <w:smallCaps w:val="0"/>
        <w:strike w:val="0"/>
        <w:dstrike w:val="0"/>
        <w:vanish w:val="0"/>
        <w:color w:val="00ABE9"/>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1134"/>
        </w:tabs>
        <w:ind w:left="1134" w:hanging="567"/>
      </w:pPr>
      <w:rPr>
        <w:rFonts w:hint="default"/>
        <w:b w:val="0"/>
        <w:bCs w:val="0"/>
        <w:i w:val="0"/>
        <w:iCs w:val="0"/>
        <w:caps w:val="0"/>
        <w:smallCaps w:val="0"/>
        <w:strike w:val="0"/>
        <w:dstrike w:val="0"/>
        <w:vanish w:val="0"/>
        <w:color w:val="00ABE9"/>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Titre4"/>
      <w:lvlText w:val="%4."/>
      <w:lvlJc w:val="left"/>
      <w:pPr>
        <w:ind w:left="1701" w:hanging="567"/>
      </w:pPr>
      <w:rPr>
        <w:rFonts w:hint="default"/>
        <w:b w:val="0"/>
        <w:bCs w:val="0"/>
        <w:i w:val="0"/>
        <w:iCs w:val="0"/>
        <w:caps w:val="0"/>
        <w:strike w:val="0"/>
        <w:dstrike w:val="0"/>
        <w:vanish w:val="0"/>
        <w:color w:val="004F9F"/>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pStyle w:val="Titre5"/>
      <w:lvlText w:val=""/>
      <w:lvlJc w:val="left"/>
      <w:pPr>
        <w:ind w:left="1985" w:hanging="567"/>
      </w:pPr>
      <w:rPr>
        <w:rFonts w:hint="default"/>
        <w:color w:val="004F9F"/>
        <w:sz w:val="22"/>
      </w:rPr>
    </w:lvl>
    <w:lvl w:ilvl="5">
      <w:start w:val="1"/>
      <w:numFmt w:val="decimal"/>
      <w:lvlRestart w:val="0"/>
      <w:lvlText w:val="%1.%2.%3.%4.%5.%6."/>
      <w:lvlJc w:val="left"/>
      <w:pPr>
        <w:ind w:left="2736" w:hanging="936"/>
      </w:pPr>
      <w:rPr>
        <w:rFonts w:hint="default"/>
      </w:rPr>
    </w:lvl>
    <w:lvl w:ilvl="6">
      <w:start w:val="1"/>
      <w:numFmt w:val="decimal"/>
      <w:lvlRestart w:val="0"/>
      <w:lvlText w:val="%1.%2.%3.%4.%5.%6.%7."/>
      <w:lvlJc w:val="left"/>
      <w:pPr>
        <w:ind w:left="3240" w:hanging="1080"/>
      </w:pPr>
      <w:rPr>
        <w:rFonts w:hint="default"/>
      </w:rPr>
    </w:lvl>
    <w:lvl w:ilvl="7">
      <w:start w:val="1"/>
      <w:numFmt w:val="decimal"/>
      <w:lvlRestart w:val="0"/>
      <w:lvlText w:val="%1.%2.%3.%4.%5.%6.%7.%8."/>
      <w:lvlJc w:val="left"/>
      <w:pPr>
        <w:ind w:left="3744" w:hanging="1224"/>
      </w:pPr>
      <w:rPr>
        <w:rFonts w:hint="default"/>
      </w:rPr>
    </w:lvl>
    <w:lvl w:ilvl="8">
      <w:start w:val="1"/>
      <w:numFmt w:val="decimal"/>
      <w:lvlRestart w:val="0"/>
      <w:lvlText w:val="%1.%2.%3.%4.%5.%6.%7.%8.%9."/>
      <w:lvlJc w:val="left"/>
      <w:pPr>
        <w:ind w:left="4320" w:hanging="1440"/>
      </w:pPr>
      <w:rPr>
        <w:rFonts w:hint="default"/>
      </w:rPr>
    </w:lvl>
  </w:abstractNum>
  <w:abstractNum w:abstractNumId="36" w15:restartNumberingAfterBreak="0">
    <w:nsid w:val="625D6747"/>
    <w:multiLevelType w:val="hybridMultilevel"/>
    <w:tmpl w:val="01625E26"/>
    <w:lvl w:ilvl="0" w:tplc="DB04EA3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5205038"/>
    <w:multiLevelType w:val="hybridMultilevel"/>
    <w:tmpl w:val="8264D59A"/>
    <w:lvl w:ilvl="0" w:tplc="19F2B7CC">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8" w15:restartNumberingAfterBreak="0">
    <w:nsid w:val="679224DD"/>
    <w:multiLevelType w:val="hybridMultilevel"/>
    <w:tmpl w:val="B2063C22"/>
    <w:lvl w:ilvl="0" w:tplc="26C26A18">
      <w:numFmt w:val="bullet"/>
      <w:lvlText w:val="-"/>
      <w:lvlJc w:val="left"/>
      <w:pPr>
        <w:ind w:left="303" w:hanging="360"/>
      </w:pPr>
      <w:rPr>
        <w:rFonts w:ascii="Calibri" w:eastAsia="Calibri" w:hAnsi="Calibri" w:cs="Calibri" w:hint="default"/>
      </w:rPr>
    </w:lvl>
    <w:lvl w:ilvl="1" w:tplc="040C0003" w:tentative="1">
      <w:start w:val="1"/>
      <w:numFmt w:val="bullet"/>
      <w:lvlText w:val="o"/>
      <w:lvlJc w:val="left"/>
      <w:pPr>
        <w:ind w:left="1023" w:hanging="360"/>
      </w:pPr>
      <w:rPr>
        <w:rFonts w:ascii="Courier New" w:hAnsi="Courier New" w:cs="Courier New" w:hint="default"/>
      </w:rPr>
    </w:lvl>
    <w:lvl w:ilvl="2" w:tplc="040C0005" w:tentative="1">
      <w:start w:val="1"/>
      <w:numFmt w:val="bullet"/>
      <w:lvlText w:val=""/>
      <w:lvlJc w:val="left"/>
      <w:pPr>
        <w:ind w:left="1743" w:hanging="360"/>
      </w:pPr>
      <w:rPr>
        <w:rFonts w:ascii="Wingdings" w:hAnsi="Wingdings" w:hint="default"/>
      </w:rPr>
    </w:lvl>
    <w:lvl w:ilvl="3" w:tplc="040C0001" w:tentative="1">
      <w:start w:val="1"/>
      <w:numFmt w:val="bullet"/>
      <w:lvlText w:val=""/>
      <w:lvlJc w:val="left"/>
      <w:pPr>
        <w:ind w:left="2463" w:hanging="360"/>
      </w:pPr>
      <w:rPr>
        <w:rFonts w:ascii="Symbol" w:hAnsi="Symbol" w:hint="default"/>
      </w:rPr>
    </w:lvl>
    <w:lvl w:ilvl="4" w:tplc="040C0003" w:tentative="1">
      <w:start w:val="1"/>
      <w:numFmt w:val="bullet"/>
      <w:lvlText w:val="o"/>
      <w:lvlJc w:val="left"/>
      <w:pPr>
        <w:ind w:left="3183" w:hanging="360"/>
      </w:pPr>
      <w:rPr>
        <w:rFonts w:ascii="Courier New" w:hAnsi="Courier New" w:cs="Courier New" w:hint="default"/>
      </w:rPr>
    </w:lvl>
    <w:lvl w:ilvl="5" w:tplc="040C0005" w:tentative="1">
      <w:start w:val="1"/>
      <w:numFmt w:val="bullet"/>
      <w:lvlText w:val=""/>
      <w:lvlJc w:val="left"/>
      <w:pPr>
        <w:ind w:left="3903" w:hanging="360"/>
      </w:pPr>
      <w:rPr>
        <w:rFonts w:ascii="Wingdings" w:hAnsi="Wingdings" w:hint="default"/>
      </w:rPr>
    </w:lvl>
    <w:lvl w:ilvl="6" w:tplc="040C0001" w:tentative="1">
      <w:start w:val="1"/>
      <w:numFmt w:val="bullet"/>
      <w:lvlText w:val=""/>
      <w:lvlJc w:val="left"/>
      <w:pPr>
        <w:ind w:left="4623" w:hanging="360"/>
      </w:pPr>
      <w:rPr>
        <w:rFonts w:ascii="Symbol" w:hAnsi="Symbol" w:hint="default"/>
      </w:rPr>
    </w:lvl>
    <w:lvl w:ilvl="7" w:tplc="040C0003" w:tentative="1">
      <w:start w:val="1"/>
      <w:numFmt w:val="bullet"/>
      <w:lvlText w:val="o"/>
      <w:lvlJc w:val="left"/>
      <w:pPr>
        <w:ind w:left="5343" w:hanging="360"/>
      </w:pPr>
      <w:rPr>
        <w:rFonts w:ascii="Courier New" w:hAnsi="Courier New" w:cs="Courier New" w:hint="default"/>
      </w:rPr>
    </w:lvl>
    <w:lvl w:ilvl="8" w:tplc="040C0005" w:tentative="1">
      <w:start w:val="1"/>
      <w:numFmt w:val="bullet"/>
      <w:lvlText w:val=""/>
      <w:lvlJc w:val="left"/>
      <w:pPr>
        <w:ind w:left="6063" w:hanging="360"/>
      </w:pPr>
      <w:rPr>
        <w:rFonts w:ascii="Wingdings" w:hAnsi="Wingdings" w:hint="default"/>
      </w:rPr>
    </w:lvl>
  </w:abstractNum>
  <w:abstractNum w:abstractNumId="39" w15:restartNumberingAfterBreak="0">
    <w:nsid w:val="6C053F8B"/>
    <w:multiLevelType w:val="hybridMultilevel"/>
    <w:tmpl w:val="C0A297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4BC346B"/>
    <w:multiLevelType w:val="hybridMultilevel"/>
    <w:tmpl w:val="BB82DEE8"/>
    <w:lvl w:ilvl="0" w:tplc="43547CC2">
      <w:start w:val="1"/>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F2E661B"/>
    <w:multiLevelType w:val="hybridMultilevel"/>
    <w:tmpl w:val="CF7A17F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31"/>
  </w:num>
  <w:num w:numId="3">
    <w:abstractNumId w:val="29"/>
  </w:num>
  <w:num w:numId="4">
    <w:abstractNumId w:val="22"/>
  </w:num>
  <w:num w:numId="5">
    <w:abstractNumId w:val="35"/>
  </w:num>
  <w:num w:numId="6">
    <w:abstractNumId w:val="28"/>
  </w:num>
  <w:num w:numId="7">
    <w:abstractNumId w:val="2"/>
  </w:num>
  <w:num w:numId="8">
    <w:abstractNumId w:val="5"/>
  </w:num>
  <w:num w:numId="9">
    <w:abstractNumId w:val="14"/>
  </w:num>
  <w:num w:numId="10">
    <w:abstractNumId w:val="25"/>
  </w:num>
  <w:num w:numId="11">
    <w:abstractNumId w:val="12"/>
  </w:num>
  <w:num w:numId="12">
    <w:abstractNumId w:val="35"/>
    <w:lvlOverride w:ilvl="0">
      <w:startOverride w:val="4"/>
    </w:lvlOverride>
    <w:lvlOverride w:ilvl="1">
      <w:startOverride w:val="1"/>
    </w:lvlOverride>
    <w:lvlOverride w:ilvl="2">
      <w:startOverride w:val="1"/>
    </w:lvlOverride>
  </w:num>
  <w:num w:numId="13">
    <w:abstractNumId w:val="11"/>
  </w:num>
  <w:num w:numId="14">
    <w:abstractNumId w:val="16"/>
  </w:num>
  <w:num w:numId="15">
    <w:abstractNumId w:val="15"/>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9"/>
  </w:num>
  <w:num w:numId="19">
    <w:abstractNumId w:val="33"/>
  </w:num>
  <w:num w:numId="20">
    <w:abstractNumId w:val="4"/>
  </w:num>
  <w:num w:numId="21">
    <w:abstractNumId w:val="34"/>
  </w:num>
  <w:num w:numId="22">
    <w:abstractNumId w:val="17"/>
  </w:num>
  <w:num w:numId="23">
    <w:abstractNumId w:val="3"/>
  </w:num>
  <w:num w:numId="24">
    <w:abstractNumId w:val="40"/>
  </w:num>
  <w:num w:numId="25">
    <w:abstractNumId w:val="24"/>
  </w:num>
  <w:num w:numId="26">
    <w:abstractNumId w:val="23"/>
  </w:num>
  <w:num w:numId="27">
    <w:abstractNumId w:val="21"/>
  </w:num>
  <w:num w:numId="28">
    <w:abstractNumId w:val="6"/>
  </w:num>
  <w:num w:numId="29">
    <w:abstractNumId w:val="37"/>
  </w:num>
  <w:num w:numId="30">
    <w:abstractNumId w:val="13"/>
  </w:num>
  <w:num w:numId="31">
    <w:abstractNumId w:val="26"/>
  </w:num>
  <w:num w:numId="32">
    <w:abstractNumId w:val="20"/>
  </w:num>
  <w:num w:numId="33">
    <w:abstractNumId w:val="30"/>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num>
  <w:num w:numId="41">
    <w:abstractNumId w:val="39"/>
  </w:num>
  <w:num w:numId="42">
    <w:abstractNumId w:val="41"/>
  </w:num>
  <w:num w:numId="43">
    <w:abstractNumId w:val="7"/>
  </w:num>
  <w:num w:numId="44">
    <w:abstractNumId w:val="36"/>
  </w:num>
  <w:num w:numId="45">
    <w:abstractNumId w:val="18"/>
  </w:num>
  <w:num w:numId="46">
    <w:abstractNumId w:val="38"/>
  </w:num>
  <w:num w:numId="47">
    <w:abstractNumId w:val="3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1FDA"/>
    <w:rsid w:val="00003528"/>
    <w:rsid w:val="000103F2"/>
    <w:rsid w:val="0001162F"/>
    <w:rsid w:val="0001451B"/>
    <w:rsid w:val="0001476C"/>
    <w:rsid w:val="00014F56"/>
    <w:rsid w:val="00015640"/>
    <w:rsid w:val="0001678E"/>
    <w:rsid w:val="000169ED"/>
    <w:rsid w:val="00027D71"/>
    <w:rsid w:val="00032142"/>
    <w:rsid w:val="00033459"/>
    <w:rsid w:val="0003617D"/>
    <w:rsid w:val="00042818"/>
    <w:rsid w:val="000438CF"/>
    <w:rsid w:val="00043DD2"/>
    <w:rsid w:val="00046113"/>
    <w:rsid w:val="000461BD"/>
    <w:rsid w:val="000472FB"/>
    <w:rsid w:val="00053E4C"/>
    <w:rsid w:val="0005409A"/>
    <w:rsid w:val="0005497D"/>
    <w:rsid w:val="00061878"/>
    <w:rsid w:val="00062400"/>
    <w:rsid w:val="00062405"/>
    <w:rsid w:val="000637AF"/>
    <w:rsid w:val="00066651"/>
    <w:rsid w:val="000709E4"/>
    <w:rsid w:val="00071B5E"/>
    <w:rsid w:val="000757FF"/>
    <w:rsid w:val="000779A8"/>
    <w:rsid w:val="00077A8F"/>
    <w:rsid w:val="00080587"/>
    <w:rsid w:val="000805F5"/>
    <w:rsid w:val="0008445F"/>
    <w:rsid w:val="00087767"/>
    <w:rsid w:val="000A4002"/>
    <w:rsid w:val="000B238B"/>
    <w:rsid w:val="000B3004"/>
    <w:rsid w:val="000B32A6"/>
    <w:rsid w:val="000B4939"/>
    <w:rsid w:val="000B5441"/>
    <w:rsid w:val="000B6FEC"/>
    <w:rsid w:val="000C121F"/>
    <w:rsid w:val="000C1505"/>
    <w:rsid w:val="000C1679"/>
    <w:rsid w:val="000C22A3"/>
    <w:rsid w:val="000C2653"/>
    <w:rsid w:val="000C2D57"/>
    <w:rsid w:val="000C3215"/>
    <w:rsid w:val="000C54BC"/>
    <w:rsid w:val="000D7872"/>
    <w:rsid w:val="000D7A14"/>
    <w:rsid w:val="000E0650"/>
    <w:rsid w:val="000E35F6"/>
    <w:rsid w:val="000E798C"/>
    <w:rsid w:val="000F2BE6"/>
    <w:rsid w:val="000F6978"/>
    <w:rsid w:val="00114DF2"/>
    <w:rsid w:val="00115243"/>
    <w:rsid w:val="00116CD8"/>
    <w:rsid w:val="00120BC0"/>
    <w:rsid w:val="00120EA6"/>
    <w:rsid w:val="00121D84"/>
    <w:rsid w:val="001241DA"/>
    <w:rsid w:val="00134F2C"/>
    <w:rsid w:val="001379DE"/>
    <w:rsid w:val="001513E9"/>
    <w:rsid w:val="00152C8B"/>
    <w:rsid w:val="00160D97"/>
    <w:rsid w:val="00163FF9"/>
    <w:rsid w:val="0016424D"/>
    <w:rsid w:val="0016491B"/>
    <w:rsid w:val="00164A7A"/>
    <w:rsid w:val="001702DE"/>
    <w:rsid w:val="00171C67"/>
    <w:rsid w:val="00173986"/>
    <w:rsid w:val="00182C4A"/>
    <w:rsid w:val="00184704"/>
    <w:rsid w:val="00185026"/>
    <w:rsid w:val="00185645"/>
    <w:rsid w:val="0018623A"/>
    <w:rsid w:val="00187F9C"/>
    <w:rsid w:val="00193925"/>
    <w:rsid w:val="0019659A"/>
    <w:rsid w:val="001A22DA"/>
    <w:rsid w:val="001A23C2"/>
    <w:rsid w:val="001A50A6"/>
    <w:rsid w:val="001A5C29"/>
    <w:rsid w:val="001A6A2A"/>
    <w:rsid w:val="001B0421"/>
    <w:rsid w:val="001B0630"/>
    <w:rsid w:val="001B35EA"/>
    <w:rsid w:val="001B3E6A"/>
    <w:rsid w:val="001C125E"/>
    <w:rsid w:val="001C2057"/>
    <w:rsid w:val="001C417D"/>
    <w:rsid w:val="001C6ABE"/>
    <w:rsid w:val="001D2C59"/>
    <w:rsid w:val="001E1572"/>
    <w:rsid w:val="001E3755"/>
    <w:rsid w:val="001E594B"/>
    <w:rsid w:val="001E5D2F"/>
    <w:rsid w:val="001F027A"/>
    <w:rsid w:val="001F0A7D"/>
    <w:rsid w:val="001F31AC"/>
    <w:rsid w:val="001F560E"/>
    <w:rsid w:val="001F6E7C"/>
    <w:rsid w:val="001F79D5"/>
    <w:rsid w:val="00201ACB"/>
    <w:rsid w:val="00206403"/>
    <w:rsid w:val="00206594"/>
    <w:rsid w:val="0020738D"/>
    <w:rsid w:val="002074C6"/>
    <w:rsid w:val="00207FF4"/>
    <w:rsid w:val="00210E58"/>
    <w:rsid w:val="0021277D"/>
    <w:rsid w:val="00214127"/>
    <w:rsid w:val="002155E0"/>
    <w:rsid w:val="00217AB7"/>
    <w:rsid w:val="00220B63"/>
    <w:rsid w:val="00222456"/>
    <w:rsid w:val="002226A4"/>
    <w:rsid w:val="00231B05"/>
    <w:rsid w:val="00231DB2"/>
    <w:rsid w:val="002404CA"/>
    <w:rsid w:val="0024580B"/>
    <w:rsid w:val="00251995"/>
    <w:rsid w:val="00253FA7"/>
    <w:rsid w:val="002571F7"/>
    <w:rsid w:val="00260496"/>
    <w:rsid w:val="002614A5"/>
    <w:rsid w:val="002625CE"/>
    <w:rsid w:val="00265BEC"/>
    <w:rsid w:val="002671D6"/>
    <w:rsid w:val="00267B18"/>
    <w:rsid w:val="0027013A"/>
    <w:rsid w:val="0027398A"/>
    <w:rsid w:val="00280B75"/>
    <w:rsid w:val="00280FE3"/>
    <w:rsid w:val="00283F6E"/>
    <w:rsid w:val="002840C2"/>
    <w:rsid w:val="002847B0"/>
    <w:rsid w:val="00284DD1"/>
    <w:rsid w:val="0028507A"/>
    <w:rsid w:val="002949F9"/>
    <w:rsid w:val="002949FB"/>
    <w:rsid w:val="002A4D9C"/>
    <w:rsid w:val="002B2D02"/>
    <w:rsid w:val="002B4AAD"/>
    <w:rsid w:val="002B6797"/>
    <w:rsid w:val="002B7974"/>
    <w:rsid w:val="002C08CE"/>
    <w:rsid w:val="002C1F1B"/>
    <w:rsid w:val="002C39EB"/>
    <w:rsid w:val="002C4332"/>
    <w:rsid w:val="002C7E73"/>
    <w:rsid w:val="002D13CB"/>
    <w:rsid w:val="002D290A"/>
    <w:rsid w:val="002D2A43"/>
    <w:rsid w:val="002D498F"/>
    <w:rsid w:val="002E1288"/>
    <w:rsid w:val="002E2B10"/>
    <w:rsid w:val="002E4F24"/>
    <w:rsid w:val="002E7608"/>
    <w:rsid w:val="002F2D9E"/>
    <w:rsid w:val="002F60FA"/>
    <w:rsid w:val="00300473"/>
    <w:rsid w:val="00304ECD"/>
    <w:rsid w:val="003101A7"/>
    <w:rsid w:val="003122C3"/>
    <w:rsid w:val="00313BB7"/>
    <w:rsid w:val="00314565"/>
    <w:rsid w:val="00314AE8"/>
    <w:rsid w:val="0032477A"/>
    <w:rsid w:val="003273EA"/>
    <w:rsid w:val="00327429"/>
    <w:rsid w:val="0033024A"/>
    <w:rsid w:val="0033250B"/>
    <w:rsid w:val="00334882"/>
    <w:rsid w:val="00337E30"/>
    <w:rsid w:val="00342FAE"/>
    <w:rsid w:val="00343B37"/>
    <w:rsid w:val="00344067"/>
    <w:rsid w:val="003444C5"/>
    <w:rsid w:val="00344852"/>
    <w:rsid w:val="00350872"/>
    <w:rsid w:val="00353C81"/>
    <w:rsid w:val="003621F5"/>
    <w:rsid w:val="00362A7B"/>
    <w:rsid w:val="00363224"/>
    <w:rsid w:val="00363C9C"/>
    <w:rsid w:val="00365AF9"/>
    <w:rsid w:val="00365F7A"/>
    <w:rsid w:val="003710E2"/>
    <w:rsid w:val="003737A4"/>
    <w:rsid w:val="0037424F"/>
    <w:rsid w:val="0038232D"/>
    <w:rsid w:val="003832CD"/>
    <w:rsid w:val="00383584"/>
    <w:rsid w:val="003871D0"/>
    <w:rsid w:val="0039198F"/>
    <w:rsid w:val="00396B39"/>
    <w:rsid w:val="003A73B3"/>
    <w:rsid w:val="003B081F"/>
    <w:rsid w:val="003B3776"/>
    <w:rsid w:val="003B523A"/>
    <w:rsid w:val="003B69A6"/>
    <w:rsid w:val="003C294D"/>
    <w:rsid w:val="003C4CC3"/>
    <w:rsid w:val="003C53FF"/>
    <w:rsid w:val="003C58B8"/>
    <w:rsid w:val="003D0BC0"/>
    <w:rsid w:val="003D286F"/>
    <w:rsid w:val="003D5414"/>
    <w:rsid w:val="003D5B53"/>
    <w:rsid w:val="003D702E"/>
    <w:rsid w:val="003E1BC3"/>
    <w:rsid w:val="003E3A81"/>
    <w:rsid w:val="003E4AC0"/>
    <w:rsid w:val="003E5CD7"/>
    <w:rsid w:val="003E7081"/>
    <w:rsid w:val="003F2A0B"/>
    <w:rsid w:val="003F2A77"/>
    <w:rsid w:val="003F41DD"/>
    <w:rsid w:val="003F78B9"/>
    <w:rsid w:val="00400683"/>
    <w:rsid w:val="004109BB"/>
    <w:rsid w:val="00412A8D"/>
    <w:rsid w:val="00412B6B"/>
    <w:rsid w:val="0041563D"/>
    <w:rsid w:val="00420BC0"/>
    <w:rsid w:val="00424A0F"/>
    <w:rsid w:val="004253E8"/>
    <w:rsid w:val="00431448"/>
    <w:rsid w:val="004402A6"/>
    <w:rsid w:val="0044295D"/>
    <w:rsid w:val="00442F9F"/>
    <w:rsid w:val="004452EA"/>
    <w:rsid w:val="00450C14"/>
    <w:rsid w:val="004519CC"/>
    <w:rsid w:val="004522EE"/>
    <w:rsid w:val="00452A4D"/>
    <w:rsid w:val="00457EC6"/>
    <w:rsid w:val="00461F3E"/>
    <w:rsid w:val="00464A66"/>
    <w:rsid w:val="004721C4"/>
    <w:rsid w:val="00473634"/>
    <w:rsid w:val="00480465"/>
    <w:rsid w:val="00480D6C"/>
    <w:rsid w:val="00481B5E"/>
    <w:rsid w:val="00482696"/>
    <w:rsid w:val="00484EB4"/>
    <w:rsid w:val="0049034A"/>
    <w:rsid w:val="0049796C"/>
    <w:rsid w:val="004A1CA7"/>
    <w:rsid w:val="004A2333"/>
    <w:rsid w:val="004A387B"/>
    <w:rsid w:val="004A4207"/>
    <w:rsid w:val="004A50F7"/>
    <w:rsid w:val="004B154A"/>
    <w:rsid w:val="004B30C7"/>
    <w:rsid w:val="004B3C75"/>
    <w:rsid w:val="004B77AA"/>
    <w:rsid w:val="004C27D1"/>
    <w:rsid w:val="004C2ABD"/>
    <w:rsid w:val="004D685E"/>
    <w:rsid w:val="004E05CE"/>
    <w:rsid w:val="004E178B"/>
    <w:rsid w:val="004E5DE2"/>
    <w:rsid w:val="004E6227"/>
    <w:rsid w:val="004E6CEC"/>
    <w:rsid w:val="004E78A6"/>
    <w:rsid w:val="004F388E"/>
    <w:rsid w:val="004F4EFD"/>
    <w:rsid w:val="004F50CD"/>
    <w:rsid w:val="004F721A"/>
    <w:rsid w:val="00500921"/>
    <w:rsid w:val="005025D9"/>
    <w:rsid w:val="005034D4"/>
    <w:rsid w:val="00504CCC"/>
    <w:rsid w:val="0050503B"/>
    <w:rsid w:val="0050563A"/>
    <w:rsid w:val="005058F1"/>
    <w:rsid w:val="005061D3"/>
    <w:rsid w:val="005104FA"/>
    <w:rsid w:val="00511BE0"/>
    <w:rsid w:val="00512477"/>
    <w:rsid w:val="00512FBB"/>
    <w:rsid w:val="005138E8"/>
    <w:rsid w:val="005155EE"/>
    <w:rsid w:val="005168B7"/>
    <w:rsid w:val="005202EF"/>
    <w:rsid w:val="00523E97"/>
    <w:rsid w:val="00524643"/>
    <w:rsid w:val="0052466D"/>
    <w:rsid w:val="00526606"/>
    <w:rsid w:val="00527EAA"/>
    <w:rsid w:val="00530EAB"/>
    <w:rsid w:val="00532E73"/>
    <w:rsid w:val="00533ABE"/>
    <w:rsid w:val="00534225"/>
    <w:rsid w:val="0053710E"/>
    <w:rsid w:val="005402FF"/>
    <w:rsid w:val="0054064C"/>
    <w:rsid w:val="005425CC"/>
    <w:rsid w:val="0054467A"/>
    <w:rsid w:val="005448F9"/>
    <w:rsid w:val="00546184"/>
    <w:rsid w:val="00547C2A"/>
    <w:rsid w:val="00553722"/>
    <w:rsid w:val="00556F9F"/>
    <w:rsid w:val="0055742A"/>
    <w:rsid w:val="005616EF"/>
    <w:rsid w:val="00561CCE"/>
    <w:rsid w:val="00563B88"/>
    <w:rsid w:val="00564197"/>
    <w:rsid w:val="00570541"/>
    <w:rsid w:val="005719F6"/>
    <w:rsid w:val="00577CEE"/>
    <w:rsid w:val="00580BF0"/>
    <w:rsid w:val="005950A9"/>
    <w:rsid w:val="00595826"/>
    <w:rsid w:val="005A57D7"/>
    <w:rsid w:val="005A5CC0"/>
    <w:rsid w:val="005A5CEB"/>
    <w:rsid w:val="005A7C86"/>
    <w:rsid w:val="005B3D3A"/>
    <w:rsid w:val="005B46D6"/>
    <w:rsid w:val="005B4DAF"/>
    <w:rsid w:val="005B7FD2"/>
    <w:rsid w:val="005C0AEE"/>
    <w:rsid w:val="005C32CA"/>
    <w:rsid w:val="005C3D1A"/>
    <w:rsid w:val="005C7E30"/>
    <w:rsid w:val="005D3FC7"/>
    <w:rsid w:val="005D5742"/>
    <w:rsid w:val="005D5F8E"/>
    <w:rsid w:val="005E18F3"/>
    <w:rsid w:val="005E2FF0"/>
    <w:rsid w:val="005F184C"/>
    <w:rsid w:val="005F77AE"/>
    <w:rsid w:val="00603FC1"/>
    <w:rsid w:val="00606D56"/>
    <w:rsid w:val="00614898"/>
    <w:rsid w:val="00616287"/>
    <w:rsid w:val="006167A7"/>
    <w:rsid w:val="00620539"/>
    <w:rsid w:val="006205B7"/>
    <w:rsid w:val="0062085A"/>
    <w:rsid w:val="00623E77"/>
    <w:rsid w:val="00624C44"/>
    <w:rsid w:val="006251C0"/>
    <w:rsid w:val="0062669D"/>
    <w:rsid w:val="00627AE9"/>
    <w:rsid w:val="00632D56"/>
    <w:rsid w:val="00636ABC"/>
    <w:rsid w:val="0064158D"/>
    <w:rsid w:val="00645373"/>
    <w:rsid w:val="00647DF7"/>
    <w:rsid w:val="00652312"/>
    <w:rsid w:val="00654086"/>
    <w:rsid w:val="006572E8"/>
    <w:rsid w:val="00661653"/>
    <w:rsid w:val="006622EC"/>
    <w:rsid w:val="0066286A"/>
    <w:rsid w:val="00663586"/>
    <w:rsid w:val="00664050"/>
    <w:rsid w:val="00664C3E"/>
    <w:rsid w:val="006727FA"/>
    <w:rsid w:val="006736A5"/>
    <w:rsid w:val="006745F9"/>
    <w:rsid w:val="00675490"/>
    <w:rsid w:val="00676ED3"/>
    <w:rsid w:val="00683928"/>
    <w:rsid w:val="00685832"/>
    <w:rsid w:val="00691F04"/>
    <w:rsid w:val="006920D1"/>
    <w:rsid w:val="006923A3"/>
    <w:rsid w:val="0069310E"/>
    <w:rsid w:val="00694EEF"/>
    <w:rsid w:val="006952A8"/>
    <w:rsid w:val="00696682"/>
    <w:rsid w:val="00696EAD"/>
    <w:rsid w:val="006A0E5A"/>
    <w:rsid w:val="006A1D1F"/>
    <w:rsid w:val="006A26CF"/>
    <w:rsid w:val="006A58DC"/>
    <w:rsid w:val="006A7361"/>
    <w:rsid w:val="006A7E97"/>
    <w:rsid w:val="006B1D1F"/>
    <w:rsid w:val="006B3964"/>
    <w:rsid w:val="006B5FF4"/>
    <w:rsid w:val="006B6817"/>
    <w:rsid w:val="006B778C"/>
    <w:rsid w:val="006C088B"/>
    <w:rsid w:val="006C185D"/>
    <w:rsid w:val="006C3D27"/>
    <w:rsid w:val="006D3475"/>
    <w:rsid w:val="006D5E8C"/>
    <w:rsid w:val="006D68D9"/>
    <w:rsid w:val="006E2781"/>
    <w:rsid w:val="006E3CC8"/>
    <w:rsid w:val="006E6805"/>
    <w:rsid w:val="006E73AC"/>
    <w:rsid w:val="006F4658"/>
    <w:rsid w:val="006F57B5"/>
    <w:rsid w:val="006F77D3"/>
    <w:rsid w:val="0070044A"/>
    <w:rsid w:val="00701848"/>
    <w:rsid w:val="007038B2"/>
    <w:rsid w:val="007062FD"/>
    <w:rsid w:val="0070748F"/>
    <w:rsid w:val="00710C62"/>
    <w:rsid w:val="00713075"/>
    <w:rsid w:val="00715716"/>
    <w:rsid w:val="0072053D"/>
    <w:rsid w:val="00722ADA"/>
    <w:rsid w:val="0072335D"/>
    <w:rsid w:val="0073281E"/>
    <w:rsid w:val="00733358"/>
    <w:rsid w:val="007336D8"/>
    <w:rsid w:val="0073784E"/>
    <w:rsid w:val="00740263"/>
    <w:rsid w:val="0074294F"/>
    <w:rsid w:val="007429B5"/>
    <w:rsid w:val="007454F2"/>
    <w:rsid w:val="0074794A"/>
    <w:rsid w:val="00747D03"/>
    <w:rsid w:val="00750A53"/>
    <w:rsid w:val="007533FD"/>
    <w:rsid w:val="007539E5"/>
    <w:rsid w:val="007606EF"/>
    <w:rsid w:val="00760C44"/>
    <w:rsid w:val="00763367"/>
    <w:rsid w:val="00764A06"/>
    <w:rsid w:val="0076531F"/>
    <w:rsid w:val="007739A8"/>
    <w:rsid w:val="00777B2B"/>
    <w:rsid w:val="007805D4"/>
    <w:rsid w:val="007809F1"/>
    <w:rsid w:val="007809FE"/>
    <w:rsid w:val="00784184"/>
    <w:rsid w:val="0078463B"/>
    <w:rsid w:val="0078684D"/>
    <w:rsid w:val="0078770C"/>
    <w:rsid w:val="007911CA"/>
    <w:rsid w:val="0079175B"/>
    <w:rsid w:val="0079528C"/>
    <w:rsid w:val="007A103D"/>
    <w:rsid w:val="007A67CC"/>
    <w:rsid w:val="007B0355"/>
    <w:rsid w:val="007B1082"/>
    <w:rsid w:val="007B3E22"/>
    <w:rsid w:val="007B601F"/>
    <w:rsid w:val="007C0E9F"/>
    <w:rsid w:val="007C1908"/>
    <w:rsid w:val="007C33B7"/>
    <w:rsid w:val="007C5362"/>
    <w:rsid w:val="007D0384"/>
    <w:rsid w:val="007D271A"/>
    <w:rsid w:val="007D494D"/>
    <w:rsid w:val="007D4B6E"/>
    <w:rsid w:val="007D4D55"/>
    <w:rsid w:val="007E00FA"/>
    <w:rsid w:val="007E073D"/>
    <w:rsid w:val="007E0BBD"/>
    <w:rsid w:val="007E2E42"/>
    <w:rsid w:val="007E3115"/>
    <w:rsid w:val="007E329B"/>
    <w:rsid w:val="007E34D7"/>
    <w:rsid w:val="007E4407"/>
    <w:rsid w:val="007E5CD4"/>
    <w:rsid w:val="007F0577"/>
    <w:rsid w:val="007F0EBC"/>
    <w:rsid w:val="007F1B46"/>
    <w:rsid w:val="007F4ABA"/>
    <w:rsid w:val="00803A5F"/>
    <w:rsid w:val="00805A2B"/>
    <w:rsid w:val="00805EFF"/>
    <w:rsid w:val="008068EA"/>
    <w:rsid w:val="00810D7B"/>
    <w:rsid w:val="008116D2"/>
    <w:rsid w:val="0081195C"/>
    <w:rsid w:val="00811DC5"/>
    <w:rsid w:val="00814FF5"/>
    <w:rsid w:val="008155E9"/>
    <w:rsid w:val="0081628D"/>
    <w:rsid w:val="008170CB"/>
    <w:rsid w:val="00817C26"/>
    <w:rsid w:val="00817CA7"/>
    <w:rsid w:val="00821D54"/>
    <w:rsid w:val="00825B29"/>
    <w:rsid w:val="00831511"/>
    <w:rsid w:val="0083280B"/>
    <w:rsid w:val="008415FA"/>
    <w:rsid w:val="00844B8C"/>
    <w:rsid w:val="00846A56"/>
    <w:rsid w:val="008476BF"/>
    <w:rsid w:val="00852FE3"/>
    <w:rsid w:val="00853A58"/>
    <w:rsid w:val="00853C5C"/>
    <w:rsid w:val="00855127"/>
    <w:rsid w:val="008562C6"/>
    <w:rsid w:val="008606F7"/>
    <w:rsid w:val="0086074F"/>
    <w:rsid w:val="00860799"/>
    <w:rsid w:val="00860E86"/>
    <w:rsid w:val="00861BC1"/>
    <w:rsid w:val="00862B00"/>
    <w:rsid w:val="00867F50"/>
    <w:rsid w:val="0087115A"/>
    <w:rsid w:val="0087159C"/>
    <w:rsid w:val="0087248C"/>
    <w:rsid w:val="0087772B"/>
    <w:rsid w:val="008811D0"/>
    <w:rsid w:val="00883FB5"/>
    <w:rsid w:val="008841AE"/>
    <w:rsid w:val="008843A2"/>
    <w:rsid w:val="00884402"/>
    <w:rsid w:val="00884756"/>
    <w:rsid w:val="00884E1A"/>
    <w:rsid w:val="008864F2"/>
    <w:rsid w:val="00887F62"/>
    <w:rsid w:val="00892A22"/>
    <w:rsid w:val="008947A7"/>
    <w:rsid w:val="008A1900"/>
    <w:rsid w:val="008A4EA5"/>
    <w:rsid w:val="008B1B30"/>
    <w:rsid w:val="008B3774"/>
    <w:rsid w:val="008B490E"/>
    <w:rsid w:val="008B7D7E"/>
    <w:rsid w:val="008C19F2"/>
    <w:rsid w:val="008C1F44"/>
    <w:rsid w:val="008C2BAC"/>
    <w:rsid w:val="008C5C6F"/>
    <w:rsid w:val="008C70D8"/>
    <w:rsid w:val="008D10D5"/>
    <w:rsid w:val="008D3DA2"/>
    <w:rsid w:val="008E1B1F"/>
    <w:rsid w:val="008E4DEB"/>
    <w:rsid w:val="008E5005"/>
    <w:rsid w:val="008E51F8"/>
    <w:rsid w:val="008F09C6"/>
    <w:rsid w:val="008F244D"/>
    <w:rsid w:val="008F25B1"/>
    <w:rsid w:val="008F318F"/>
    <w:rsid w:val="008F3C9F"/>
    <w:rsid w:val="008F6E60"/>
    <w:rsid w:val="008F79DE"/>
    <w:rsid w:val="00902DED"/>
    <w:rsid w:val="00903B06"/>
    <w:rsid w:val="00904A38"/>
    <w:rsid w:val="00910A23"/>
    <w:rsid w:val="00911C3A"/>
    <w:rsid w:val="009144F6"/>
    <w:rsid w:val="00915CBF"/>
    <w:rsid w:val="009166C3"/>
    <w:rsid w:val="0092246E"/>
    <w:rsid w:val="00926393"/>
    <w:rsid w:val="00930AA5"/>
    <w:rsid w:val="00933AB4"/>
    <w:rsid w:val="0093599A"/>
    <w:rsid w:val="00935A55"/>
    <w:rsid w:val="00940FDF"/>
    <w:rsid w:val="00941498"/>
    <w:rsid w:val="0094149A"/>
    <w:rsid w:val="00941A49"/>
    <w:rsid w:val="009451EF"/>
    <w:rsid w:val="009501AD"/>
    <w:rsid w:val="00951ABC"/>
    <w:rsid w:val="00954AE0"/>
    <w:rsid w:val="00961B70"/>
    <w:rsid w:val="00962D46"/>
    <w:rsid w:val="00965DBA"/>
    <w:rsid w:val="00967E67"/>
    <w:rsid w:val="009702E8"/>
    <w:rsid w:val="0097291E"/>
    <w:rsid w:val="00972F90"/>
    <w:rsid w:val="00974134"/>
    <w:rsid w:val="009752DD"/>
    <w:rsid w:val="009810F1"/>
    <w:rsid w:val="009877D1"/>
    <w:rsid w:val="009923CF"/>
    <w:rsid w:val="00992945"/>
    <w:rsid w:val="0099465B"/>
    <w:rsid w:val="00995B8B"/>
    <w:rsid w:val="009964A6"/>
    <w:rsid w:val="00997218"/>
    <w:rsid w:val="009A3FF0"/>
    <w:rsid w:val="009A54ED"/>
    <w:rsid w:val="009A6ED8"/>
    <w:rsid w:val="009A7136"/>
    <w:rsid w:val="009B067D"/>
    <w:rsid w:val="009B32CA"/>
    <w:rsid w:val="009B33CC"/>
    <w:rsid w:val="009B69EE"/>
    <w:rsid w:val="009B6C50"/>
    <w:rsid w:val="009C1957"/>
    <w:rsid w:val="009C1F1E"/>
    <w:rsid w:val="009D17AF"/>
    <w:rsid w:val="009D20C7"/>
    <w:rsid w:val="009D74FC"/>
    <w:rsid w:val="009D7B36"/>
    <w:rsid w:val="009E12F7"/>
    <w:rsid w:val="009E325B"/>
    <w:rsid w:val="009E41B6"/>
    <w:rsid w:val="009E5D68"/>
    <w:rsid w:val="009E6917"/>
    <w:rsid w:val="009E7B8E"/>
    <w:rsid w:val="009F11BE"/>
    <w:rsid w:val="009F698B"/>
    <w:rsid w:val="009F75E0"/>
    <w:rsid w:val="00A01798"/>
    <w:rsid w:val="00A036CE"/>
    <w:rsid w:val="00A07A35"/>
    <w:rsid w:val="00A07EC0"/>
    <w:rsid w:val="00A106EF"/>
    <w:rsid w:val="00A12F78"/>
    <w:rsid w:val="00A211E9"/>
    <w:rsid w:val="00A22EB3"/>
    <w:rsid w:val="00A23F85"/>
    <w:rsid w:val="00A25304"/>
    <w:rsid w:val="00A277CC"/>
    <w:rsid w:val="00A37320"/>
    <w:rsid w:val="00A373B6"/>
    <w:rsid w:val="00A374AE"/>
    <w:rsid w:val="00A37659"/>
    <w:rsid w:val="00A40E87"/>
    <w:rsid w:val="00A42468"/>
    <w:rsid w:val="00A445E1"/>
    <w:rsid w:val="00A465C3"/>
    <w:rsid w:val="00A479B0"/>
    <w:rsid w:val="00A47D24"/>
    <w:rsid w:val="00A507EF"/>
    <w:rsid w:val="00A527A0"/>
    <w:rsid w:val="00A54959"/>
    <w:rsid w:val="00A56BBD"/>
    <w:rsid w:val="00A576BD"/>
    <w:rsid w:val="00A57ED0"/>
    <w:rsid w:val="00A60A38"/>
    <w:rsid w:val="00A63B19"/>
    <w:rsid w:val="00A6483D"/>
    <w:rsid w:val="00A734B3"/>
    <w:rsid w:val="00A76636"/>
    <w:rsid w:val="00A84BBD"/>
    <w:rsid w:val="00A86AA2"/>
    <w:rsid w:val="00A87B32"/>
    <w:rsid w:val="00AA012E"/>
    <w:rsid w:val="00AA1220"/>
    <w:rsid w:val="00AA668E"/>
    <w:rsid w:val="00AB1FDA"/>
    <w:rsid w:val="00AB244A"/>
    <w:rsid w:val="00AB4304"/>
    <w:rsid w:val="00AC1222"/>
    <w:rsid w:val="00AC269A"/>
    <w:rsid w:val="00AC33A1"/>
    <w:rsid w:val="00AC5724"/>
    <w:rsid w:val="00AC75A3"/>
    <w:rsid w:val="00AD03B9"/>
    <w:rsid w:val="00AD1EE7"/>
    <w:rsid w:val="00AD41A9"/>
    <w:rsid w:val="00AE1FD1"/>
    <w:rsid w:val="00AE2C03"/>
    <w:rsid w:val="00AF077C"/>
    <w:rsid w:val="00AF2BFB"/>
    <w:rsid w:val="00AF30A7"/>
    <w:rsid w:val="00AF5045"/>
    <w:rsid w:val="00AF6D76"/>
    <w:rsid w:val="00AF79E2"/>
    <w:rsid w:val="00B013E0"/>
    <w:rsid w:val="00B03852"/>
    <w:rsid w:val="00B10FAF"/>
    <w:rsid w:val="00B11A0A"/>
    <w:rsid w:val="00B12971"/>
    <w:rsid w:val="00B13F82"/>
    <w:rsid w:val="00B15769"/>
    <w:rsid w:val="00B16BAE"/>
    <w:rsid w:val="00B16FEC"/>
    <w:rsid w:val="00B263B5"/>
    <w:rsid w:val="00B30B7B"/>
    <w:rsid w:val="00B340CF"/>
    <w:rsid w:val="00B35024"/>
    <w:rsid w:val="00B40485"/>
    <w:rsid w:val="00B44073"/>
    <w:rsid w:val="00B446FE"/>
    <w:rsid w:val="00B4678B"/>
    <w:rsid w:val="00B476F8"/>
    <w:rsid w:val="00B50624"/>
    <w:rsid w:val="00B54B04"/>
    <w:rsid w:val="00B64A09"/>
    <w:rsid w:val="00B64E95"/>
    <w:rsid w:val="00B67DBC"/>
    <w:rsid w:val="00B805D1"/>
    <w:rsid w:val="00B853DC"/>
    <w:rsid w:val="00B8541E"/>
    <w:rsid w:val="00B905B6"/>
    <w:rsid w:val="00B91CD9"/>
    <w:rsid w:val="00B96970"/>
    <w:rsid w:val="00B97A7A"/>
    <w:rsid w:val="00BA3C6E"/>
    <w:rsid w:val="00BA4705"/>
    <w:rsid w:val="00BA5C09"/>
    <w:rsid w:val="00BA74B3"/>
    <w:rsid w:val="00BB2E0E"/>
    <w:rsid w:val="00BB3211"/>
    <w:rsid w:val="00BB3DE8"/>
    <w:rsid w:val="00BB3EA9"/>
    <w:rsid w:val="00BB5614"/>
    <w:rsid w:val="00BB5624"/>
    <w:rsid w:val="00BB5EC6"/>
    <w:rsid w:val="00BB791A"/>
    <w:rsid w:val="00BB7A70"/>
    <w:rsid w:val="00BC7654"/>
    <w:rsid w:val="00BD2A03"/>
    <w:rsid w:val="00BD72E0"/>
    <w:rsid w:val="00BD731D"/>
    <w:rsid w:val="00BE0A01"/>
    <w:rsid w:val="00BE5A10"/>
    <w:rsid w:val="00BF1478"/>
    <w:rsid w:val="00BF27F7"/>
    <w:rsid w:val="00BF37EB"/>
    <w:rsid w:val="00BF4A04"/>
    <w:rsid w:val="00BF75F5"/>
    <w:rsid w:val="00C07AB7"/>
    <w:rsid w:val="00C14CE1"/>
    <w:rsid w:val="00C17670"/>
    <w:rsid w:val="00C17C89"/>
    <w:rsid w:val="00C201E8"/>
    <w:rsid w:val="00C22448"/>
    <w:rsid w:val="00C22BC0"/>
    <w:rsid w:val="00C23D12"/>
    <w:rsid w:val="00C244F3"/>
    <w:rsid w:val="00C24A7B"/>
    <w:rsid w:val="00C256CE"/>
    <w:rsid w:val="00C264AC"/>
    <w:rsid w:val="00C27A7C"/>
    <w:rsid w:val="00C30772"/>
    <w:rsid w:val="00C30D46"/>
    <w:rsid w:val="00C32268"/>
    <w:rsid w:val="00C325CF"/>
    <w:rsid w:val="00C34D35"/>
    <w:rsid w:val="00C34FB0"/>
    <w:rsid w:val="00C373B3"/>
    <w:rsid w:val="00C40386"/>
    <w:rsid w:val="00C50CAC"/>
    <w:rsid w:val="00C54363"/>
    <w:rsid w:val="00C55AD5"/>
    <w:rsid w:val="00C56858"/>
    <w:rsid w:val="00C61CF8"/>
    <w:rsid w:val="00C64578"/>
    <w:rsid w:val="00C7075C"/>
    <w:rsid w:val="00C72C6E"/>
    <w:rsid w:val="00C74C7E"/>
    <w:rsid w:val="00C76811"/>
    <w:rsid w:val="00C76AA1"/>
    <w:rsid w:val="00C8198C"/>
    <w:rsid w:val="00C85163"/>
    <w:rsid w:val="00C90B64"/>
    <w:rsid w:val="00C910A2"/>
    <w:rsid w:val="00C922AA"/>
    <w:rsid w:val="00C9357E"/>
    <w:rsid w:val="00C94DF6"/>
    <w:rsid w:val="00CA0707"/>
    <w:rsid w:val="00CA0D62"/>
    <w:rsid w:val="00CA34A3"/>
    <w:rsid w:val="00CA51DC"/>
    <w:rsid w:val="00CB0377"/>
    <w:rsid w:val="00CB13D7"/>
    <w:rsid w:val="00CB143A"/>
    <w:rsid w:val="00CB385A"/>
    <w:rsid w:val="00CB6E64"/>
    <w:rsid w:val="00CC03B6"/>
    <w:rsid w:val="00CC1E3A"/>
    <w:rsid w:val="00CC2231"/>
    <w:rsid w:val="00CC2A43"/>
    <w:rsid w:val="00CC4B2A"/>
    <w:rsid w:val="00CC52DD"/>
    <w:rsid w:val="00CC582E"/>
    <w:rsid w:val="00CD48AE"/>
    <w:rsid w:val="00CD4FDC"/>
    <w:rsid w:val="00CE01F9"/>
    <w:rsid w:val="00CE1DF5"/>
    <w:rsid w:val="00CE2C19"/>
    <w:rsid w:val="00CE2E4F"/>
    <w:rsid w:val="00CE3C64"/>
    <w:rsid w:val="00CE4365"/>
    <w:rsid w:val="00CE491F"/>
    <w:rsid w:val="00CE5C51"/>
    <w:rsid w:val="00CE63F7"/>
    <w:rsid w:val="00CE7ACA"/>
    <w:rsid w:val="00CF002C"/>
    <w:rsid w:val="00CF35A3"/>
    <w:rsid w:val="00CF51C6"/>
    <w:rsid w:val="00CF5382"/>
    <w:rsid w:val="00CF63C5"/>
    <w:rsid w:val="00CF7130"/>
    <w:rsid w:val="00CF7FC0"/>
    <w:rsid w:val="00D0082E"/>
    <w:rsid w:val="00D0485A"/>
    <w:rsid w:val="00D14C91"/>
    <w:rsid w:val="00D14EA2"/>
    <w:rsid w:val="00D1513C"/>
    <w:rsid w:val="00D16C56"/>
    <w:rsid w:val="00D2164C"/>
    <w:rsid w:val="00D22F04"/>
    <w:rsid w:val="00D246F7"/>
    <w:rsid w:val="00D271A7"/>
    <w:rsid w:val="00D30417"/>
    <w:rsid w:val="00D3100C"/>
    <w:rsid w:val="00D325CB"/>
    <w:rsid w:val="00D33223"/>
    <w:rsid w:val="00D345C6"/>
    <w:rsid w:val="00D347F0"/>
    <w:rsid w:val="00D35A60"/>
    <w:rsid w:val="00D36B66"/>
    <w:rsid w:val="00D37177"/>
    <w:rsid w:val="00D37ABB"/>
    <w:rsid w:val="00D407FD"/>
    <w:rsid w:val="00D43894"/>
    <w:rsid w:val="00D4400A"/>
    <w:rsid w:val="00D465A9"/>
    <w:rsid w:val="00D47504"/>
    <w:rsid w:val="00D50370"/>
    <w:rsid w:val="00D50A2C"/>
    <w:rsid w:val="00D53D0E"/>
    <w:rsid w:val="00D53FED"/>
    <w:rsid w:val="00D56753"/>
    <w:rsid w:val="00D64C7F"/>
    <w:rsid w:val="00D7205D"/>
    <w:rsid w:val="00D733C8"/>
    <w:rsid w:val="00D73788"/>
    <w:rsid w:val="00D7392E"/>
    <w:rsid w:val="00D73ED5"/>
    <w:rsid w:val="00D75193"/>
    <w:rsid w:val="00D76BBE"/>
    <w:rsid w:val="00D802AE"/>
    <w:rsid w:val="00D814AC"/>
    <w:rsid w:val="00D81BA6"/>
    <w:rsid w:val="00D82CD9"/>
    <w:rsid w:val="00D83E27"/>
    <w:rsid w:val="00D84577"/>
    <w:rsid w:val="00D90EBF"/>
    <w:rsid w:val="00D94020"/>
    <w:rsid w:val="00D967AF"/>
    <w:rsid w:val="00DA15EA"/>
    <w:rsid w:val="00DA383D"/>
    <w:rsid w:val="00DA42B9"/>
    <w:rsid w:val="00DA51C5"/>
    <w:rsid w:val="00DB016A"/>
    <w:rsid w:val="00DB20FE"/>
    <w:rsid w:val="00DB2439"/>
    <w:rsid w:val="00DB287E"/>
    <w:rsid w:val="00DB6C76"/>
    <w:rsid w:val="00DC2A7F"/>
    <w:rsid w:val="00DC45B0"/>
    <w:rsid w:val="00DC5F89"/>
    <w:rsid w:val="00DD1D94"/>
    <w:rsid w:val="00DD2954"/>
    <w:rsid w:val="00DE2F01"/>
    <w:rsid w:val="00DE3163"/>
    <w:rsid w:val="00DE387C"/>
    <w:rsid w:val="00DE62AF"/>
    <w:rsid w:val="00DE6403"/>
    <w:rsid w:val="00DE6A94"/>
    <w:rsid w:val="00DF02C3"/>
    <w:rsid w:val="00DF0F1F"/>
    <w:rsid w:val="00DF1459"/>
    <w:rsid w:val="00DF2B7F"/>
    <w:rsid w:val="00DF2F78"/>
    <w:rsid w:val="00DF61C1"/>
    <w:rsid w:val="00E00F19"/>
    <w:rsid w:val="00E05C08"/>
    <w:rsid w:val="00E07B25"/>
    <w:rsid w:val="00E127E7"/>
    <w:rsid w:val="00E136DB"/>
    <w:rsid w:val="00E1415F"/>
    <w:rsid w:val="00E153C0"/>
    <w:rsid w:val="00E2133F"/>
    <w:rsid w:val="00E23B75"/>
    <w:rsid w:val="00E247D5"/>
    <w:rsid w:val="00E24F18"/>
    <w:rsid w:val="00E26382"/>
    <w:rsid w:val="00E27C36"/>
    <w:rsid w:val="00E311D9"/>
    <w:rsid w:val="00E31601"/>
    <w:rsid w:val="00E33F03"/>
    <w:rsid w:val="00E34EEC"/>
    <w:rsid w:val="00E42787"/>
    <w:rsid w:val="00E433C5"/>
    <w:rsid w:val="00E45349"/>
    <w:rsid w:val="00E47311"/>
    <w:rsid w:val="00E51A1C"/>
    <w:rsid w:val="00E62963"/>
    <w:rsid w:val="00E62AA8"/>
    <w:rsid w:val="00E6314D"/>
    <w:rsid w:val="00E636B4"/>
    <w:rsid w:val="00E63C46"/>
    <w:rsid w:val="00E652F5"/>
    <w:rsid w:val="00E71B06"/>
    <w:rsid w:val="00E72AE6"/>
    <w:rsid w:val="00E739B3"/>
    <w:rsid w:val="00E74C54"/>
    <w:rsid w:val="00E769D2"/>
    <w:rsid w:val="00E77F2E"/>
    <w:rsid w:val="00E83DB9"/>
    <w:rsid w:val="00E8423A"/>
    <w:rsid w:val="00E84ED8"/>
    <w:rsid w:val="00E857EB"/>
    <w:rsid w:val="00E8680C"/>
    <w:rsid w:val="00E86BA7"/>
    <w:rsid w:val="00E87AD7"/>
    <w:rsid w:val="00E90409"/>
    <w:rsid w:val="00E92EFA"/>
    <w:rsid w:val="00E93792"/>
    <w:rsid w:val="00E944F8"/>
    <w:rsid w:val="00E97A26"/>
    <w:rsid w:val="00E97A92"/>
    <w:rsid w:val="00EA026C"/>
    <w:rsid w:val="00EA115D"/>
    <w:rsid w:val="00EA2AD1"/>
    <w:rsid w:val="00EA47AF"/>
    <w:rsid w:val="00EA6B5F"/>
    <w:rsid w:val="00EA6E2F"/>
    <w:rsid w:val="00EB18E5"/>
    <w:rsid w:val="00EB2798"/>
    <w:rsid w:val="00EB3775"/>
    <w:rsid w:val="00EB65D9"/>
    <w:rsid w:val="00EC1CEC"/>
    <w:rsid w:val="00EC4787"/>
    <w:rsid w:val="00EC7436"/>
    <w:rsid w:val="00ED325F"/>
    <w:rsid w:val="00ED3693"/>
    <w:rsid w:val="00ED3C41"/>
    <w:rsid w:val="00ED4088"/>
    <w:rsid w:val="00ED42EC"/>
    <w:rsid w:val="00ED76A8"/>
    <w:rsid w:val="00EF197F"/>
    <w:rsid w:val="00EF237F"/>
    <w:rsid w:val="00EF4C86"/>
    <w:rsid w:val="00EF5948"/>
    <w:rsid w:val="00EF68F1"/>
    <w:rsid w:val="00F01D22"/>
    <w:rsid w:val="00F043D5"/>
    <w:rsid w:val="00F0477C"/>
    <w:rsid w:val="00F04B62"/>
    <w:rsid w:val="00F05E18"/>
    <w:rsid w:val="00F07E27"/>
    <w:rsid w:val="00F07EFA"/>
    <w:rsid w:val="00F1327F"/>
    <w:rsid w:val="00F13F2B"/>
    <w:rsid w:val="00F15C8D"/>
    <w:rsid w:val="00F16FA5"/>
    <w:rsid w:val="00F20621"/>
    <w:rsid w:val="00F23913"/>
    <w:rsid w:val="00F2523C"/>
    <w:rsid w:val="00F25344"/>
    <w:rsid w:val="00F25E2E"/>
    <w:rsid w:val="00F269EE"/>
    <w:rsid w:val="00F27ECC"/>
    <w:rsid w:val="00F30032"/>
    <w:rsid w:val="00F3022A"/>
    <w:rsid w:val="00F3423E"/>
    <w:rsid w:val="00F34F8D"/>
    <w:rsid w:val="00F354A1"/>
    <w:rsid w:val="00F359D7"/>
    <w:rsid w:val="00F403B2"/>
    <w:rsid w:val="00F41695"/>
    <w:rsid w:val="00F43273"/>
    <w:rsid w:val="00F451C5"/>
    <w:rsid w:val="00F45D1D"/>
    <w:rsid w:val="00F461F0"/>
    <w:rsid w:val="00F46BAD"/>
    <w:rsid w:val="00F47138"/>
    <w:rsid w:val="00F519AA"/>
    <w:rsid w:val="00F51A8B"/>
    <w:rsid w:val="00F564DF"/>
    <w:rsid w:val="00F56E4D"/>
    <w:rsid w:val="00F66F1E"/>
    <w:rsid w:val="00F76A8E"/>
    <w:rsid w:val="00F774A5"/>
    <w:rsid w:val="00F77FCB"/>
    <w:rsid w:val="00F81DE3"/>
    <w:rsid w:val="00F86F0D"/>
    <w:rsid w:val="00F91E27"/>
    <w:rsid w:val="00F97C80"/>
    <w:rsid w:val="00FA195B"/>
    <w:rsid w:val="00FA2308"/>
    <w:rsid w:val="00FB160C"/>
    <w:rsid w:val="00FB47C8"/>
    <w:rsid w:val="00FB65F2"/>
    <w:rsid w:val="00FB7D2F"/>
    <w:rsid w:val="00FC14B3"/>
    <w:rsid w:val="00FD2A7B"/>
    <w:rsid w:val="00FD41E1"/>
    <w:rsid w:val="00FD6DBF"/>
    <w:rsid w:val="00FE5399"/>
    <w:rsid w:val="00FE6A22"/>
    <w:rsid w:val="00FF0321"/>
    <w:rsid w:val="00FF23CB"/>
    <w:rsid w:val="00FF5B06"/>
    <w:rsid w:val="00FF6B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6EB7BD1"/>
  <w15:chartTrackingRefBased/>
  <w15:docId w15:val="{1904CADC-115C-479D-943D-E9589C3EC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5">
    <w:lsdException w:name="Normal" w:uiPriority="0"/>
    <w:lsdException w:name="heading 1" w:uiPriority="0" w:qFormat="1"/>
    <w:lsdException w:name="heading 2" w:uiPriority="0" w:qFormat="1"/>
    <w:lsdException w:name="heading 3" w:uiPriority="0"/>
    <w:lsdException w:name="heading 4" w:semiHidden="1" w:uiPriority="0"/>
    <w:lsdException w:name="heading 5" w:semiHidden="1" w:uiPriority="0" w:unhideWhenUsed="1"/>
    <w:lsdException w:name="heading 6" w:semiHidden="1" w:uiPriority="9" w:unhideWhenUsed="1"/>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qFormat="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semiHidden="1" w:uiPriority="0" w:unhideWhenUsed="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semiHidden="1" w:uiPriority="22" w:qFormat="1"/>
    <w:lsdException w:name="Emphasis" w:semiHidden="1"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semiHidden="1" w:uiPriority="33" w:unhideWhenUsed="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B44073"/>
    <w:pPr>
      <w:spacing w:line="280" w:lineRule="atLeast"/>
    </w:pPr>
    <w:rPr>
      <w:sz w:val="22"/>
      <w:szCs w:val="22"/>
      <w:lang w:eastAsia="en-US"/>
    </w:rPr>
  </w:style>
  <w:style w:type="paragraph" w:styleId="Titre1">
    <w:name w:val="heading 1"/>
    <w:basedOn w:val="Normal"/>
    <w:next w:val="Normal"/>
    <w:link w:val="Titre1Car"/>
    <w:qFormat/>
    <w:rsid w:val="00AB4304"/>
    <w:pPr>
      <w:pageBreakBefore/>
      <w:numPr>
        <w:numId w:val="5"/>
      </w:numPr>
      <w:pBdr>
        <w:bottom w:val="single" w:sz="36" w:space="1" w:color="00ABE9"/>
      </w:pBdr>
      <w:spacing w:before="360" w:after="60" w:line="240" w:lineRule="auto"/>
      <w:contextualSpacing/>
      <w:outlineLvl w:val="0"/>
    </w:pPr>
    <w:rPr>
      <w:color w:val="00ABE9"/>
      <w:sz w:val="28"/>
      <w:szCs w:val="28"/>
    </w:rPr>
  </w:style>
  <w:style w:type="paragraph" w:styleId="Titre2">
    <w:name w:val="heading 2"/>
    <w:basedOn w:val="Normal"/>
    <w:next w:val="Normal"/>
    <w:link w:val="Titre2Car"/>
    <w:qFormat/>
    <w:rsid w:val="00473634"/>
    <w:pPr>
      <w:keepNext/>
      <w:numPr>
        <w:ilvl w:val="1"/>
        <w:numId w:val="5"/>
      </w:numPr>
      <w:spacing w:before="240" w:after="60" w:line="240" w:lineRule="auto"/>
      <w:contextualSpacing/>
      <w:outlineLvl w:val="1"/>
    </w:pPr>
    <w:rPr>
      <w:color w:val="00ABE9"/>
      <w:sz w:val="26"/>
      <w:szCs w:val="26"/>
    </w:rPr>
  </w:style>
  <w:style w:type="paragraph" w:styleId="Titre3">
    <w:name w:val="heading 3"/>
    <w:basedOn w:val="Normal"/>
    <w:next w:val="Normal"/>
    <w:link w:val="Titre3Car"/>
    <w:rsid w:val="00AB4304"/>
    <w:pPr>
      <w:numPr>
        <w:ilvl w:val="2"/>
        <w:numId w:val="5"/>
      </w:numPr>
      <w:tabs>
        <w:tab w:val="left" w:pos="1134"/>
      </w:tabs>
      <w:spacing w:before="120" w:after="60" w:line="240" w:lineRule="auto"/>
      <w:contextualSpacing/>
      <w:outlineLvl w:val="2"/>
    </w:pPr>
    <w:rPr>
      <w:color w:val="00ABE9"/>
      <w:sz w:val="24"/>
      <w:szCs w:val="28"/>
    </w:rPr>
  </w:style>
  <w:style w:type="paragraph" w:styleId="Titre4">
    <w:name w:val="heading 4"/>
    <w:basedOn w:val="Normal"/>
    <w:next w:val="Normal"/>
    <w:link w:val="Titre4Car"/>
    <w:rsid w:val="00AB4304"/>
    <w:pPr>
      <w:numPr>
        <w:ilvl w:val="3"/>
        <w:numId w:val="5"/>
      </w:numPr>
      <w:tabs>
        <w:tab w:val="left" w:pos="1418"/>
      </w:tabs>
      <w:spacing w:before="120" w:after="60" w:line="240" w:lineRule="auto"/>
      <w:contextualSpacing/>
      <w:jc w:val="both"/>
      <w:outlineLvl w:val="3"/>
    </w:pPr>
    <w:rPr>
      <w:color w:val="715E61"/>
    </w:rPr>
  </w:style>
  <w:style w:type="paragraph" w:styleId="Titre5">
    <w:name w:val="heading 5"/>
    <w:basedOn w:val="Normal"/>
    <w:next w:val="Normal"/>
    <w:link w:val="Titre5Car"/>
    <w:unhideWhenUsed/>
    <w:rsid w:val="00A07A35"/>
    <w:pPr>
      <w:keepNext/>
      <w:keepLines/>
      <w:numPr>
        <w:ilvl w:val="4"/>
        <w:numId w:val="5"/>
      </w:numPr>
      <w:tabs>
        <w:tab w:val="left" w:pos="1418"/>
      </w:tabs>
      <w:spacing w:before="120" w:after="60"/>
      <w:outlineLvl w:val="4"/>
    </w:pPr>
    <w:rPr>
      <w:rFonts w:ascii="Calibri Light" w:eastAsia="Times New Roman" w:hAnsi="Calibri Light"/>
      <w:smallCaps/>
      <w:color w:val="003A77"/>
    </w:rPr>
  </w:style>
  <w:style w:type="paragraph" w:styleId="Titre6">
    <w:name w:val="heading 6"/>
    <w:basedOn w:val="Normal"/>
    <w:next w:val="Normal"/>
    <w:link w:val="Titre6Car"/>
    <w:uiPriority w:val="9"/>
    <w:unhideWhenUsed/>
    <w:rsid w:val="00A07A35"/>
    <w:pPr>
      <w:keepNext/>
      <w:keepLines/>
      <w:spacing w:before="40"/>
      <w:outlineLvl w:val="5"/>
    </w:pPr>
    <w:rPr>
      <w:rFonts w:ascii="Calibri Light" w:eastAsia="Times New Roman" w:hAnsi="Calibri Light"/>
      <w:color w:val="00274F"/>
    </w:rPr>
  </w:style>
  <w:style w:type="paragraph" w:styleId="Titre7">
    <w:name w:val="heading 7"/>
    <w:basedOn w:val="Normal"/>
    <w:next w:val="Normal"/>
    <w:link w:val="Titre7Car"/>
    <w:rsid w:val="0001678E"/>
    <w:pPr>
      <w:tabs>
        <w:tab w:val="num" w:pos="1296"/>
      </w:tabs>
      <w:overflowPunct w:val="0"/>
      <w:autoSpaceDE w:val="0"/>
      <w:autoSpaceDN w:val="0"/>
      <w:adjustRightInd w:val="0"/>
      <w:spacing w:before="240" w:after="60" w:line="240" w:lineRule="auto"/>
      <w:ind w:left="1296" w:right="567" w:hanging="1296"/>
      <w:jc w:val="both"/>
      <w:textAlignment w:val="baseline"/>
      <w:outlineLvl w:val="6"/>
    </w:pPr>
    <w:rPr>
      <w:rFonts w:ascii="Times New Roman" w:eastAsia="Times New Roman" w:hAnsi="Times New Roman"/>
      <w:sz w:val="24"/>
      <w:szCs w:val="24"/>
      <w:lang w:eastAsia="fr-FR"/>
    </w:rPr>
  </w:style>
  <w:style w:type="paragraph" w:styleId="Titre8">
    <w:name w:val="heading 8"/>
    <w:basedOn w:val="Normal"/>
    <w:next w:val="Normal"/>
    <w:link w:val="Titre8Car"/>
    <w:rsid w:val="0001678E"/>
    <w:pPr>
      <w:tabs>
        <w:tab w:val="num" w:pos="1440"/>
      </w:tabs>
      <w:overflowPunct w:val="0"/>
      <w:autoSpaceDE w:val="0"/>
      <w:autoSpaceDN w:val="0"/>
      <w:adjustRightInd w:val="0"/>
      <w:spacing w:before="240" w:after="60" w:line="240" w:lineRule="auto"/>
      <w:ind w:left="1440" w:right="567" w:hanging="1440"/>
      <w:jc w:val="both"/>
      <w:textAlignment w:val="baseline"/>
      <w:outlineLvl w:val="7"/>
    </w:pPr>
    <w:rPr>
      <w:rFonts w:ascii="Times New Roman" w:eastAsia="Times New Roman" w:hAnsi="Times New Roman"/>
      <w:i/>
      <w:iCs/>
      <w:sz w:val="24"/>
      <w:szCs w:val="24"/>
      <w:lang w:eastAsia="fr-FR"/>
    </w:rPr>
  </w:style>
  <w:style w:type="paragraph" w:styleId="Titre9">
    <w:name w:val="heading 9"/>
    <w:basedOn w:val="Normal"/>
    <w:next w:val="Normal"/>
    <w:link w:val="Titre9Car"/>
    <w:rsid w:val="0001678E"/>
    <w:pPr>
      <w:tabs>
        <w:tab w:val="num" w:pos="1584"/>
      </w:tabs>
      <w:overflowPunct w:val="0"/>
      <w:autoSpaceDE w:val="0"/>
      <w:autoSpaceDN w:val="0"/>
      <w:adjustRightInd w:val="0"/>
      <w:spacing w:before="240" w:after="60" w:line="240" w:lineRule="auto"/>
      <w:ind w:left="1584" w:right="567" w:hanging="1584"/>
      <w:jc w:val="both"/>
      <w:textAlignment w:val="baseline"/>
      <w:outlineLvl w:val="8"/>
    </w:pPr>
    <w:rPr>
      <w:rFonts w:ascii="Arial" w:eastAsia="Times New Roman" w:hAnsi="Arial"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note">
    <w:name w:val="Titre note"/>
    <w:basedOn w:val="Normal"/>
    <w:rsid w:val="00D14EA2"/>
    <w:pPr>
      <w:ind w:right="3542"/>
    </w:pPr>
    <w:rPr>
      <w:b/>
      <w:smallCaps/>
      <w:color w:val="00ABE9"/>
      <w:sz w:val="48"/>
      <w:szCs w:val="52"/>
    </w:rPr>
  </w:style>
  <w:style w:type="paragraph" w:styleId="Corpsdetexte">
    <w:name w:val="Body Text"/>
    <w:basedOn w:val="Normal"/>
    <w:link w:val="CorpsdetexteCar"/>
    <w:qFormat/>
    <w:rsid w:val="00647DF7"/>
    <w:pPr>
      <w:spacing w:before="60" w:after="60" w:line="240" w:lineRule="auto"/>
      <w:jc w:val="both"/>
    </w:pPr>
    <w:rPr>
      <w:rFonts w:cs="Arial"/>
    </w:rPr>
  </w:style>
  <w:style w:type="character" w:customStyle="1" w:styleId="CorpsdetexteCar">
    <w:name w:val="Corps de texte Car"/>
    <w:basedOn w:val="Policepardfaut"/>
    <w:link w:val="Corpsdetexte"/>
    <w:rsid w:val="00647DF7"/>
    <w:rPr>
      <w:rFonts w:cs="Arial"/>
      <w:sz w:val="22"/>
      <w:szCs w:val="22"/>
      <w:lang w:eastAsia="en-US"/>
    </w:rPr>
  </w:style>
  <w:style w:type="paragraph" w:styleId="Paragraphedeliste">
    <w:name w:val="List Paragraph"/>
    <w:basedOn w:val="Normal"/>
    <w:link w:val="ParagraphedelisteCar"/>
    <w:uiPriority w:val="34"/>
    <w:qFormat/>
    <w:rsid w:val="001B35EA"/>
    <w:pPr>
      <w:ind w:left="720"/>
      <w:contextualSpacing/>
    </w:pPr>
  </w:style>
  <w:style w:type="paragraph" w:styleId="Listenumros">
    <w:name w:val="List Number"/>
    <w:basedOn w:val="Titre1"/>
    <w:next w:val="Corpsdetexte"/>
    <w:uiPriority w:val="99"/>
    <w:rsid w:val="00A07A35"/>
    <w:pPr>
      <w:numPr>
        <w:numId w:val="0"/>
      </w:numPr>
      <w:tabs>
        <w:tab w:val="num" w:pos="567"/>
      </w:tabs>
      <w:ind w:left="567" w:hanging="567"/>
    </w:pPr>
  </w:style>
  <w:style w:type="paragraph" w:styleId="Listenumros2">
    <w:name w:val="List Number 2"/>
    <w:basedOn w:val="Titre2"/>
    <w:next w:val="Normal"/>
    <w:uiPriority w:val="99"/>
    <w:rsid w:val="00A07A35"/>
  </w:style>
  <w:style w:type="paragraph" w:styleId="Listenumros3">
    <w:name w:val="List Number 3"/>
    <w:basedOn w:val="Titre3"/>
    <w:next w:val="Normal"/>
    <w:uiPriority w:val="99"/>
    <w:rsid w:val="00A07A35"/>
  </w:style>
  <w:style w:type="paragraph" w:styleId="Listenumros4">
    <w:name w:val="List Number 4"/>
    <w:basedOn w:val="Normal"/>
    <w:uiPriority w:val="99"/>
    <w:rsid w:val="00663586"/>
    <w:pPr>
      <w:numPr>
        <w:ilvl w:val="3"/>
        <w:numId w:val="1"/>
      </w:numPr>
      <w:tabs>
        <w:tab w:val="left" w:pos="1418"/>
      </w:tabs>
      <w:spacing w:after="60"/>
      <w:contextualSpacing/>
      <w:jc w:val="both"/>
    </w:pPr>
  </w:style>
  <w:style w:type="paragraph" w:styleId="Listepuces">
    <w:name w:val="List Bullet"/>
    <w:basedOn w:val="Normal"/>
    <w:uiPriority w:val="99"/>
    <w:qFormat/>
    <w:rsid w:val="00314AE8"/>
    <w:pPr>
      <w:numPr>
        <w:numId w:val="4"/>
      </w:numPr>
      <w:tabs>
        <w:tab w:val="num" w:pos="851"/>
      </w:tabs>
      <w:spacing w:after="120"/>
      <w:contextualSpacing/>
    </w:pPr>
  </w:style>
  <w:style w:type="numbering" w:customStyle="1" w:styleId="StyleAmue">
    <w:name w:val="StyleAmue"/>
    <w:uiPriority w:val="99"/>
    <w:rsid w:val="00663586"/>
    <w:pPr>
      <w:numPr>
        <w:numId w:val="2"/>
      </w:numPr>
    </w:pPr>
  </w:style>
  <w:style w:type="paragraph" w:styleId="Listepuces2">
    <w:name w:val="List Bullet 2"/>
    <w:basedOn w:val="Normal"/>
    <w:uiPriority w:val="99"/>
    <w:qFormat/>
    <w:rsid w:val="00206403"/>
    <w:pPr>
      <w:numPr>
        <w:ilvl w:val="1"/>
        <w:numId w:val="4"/>
      </w:numPr>
      <w:contextualSpacing/>
    </w:pPr>
  </w:style>
  <w:style w:type="paragraph" w:styleId="Listepuces3">
    <w:name w:val="List Bullet 3"/>
    <w:basedOn w:val="Normal"/>
    <w:uiPriority w:val="99"/>
    <w:qFormat/>
    <w:rsid w:val="00206403"/>
    <w:pPr>
      <w:numPr>
        <w:ilvl w:val="2"/>
        <w:numId w:val="4"/>
      </w:numPr>
      <w:contextualSpacing/>
    </w:pPr>
  </w:style>
  <w:style w:type="numbering" w:customStyle="1" w:styleId="Listespuces">
    <w:name w:val="Listes à puces"/>
    <w:uiPriority w:val="99"/>
    <w:rsid w:val="00206403"/>
    <w:pPr>
      <w:numPr>
        <w:numId w:val="3"/>
      </w:numPr>
    </w:pPr>
  </w:style>
  <w:style w:type="paragraph" w:styleId="Pieddepage">
    <w:name w:val="footer"/>
    <w:aliases w:val="p"/>
    <w:basedOn w:val="Normal"/>
    <w:link w:val="PieddepageCar"/>
    <w:unhideWhenUsed/>
    <w:rsid w:val="00685832"/>
    <w:pPr>
      <w:tabs>
        <w:tab w:val="center" w:pos="4536"/>
        <w:tab w:val="right" w:pos="9072"/>
      </w:tabs>
      <w:spacing w:line="240" w:lineRule="auto"/>
    </w:pPr>
  </w:style>
  <w:style w:type="character" w:customStyle="1" w:styleId="PieddepageCar">
    <w:name w:val="Pied de page Car"/>
    <w:aliases w:val="p Car"/>
    <w:basedOn w:val="Policepardfaut"/>
    <w:link w:val="Pieddepage"/>
    <w:rsid w:val="00685832"/>
  </w:style>
  <w:style w:type="paragraph" w:styleId="Citationintense">
    <w:name w:val="Intense Quote"/>
    <w:basedOn w:val="Normal"/>
    <w:link w:val="CitationintenseCar"/>
    <w:uiPriority w:val="30"/>
    <w:rsid w:val="002B7974"/>
    <w:pPr>
      <w:pBdr>
        <w:top w:val="single" w:sz="4" w:space="10" w:color="00ABE9"/>
        <w:bottom w:val="single" w:sz="4" w:space="10" w:color="00ABE9"/>
      </w:pBdr>
      <w:spacing w:before="240" w:after="120"/>
      <w:ind w:left="862" w:right="862"/>
      <w:jc w:val="center"/>
    </w:pPr>
    <w:rPr>
      <w:i/>
      <w:iCs/>
      <w:color w:val="00ABE9"/>
    </w:rPr>
  </w:style>
  <w:style w:type="character" w:customStyle="1" w:styleId="CitationintenseCar">
    <w:name w:val="Citation intense Car"/>
    <w:link w:val="Citationintense"/>
    <w:uiPriority w:val="30"/>
    <w:rsid w:val="002B7974"/>
    <w:rPr>
      <w:i/>
      <w:iCs/>
      <w:color w:val="00ABE9"/>
    </w:rPr>
  </w:style>
  <w:style w:type="paragraph" w:customStyle="1" w:styleId="Encartbleu">
    <w:name w:val="Encart bleu"/>
    <w:basedOn w:val="Normal"/>
    <w:rsid w:val="00BF1478"/>
    <w:pPr>
      <w:shd w:val="clear" w:color="auto" w:fill="00ABE9"/>
      <w:spacing w:after="120"/>
      <w:ind w:left="851"/>
    </w:pPr>
    <w:rPr>
      <w:rFonts w:asciiTheme="minorHAnsi" w:hAnsiTheme="minorHAnsi" w:cs="Arial"/>
      <w:color w:val="FFFFFF"/>
      <w:sz w:val="36"/>
    </w:rPr>
  </w:style>
  <w:style w:type="paragraph" w:customStyle="1" w:styleId="Indication-Listepucessanspuce">
    <w:name w:val="Indication - Liste à puces (sans puce)"/>
    <w:basedOn w:val="Indication-Listepuces"/>
    <w:qFormat/>
    <w:rsid w:val="00CE3C64"/>
    <w:pPr>
      <w:numPr>
        <w:numId w:val="0"/>
      </w:numPr>
      <w:ind w:left="851"/>
    </w:pPr>
  </w:style>
  <w:style w:type="character" w:styleId="Accentuationintense">
    <w:name w:val="Intense Emphasis"/>
    <w:basedOn w:val="Policepardfaut"/>
    <w:uiPriority w:val="21"/>
    <w:qFormat/>
    <w:rsid w:val="007E4407"/>
    <w:rPr>
      <w:rFonts w:cs="Times New Roman"/>
      <w:i/>
      <w:iCs/>
      <w:color w:val="00ABE9"/>
    </w:rPr>
  </w:style>
  <w:style w:type="paragraph" w:styleId="Textedebulles">
    <w:name w:val="Balloon Text"/>
    <w:basedOn w:val="Normal"/>
    <w:link w:val="TextedebullesCar"/>
    <w:semiHidden/>
    <w:unhideWhenUsed/>
    <w:rsid w:val="007F0577"/>
    <w:pPr>
      <w:spacing w:line="240" w:lineRule="auto"/>
    </w:pPr>
    <w:rPr>
      <w:rFonts w:ascii="Segoe UI" w:hAnsi="Segoe UI" w:cs="Segoe UI"/>
      <w:sz w:val="18"/>
      <w:szCs w:val="18"/>
    </w:rPr>
  </w:style>
  <w:style w:type="character" w:customStyle="1" w:styleId="TextedebullesCar">
    <w:name w:val="Texte de bulles Car"/>
    <w:link w:val="Textedebulles"/>
    <w:semiHidden/>
    <w:rsid w:val="007F0577"/>
    <w:rPr>
      <w:rFonts w:ascii="Segoe UI" w:hAnsi="Segoe UI" w:cs="Segoe UI"/>
      <w:sz w:val="18"/>
      <w:szCs w:val="18"/>
    </w:rPr>
  </w:style>
  <w:style w:type="character" w:styleId="Lienhypertexte">
    <w:name w:val="Hyperlink"/>
    <w:uiPriority w:val="99"/>
    <w:unhideWhenUsed/>
    <w:rsid w:val="00042818"/>
    <w:rPr>
      <w:color w:val="00ABE9"/>
      <w:u w:val="single"/>
    </w:rPr>
  </w:style>
  <w:style w:type="paragraph" w:styleId="TM1">
    <w:name w:val="toc 1"/>
    <w:basedOn w:val="Normal"/>
    <w:next w:val="Normal"/>
    <w:autoRedefine/>
    <w:uiPriority w:val="39"/>
    <w:unhideWhenUsed/>
    <w:rsid w:val="00AB4304"/>
    <w:pPr>
      <w:tabs>
        <w:tab w:val="left" w:pos="440"/>
        <w:tab w:val="right" w:leader="dot" w:pos="9061"/>
      </w:tabs>
      <w:spacing w:before="360"/>
    </w:pPr>
    <w:rPr>
      <w:rFonts w:ascii="Calibri Light" w:hAnsi="Calibri Light"/>
      <w:b/>
      <w:bCs/>
      <w:caps/>
      <w:sz w:val="24"/>
      <w:szCs w:val="24"/>
    </w:rPr>
  </w:style>
  <w:style w:type="paragraph" w:styleId="TM2">
    <w:name w:val="toc 2"/>
    <w:basedOn w:val="Normal"/>
    <w:next w:val="Normal"/>
    <w:autoRedefine/>
    <w:uiPriority w:val="39"/>
    <w:unhideWhenUsed/>
    <w:rsid w:val="0073784E"/>
    <w:pPr>
      <w:tabs>
        <w:tab w:val="left" w:pos="660"/>
        <w:tab w:val="right" w:leader="dot" w:pos="9061"/>
      </w:tabs>
      <w:spacing w:before="120" w:line="240" w:lineRule="auto"/>
    </w:pPr>
    <w:rPr>
      <w:b/>
      <w:bCs/>
      <w:sz w:val="20"/>
      <w:szCs w:val="20"/>
    </w:rPr>
  </w:style>
  <w:style w:type="paragraph" w:styleId="Date">
    <w:name w:val="Date"/>
    <w:basedOn w:val="Normal"/>
    <w:next w:val="Normal"/>
    <w:link w:val="DateCar"/>
    <w:uiPriority w:val="99"/>
    <w:rsid w:val="00FA2308"/>
    <w:rPr>
      <w:b/>
      <w:smallCaps/>
      <w:color w:val="715E61"/>
      <w:szCs w:val="28"/>
    </w:rPr>
  </w:style>
  <w:style w:type="character" w:customStyle="1" w:styleId="DateCar">
    <w:name w:val="Date Car"/>
    <w:link w:val="Date"/>
    <w:uiPriority w:val="99"/>
    <w:rsid w:val="00FA2308"/>
    <w:rPr>
      <w:b/>
      <w:smallCaps/>
      <w:color w:val="715E61"/>
      <w:szCs w:val="28"/>
    </w:rPr>
  </w:style>
  <w:style w:type="paragraph" w:customStyle="1" w:styleId="Titresommaire">
    <w:name w:val="Titre sommaire"/>
    <w:basedOn w:val="Normal"/>
    <w:qFormat/>
    <w:rsid w:val="00B44073"/>
    <w:pPr>
      <w:spacing w:after="120"/>
      <w:ind w:right="3542"/>
    </w:pPr>
    <w:rPr>
      <w:b/>
      <w:smallCaps/>
      <w:color w:val="715E61"/>
      <w:sz w:val="28"/>
      <w:szCs w:val="28"/>
    </w:rPr>
  </w:style>
  <w:style w:type="character" w:customStyle="1" w:styleId="Titre1Car">
    <w:name w:val="Titre 1 Car"/>
    <w:link w:val="Titre1"/>
    <w:rsid w:val="00AB4304"/>
    <w:rPr>
      <w:color w:val="00ABE9"/>
      <w:sz w:val="28"/>
      <w:szCs w:val="28"/>
      <w:lang w:eastAsia="en-US"/>
    </w:rPr>
  </w:style>
  <w:style w:type="character" w:customStyle="1" w:styleId="Titre2Car">
    <w:name w:val="Titre 2 Car"/>
    <w:link w:val="Titre2"/>
    <w:rsid w:val="00473634"/>
    <w:rPr>
      <w:color w:val="00ABE9"/>
      <w:sz w:val="26"/>
      <w:szCs w:val="26"/>
      <w:lang w:eastAsia="en-US"/>
    </w:rPr>
  </w:style>
  <w:style w:type="character" w:customStyle="1" w:styleId="Titre3Car">
    <w:name w:val="Titre 3 Car"/>
    <w:link w:val="Titre3"/>
    <w:rsid w:val="00AB4304"/>
    <w:rPr>
      <w:color w:val="00ABE9"/>
      <w:sz w:val="24"/>
      <w:szCs w:val="28"/>
      <w:lang w:eastAsia="en-US"/>
    </w:rPr>
  </w:style>
  <w:style w:type="paragraph" w:styleId="En-ttedetabledesmatires">
    <w:name w:val="TOC Heading"/>
    <w:basedOn w:val="Titresommaire"/>
    <w:next w:val="Normal"/>
    <w:uiPriority w:val="39"/>
    <w:unhideWhenUsed/>
    <w:rsid w:val="00B44073"/>
  </w:style>
  <w:style w:type="paragraph" w:styleId="TM3">
    <w:name w:val="toc 3"/>
    <w:basedOn w:val="Normal"/>
    <w:next w:val="Normal"/>
    <w:autoRedefine/>
    <w:uiPriority w:val="39"/>
    <w:unhideWhenUsed/>
    <w:rsid w:val="00B44073"/>
    <w:pPr>
      <w:ind w:left="220"/>
    </w:pPr>
    <w:rPr>
      <w:sz w:val="20"/>
      <w:szCs w:val="20"/>
    </w:rPr>
  </w:style>
  <w:style w:type="character" w:customStyle="1" w:styleId="Titre4Car">
    <w:name w:val="Titre 4 Car"/>
    <w:link w:val="Titre4"/>
    <w:rsid w:val="00AB4304"/>
    <w:rPr>
      <w:color w:val="715E61"/>
      <w:sz w:val="22"/>
      <w:szCs w:val="22"/>
      <w:lang w:eastAsia="en-US"/>
    </w:rPr>
  </w:style>
  <w:style w:type="character" w:customStyle="1" w:styleId="Titre5Car">
    <w:name w:val="Titre 5 Car"/>
    <w:link w:val="Titre5"/>
    <w:rsid w:val="00A07A35"/>
    <w:rPr>
      <w:rFonts w:ascii="Calibri Light" w:eastAsia="Times New Roman" w:hAnsi="Calibri Light"/>
      <w:smallCaps/>
      <w:color w:val="003A77"/>
      <w:sz w:val="22"/>
      <w:szCs w:val="22"/>
      <w:lang w:eastAsia="en-US"/>
    </w:rPr>
  </w:style>
  <w:style w:type="character" w:customStyle="1" w:styleId="Titre6Car">
    <w:name w:val="Titre 6 Car"/>
    <w:link w:val="Titre6"/>
    <w:uiPriority w:val="9"/>
    <w:rsid w:val="00A07A35"/>
    <w:rPr>
      <w:rFonts w:ascii="Calibri Light" w:eastAsia="Times New Roman" w:hAnsi="Calibri Light" w:cs="Times New Roman"/>
      <w:color w:val="00274F"/>
    </w:rPr>
  </w:style>
  <w:style w:type="paragraph" w:styleId="TM4">
    <w:name w:val="toc 4"/>
    <w:basedOn w:val="Normal"/>
    <w:next w:val="Normal"/>
    <w:autoRedefine/>
    <w:uiPriority w:val="39"/>
    <w:unhideWhenUsed/>
    <w:rsid w:val="00217AB7"/>
    <w:pPr>
      <w:ind w:left="440"/>
    </w:pPr>
    <w:rPr>
      <w:sz w:val="20"/>
      <w:szCs w:val="20"/>
    </w:rPr>
  </w:style>
  <w:style w:type="paragraph" w:styleId="TM5">
    <w:name w:val="toc 5"/>
    <w:basedOn w:val="Normal"/>
    <w:next w:val="Normal"/>
    <w:autoRedefine/>
    <w:unhideWhenUsed/>
    <w:rsid w:val="00217AB7"/>
    <w:pPr>
      <w:ind w:left="660"/>
    </w:pPr>
    <w:rPr>
      <w:sz w:val="20"/>
      <w:szCs w:val="20"/>
    </w:rPr>
  </w:style>
  <w:style w:type="paragraph" w:styleId="TM6">
    <w:name w:val="toc 6"/>
    <w:basedOn w:val="Normal"/>
    <w:next w:val="Normal"/>
    <w:autoRedefine/>
    <w:unhideWhenUsed/>
    <w:rsid w:val="00217AB7"/>
    <w:pPr>
      <w:ind w:left="880"/>
    </w:pPr>
    <w:rPr>
      <w:sz w:val="20"/>
      <w:szCs w:val="20"/>
    </w:rPr>
  </w:style>
  <w:style w:type="paragraph" w:styleId="TM7">
    <w:name w:val="toc 7"/>
    <w:basedOn w:val="Normal"/>
    <w:next w:val="Normal"/>
    <w:autoRedefine/>
    <w:unhideWhenUsed/>
    <w:rsid w:val="00217AB7"/>
    <w:pPr>
      <w:ind w:left="1100"/>
    </w:pPr>
    <w:rPr>
      <w:sz w:val="20"/>
      <w:szCs w:val="20"/>
    </w:rPr>
  </w:style>
  <w:style w:type="paragraph" w:styleId="TM8">
    <w:name w:val="toc 8"/>
    <w:basedOn w:val="Normal"/>
    <w:next w:val="Normal"/>
    <w:autoRedefine/>
    <w:unhideWhenUsed/>
    <w:rsid w:val="00217AB7"/>
    <w:pPr>
      <w:ind w:left="1320"/>
    </w:pPr>
    <w:rPr>
      <w:sz w:val="20"/>
      <w:szCs w:val="20"/>
    </w:rPr>
  </w:style>
  <w:style w:type="paragraph" w:styleId="TM9">
    <w:name w:val="toc 9"/>
    <w:basedOn w:val="Normal"/>
    <w:next w:val="Normal"/>
    <w:autoRedefine/>
    <w:unhideWhenUsed/>
    <w:rsid w:val="00217AB7"/>
    <w:pPr>
      <w:ind w:left="1540"/>
    </w:pPr>
    <w:rPr>
      <w:sz w:val="20"/>
      <w:szCs w:val="20"/>
    </w:rPr>
  </w:style>
  <w:style w:type="table" w:styleId="Grilledutableau">
    <w:name w:val="Table Grid"/>
    <w:basedOn w:val="TableauNormal"/>
    <w:uiPriority w:val="39"/>
    <w:rsid w:val="00F252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F50CD"/>
    <w:pPr>
      <w:autoSpaceDE w:val="0"/>
      <w:autoSpaceDN w:val="0"/>
      <w:adjustRightInd w:val="0"/>
    </w:pPr>
    <w:rPr>
      <w:rFonts w:ascii="Book Antiqua" w:hAnsi="Book Antiqua" w:cs="Book Antiqua"/>
      <w:color w:val="000000"/>
      <w:sz w:val="24"/>
      <w:szCs w:val="24"/>
      <w:lang w:eastAsia="en-US"/>
    </w:rPr>
  </w:style>
  <w:style w:type="character" w:styleId="Textedelespacerserv">
    <w:name w:val="Placeholder Text"/>
    <w:uiPriority w:val="99"/>
    <w:semiHidden/>
    <w:rsid w:val="005202EF"/>
    <w:rPr>
      <w:color w:val="808080"/>
    </w:rPr>
  </w:style>
  <w:style w:type="paragraph" w:customStyle="1" w:styleId="Listepuce4">
    <w:name w:val="Liste à puce 4"/>
    <w:basedOn w:val="Listepuces3"/>
    <w:rsid w:val="00AB1FDA"/>
    <w:pPr>
      <w:numPr>
        <w:numId w:val="6"/>
      </w:numPr>
    </w:pPr>
  </w:style>
  <w:style w:type="character" w:styleId="Marquedecommentaire">
    <w:name w:val="annotation reference"/>
    <w:semiHidden/>
    <w:unhideWhenUsed/>
    <w:rsid w:val="002A4D9C"/>
    <w:rPr>
      <w:sz w:val="16"/>
      <w:szCs w:val="16"/>
    </w:rPr>
  </w:style>
  <w:style w:type="paragraph" w:styleId="Commentaire">
    <w:name w:val="annotation text"/>
    <w:basedOn w:val="Normal"/>
    <w:link w:val="CommentaireCar"/>
    <w:uiPriority w:val="99"/>
    <w:unhideWhenUsed/>
    <w:rsid w:val="002A4D9C"/>
    <w:pPr>
      <w:spacing w:line="240" w:lineRule="auto"/>
    </w:pPr>
    <w:rPr>
      <w:sz w:val="20"/>
      <w:szCs w:val="20"/>
    </w:rPr>
  </w:style>
  <w:style w:type="character" w:customStyle="1" w:styleId="CommentaireCar">
    <w:name w:val="Commentaire Car"/>
    <w:link w:val="Commentaire"/>
    <w:uiPriority w:val="99"/>
    <w:rsid w:val="002A4D9C"/>
    <w:rPr>
      <w:sz w:val="20"/>
      <w:szCs w:val="20"/>
    </w:rPr>
  </w:style>
  <w:style w:type="paragraph" w:styleId="Objetducommentaire">
    <w:name w:val="annotation subject"/>
    <w:basedOn w:val="Commentaire"/>
    <w:next w:val="Commentaire"/>
    <w:link w:val="ObjetducommentaireCar"/>
    <w:semiHidden/>
    <w:unhideWhenUsed/>
    <w:rsid w:val="002A4D9C"/>
    <w:rPr>
      <w:b/>
      <w:bCs/>
    </w:rPr>
  </w:style>
  <w:style w:type="character" w:customStyle="1" w:styleId="ObjetducommentaireCar">
    <w:name w:val="Objet du commentaire Car"/>
    <w:link w:val="Objetducommentaire"/>
    <w:semiHidden/>
    <w:rsid w:val="002A4D9C"/>
    <w:rPr>
      <w:b/>
      <w:bCs/>
      <w:sz w:val="20"/>
      <w:szCs w:val="20"/>
    </w:rPr>
  </w:style>
  <w:style w:type="character" w:customStyle="1" w:styleId="Titre7Car">
    <w:name w:val="Titre 7 Car"/>
    <w:link w:val="Titre7"/>
    <w:rsid w:val="0001678E"/>
    <w:rPr>
      <w:rFonts w:ascii="Times New Roman" w:eastAsia="Times New Roman" w:hAnsi="Times New Roman" w:cs="Times New Roman"/>
      <w:sz w:val="24"/>
      <w:szCs w:val="24"/>
      <w:lang w:eastAsia="fr-FR"/>
    </w:rPr>
  </w:style>
  <w:style w:type="character" w:customStyle="1" w:styleId="Titre8Car">
    <w:name w:val="Titre 8 Car"/>
    <w:link w:val="Titre8"/>
    <w:rsid w:val="0001678E"/>
    <w:rPr>
      <w:rFonts w:ascii="Times New Roman" w:eastAsia="Times New Roman" w:hAnsi="Times New Roman" w:cs="Times New Roman"/>
      <w:i/>
      <w:iCs/>
      <w:sz w:val="24"/>
      <w:szCs w:val="24"/>
      <w:lang w:eastAsia="fr-FR"/>
    </w:rPr>
  </w:style>
  <w:style w:type="character" w:customStyle="1" w:styleId="Titre9Car">
    <w:name w:val="Titre 9 Car"/>
    <w:link w:val="Titre9"/>
    <w:rsid w:val="0001678E"/>
    <w:rPr>
      <w:rFonts w:ascii="Arial" w:eastAsia="Times New Roman" w:hAnsi="Arial" w:cs="Arial"/>
      <w:lang w:eastAsia="fr-FR"/>
    </w:rPr>
  </w:style>
  <w:style w:type="character" w:styleId="Numrodepage">
    <w:name w:val="page number"/>
    <w:basedOn w:val="Policepardfaut"/>
    <w:rsid w:val="0001678E"/>
  </w:style>
  <w:style w:type="paragraph" w:customStyle="1" w:styleId="Titreencadr">
    <w:name w:val="Titre encadré"/>
    <w:basedOn w:val="Normal"/>
    <w:rsid w:val="009702E8"/>
    <w:pPr>
      <w:pBdr>
        <w:top w:val="single" w:sz="12" w:space="1" w:color="auto"/>
        <w:left w:val="single" w:sz="12" w:space="0" w:color="auto"/>
        <w:bottom w:val="single" w:sz="12" w:space="1" w:color="auto"/>
        <w:right w:val="single" w:sz="12" w:space="4" w:color="auto"/>
      </w:pBdr>
      <w:overflowPunct w:val="0"/>
      <w:autoSpaceDE w:val="0"/>
      <w:autoSpaceDN w:val="0"/>
      <w:adjustRightInd w:val="0"/>
      <w:spacing w:before="480" w:after="480" w:line="240" w:lineRule="auto"/>
      <w:ind w:left="567" w:right="425" w:firstLine="709"/>
      <w:jc w:val="center"/>
      <w:textAlignment w:val="baseline"/>
    </w:pPr>
    <w:rPr>
      <w:rFonts w:asciiTheme="minorHAnsi" w:eastAsia="Times New Roman" w:hAnsiTheme="minorHAnsi"/>
      <w:b/>
      <w:caps/>
      <w:color w:val="00B0F0"/>
      <w:sz w:val="36"/>
      <w:szCs w:val="20"/>
      <w:lang w:eastAsia="fr-FR"/>
    </w:rPr>
  </w:style>
  <w:style w:type="character" w:styleId="Lienhypertextesuivivisit">
    <w:name w:val="FollowedHyperlink"/>
    <w:rsid w:val="0001678E"/>
    <w:rPr>
      <w:color w:val="800080"/>
      <w:u w:val="single"/>
    </w:rPr>
  </w:style>
  <w:style w:type="paragraph" w:customStyle="1" w:styleId="Tiret">
    <w:name w:val="Tiret"/>
    <w:basedOn w:val="Normal"/>
    <w:rsid w:val="0001678E"/>
    <w:pPr>
      <w:numPr>
        <w:ilvl w:val="3"/>
        <w:numId w:val="7"/>
      </w:numPr>
      <w:overflowPunct w:val="0"/>
      <w:autoSpaceDE w:val="0"/>
      <w:autoSpaceDN w:val="0"/>
      <w:adjustRightInd w:val="0"/>
      <w:spacing w:line="240" w:lineRule="auto"/>
      <w:ind w:right="567"/>
      <w:jc w:val="both"/>
      <w:textAlignment w:val="baseline"/>
    </w:pPr>
    <w:rPr>
      <w:rFonts w:ascii="Times New Roman" w:eastAsia="Times New Roman" w:hAnsi="Times New Roman"/>
      <w:sz w:val="20"/>
      <w:szCs w:val="20"/>
      <w:lang w:eastAsia="fr-FR"/>
    </w:rPr>
  </w:style>
  <w:style w:type="paragraph" w:styleId="Notedebasdepage">
    <w:name w:val="footnote text"/>
    <w:basedOn w:val="Normal"/>
    <w:link w:val="NotedebasdepageCar"/>
    <w:semiHidden/>
    <w:rsid w:val="0001678E"/>
    <w:pPr>
      <w:overflowPunct w:val="0"/>
      <w:autoSpaceDE w:val="0"/>
      <w:autoSpaceDN w:val="0"/>
      <w:adjustRightInd w:val="0"/>
      <w:spacing w:line="240" w:lineRule="auto"/>
      <w:ind w:left="567" w:right="567" w:firstLine="709"/>
      <w:jc w:val="both"/>
      <w:textAlignment w:val="baseline"/>
    </w:pPr>
    <w:rPr>
      <w:rFonts w:ascii="Times New Roman" w:eastAsia="Times New Roman" w:hAnsi="Times New Roman"/>
      <w:sz w:val="20"/>
      <w:szCs w:val="20"/>
      <w:lang w:eastAsia="fr-FR"/>
    </w:rPr>
  </w:style>
  <w:style w:type="character" w:customStyle="1" w:styleId="NotedebasdepageCar">
    <w:name w:val="Note de bas de page Car"/>
    <w:link w:val="Notedebasdepage"/>
    <w:semiHidden/>
    <w:rsid w:val="0001678E"/>
    <w:rPr>
      <w:rFonts w:ascii="Times New Roman" w:eastAsia="Times New Roman" w:hAnsi="Times New Roman" w:cs="Times New Roman"/>
      <w:sz w:val="20"/>
      <w:szCs w:val="20"/>
      <w:lang w:eastAsia="fr-FR"/>
    </w:rPr>
  </w:style>
  <w:style w:type="character" w:styleId="Appelnotedebasdep">
    <w:name w:val="footnote reference"/>
    <w:semiHidden/>
    <w:rsid w:val="0001678E"/>
    <w:rPr>
      <w:vertAlign w:val="superscript"/>
    </w:rPr>
  </w:style>
  <w:style w:type="paragraph" w:styleId="NormalWeb">
    <w:name w:val="Normal (Web)"/>
    <w:basedOn w:val="Normal"/>
    <w:uiPriority w:val="99"/>
    <w:unhideWhenUsed/>
    <w:rsid w:val="0001678E"/>
    <w:pPr>
      <w:spacing w:before="100" w:beforeAutospacing="1" w:after="100" w:afterAutospacing="1" w:line="240" w:lineRule="auto"/>
    </w:pPr>
    <w:rPr>
      <w:rFonts w:ascii="Times New Roman" w:eastAsia="Times New Roman" w:hAnsi="Times New Roman"/>
      <w:sz w:val="24"/>
      <w:szCs w:val="24"/>
      <w:lang w:eastAsia="fr-FR"/>
    </w:rPr>
  </w:style>
  <w:style w:type="paragraph" w:styleId="Notedefin">
    <w:name w:val="endnote text"/>
    <w:basedOn w:val="Normal"/>
    <w:link w:val="NotedefinCar"/>
    <w:rsid w:val="0001678E"/>
    <w:pPr>
      <w:overflowPunct w:val="0"/>
      <w:autoSpaceDE w:val="0"/>
      <w:autoSpaceDN w:val="0"/>
      <w:adjustRightInd w:val="0"/>
      <w:spacing w:line="240" w:lineRule="auto"/>
      <w:ind w:left="567" w:right="567" w:firstLine="709"/>
      <w:jc w:val="both"/>
      <w:textAlignment w:val="baseline"/>
    </w:pPr>
    <w:rPr>
      <w:rFonts w:ascii="Times New Roman" w:eastAsia="Times New Roman" w:hAnsi="Times New Roman"/>
      <w:sz w:val="20"/>
      <w:szCs w:val="20"/>
      <w:lang w:eastAsia="fr-FR"/>
    </w:rPr>
  </w:style>
  <w:style w:type="character" w:customStyle="1" w:styleId="NotedefinCar">
    <w:name w:val="Note de fin Car"/>
    <w:link w:val="Notedefin"/>
    <w:rsid w:val="0001678E"/>
    <w:rPr>
      <w:rFonts w:ascii="Times New Roman" w:eastAsia="Times New Roman" w:hAnsi="Times New Roman" w:cs="Times New Roman"/>
      <w:sz w:val="20"/>
      <w:szCs w:val="20"/>
      <w:lang w:eastAsia="fr-FR"/>
    </w:rPr>
  </w:style>
  <w:style w:type="paragraph" w:styleId="Rvision">
    <w:name w:val="Revision"/>
    <w:hidden/>
    <w:uiPriority w:val="99"/>
    <w:semiHidden/>
    <w:rsid w:val="0001678E"/>
    <w:rPr>
      <w:rFonts w:ascii="Times New Roman" w:eastAsia="Times New Roman" w:hAnsi="Times New Roman"/>
    </w:rPr>
  </w:style>
  <w:style w:type="paragraph" w:styleId="Titre">
    <w:name w:val="Title"/>
    <w:aliases w:val="Titre_document"/>
    <w:basedOn w:val="Normal"/>
    <w:link w:val="TitreCar"/>
    <w:rsid w:val="008B7D7E"/>
    <w:pPr>
      <w:overflowPunct w:val="0"/>
      <w:autoSpaceDE w:val="0"/>
      <w:autoSpaceDN w:val="0"/>
      <w:adjustRightInd w:val="0"/>
      <w:spacing w:line="240" w:lineRule="auto"/>
      <w:ind w:left="567" w:right="567"/>
      <w:jc w:val="center"/>
      <w:textAlignment w:val="baseline"/>
    </w:pPr>
    <w:rPr>
      <w:rFonts w:ascii="Arial" w:eastAsia="Times New Roman" w:hAnsi="Arial" w:cs="Arial"/>
      <w:sz w:val="24"/>
      <w:szCs w:val="20"/>
      <w:lang w:eastAsia="fr-FR"/>
    </w:rPr>
  </w:style>
  <w:style w:type="character" w:customStyle="1" w:styleId="TitreCar">
    <w:name w:val="Titre Car"/>
    <w:aliases w:val="Titre_document Car"/>
    <w:basedOn w:val="Policepardfaut"/>
    <w:link w:val="Titre"/>
    <w:rsid w:val="008B7D7E"/>
    <w:rPr>
      <w:rFonts w:ascii="Arial" w:eastAsia="Times New Roman" w:hAnsi="Arial" w:cs="Arial"/>
      <w:sz w:val="24"/>
    </w:rPr>
  </w:style>
  <w:style w:type="paragraph" w:styleId="Retraitcorpsdetexte">
    <w:name w:val="Body Text Indent"/>
    <w:basedOn w:val="Normal"/>
    <w:link w:val="RetraitcorpsdetexteCar"/>
    <w:rsid w:val="008B7D7E"/>
    <w:pPr>
      <w:overflowPunct w:val="0"/>
      <w:autoSpaceDE w:val="0"/>
      <w:autoSpaceDN w:val="0"/>
      <w:adjustRightInd w:val="0"/>
      <w:spacing w:after="120" w:line="240" w:lineRule="auto"/>
      <w:ind w:left="283" w:right="567" w:firstLine="709"/>
      <w:jc w:val="both"/>
      <w:textAlignment w:val="baseline"/>
    </w:pPr>
    <w:rPr>
      <w:rFonts w:ascii="Times New Roman" w:eastAsia="Times New Roman" w:hAnsi="Times New Roman"/>
      <w:sz w:val="20"/>
      <w:szCs w:val="20"/>
      <w:lang w:eastAsia="fr-FR"/>
    </w:rPr>
  </w:style>
  <w:style w:type="character" w:customStyle="1" w:styleId="RetraitcorpsdetexteCar">
    <w:name w:val="Retrait corps de texte Car"/>
    <w:basedOn w:val="Policepardfaut"/>
    <w:link w:val="Retraitcorpsdetexte"/>
    <w:rsid w:val="008B7D7E"/>
    <w:rPr>
      <w:rFonts w:ascii="Times New Roman" w:eastAsia="Times New Roman" w:hAnsi="Times New Roman"/>
    </w:rPr>
  </w:style>
  <w:style w:type="paragraph" w:styleId="Retraitcorpsdetexte2">
    <w:name w:val="Body Text Indent 2"/>
    <w:basedOn w:val="Normal"/>
    <w:link w:val="Retraitcorpsdetexte2Car"/>
    <w:rsid w:val="008B7D7E"/>
    <w:pPr>
      <w:overflowPunct w:val="0"/>
      <w:autoSpaceDE w:val="0"/>
      <w:autoSpaceDN w:val="0"/>
      <w:adjustRightInd w:val="0"/>
      <w:spacing w:after="120" w:line="480" w:lineRule="auto"/>
      <w:ind w:left="283" w:right="567" w:firstLine="709"/>
      <w:jc w:val="both"/>
      <w:textAlignment w:val="baseline"/>
    </w:pPr>
    <w:rPr>
      <w:rFonts w:ascii="Times New Roman" w:eastAsia="Times New Roman" w:hAnsi="Times New Roman"/>
      <w:sz w:val="20"/>
      <w:szCs w:val="20"/>
      <w:lang w:eastAsia="fr-FR"/>
    </w:rPr>
  </w:style>
  <w:style w:type="character" w:customStyle="1" w:styleId="Retraitcorpsdetexte2Car">
    <w:name w:val="Retrait corps de texte 2 Car"/>
    <w:basedOn w:val="Policepardfaut"/>
    <w:link w:val="Retraitcorpsdetexte2"/>
    <w:rsid w:val="008B7D7E"/>
    <w:rPr>
      <w:rFonts w:ascii="Times New Roman" w:eastAsia="Times New Roman" w:hAnsi="Times New Roman"/>
    </w:rPr>
  </w:style>
  <w:style w:type="paragraph" w:styleId="Retraitcorpsdetexte3">
    <w:name w:val="Body Text Indent 3"/>
    <w:basedOn w:val="Normal"/>
    <w:link w:val="Retraitcorpsdetexte3Car"/>
    <w:rsid w:val="008B7D7E"/>
    <w:pPr>
      <w:overflowPunct w:val="0"/>
      <w:autoSpaceDE w:val="0"/>
      <w:autoSpaceDN w:val="0"/>
      <w:adjustRightInd w:val="0"/>
      <w:spacing w:after="120" w:line="240" w:lineRule="auto"/>
      <w:ind w:left="283" w:right="567" w:firstLine="709"/>
      <w:jc w:val="both"/>
      <w:textAlignment w:val="baseline"/>
    </w:pPr>
    <w:rPr>
      <w:rFonts w:ascii="Times New Roman" w:eastAsia="Times New Roman" w:hAnsi="Times New Roman"/>
      <w:sz w:val="16"/>
      <w:szCs w:val="16"/>
      <w:lang w:eastAsia="fr-FR"/>
    </w:rPr>
  </w:style>
  <w:style w:type="character" w:customStyle="1" w:styleId="Retraitcorpsdetexte3Car">
    <w:name w:val="Retrait corps de texte 3 Car"/>
    <w:basedOn w:val="Policepardfaut"/>
    <w:link w:val="Retraitcorpsdetexte3"/>
    <w:rsid w:val="008B7D7E"/>
    <w:rPr>
      <w:rFonts w:ascii="Times New Roman" w:eastAsia="Times New Roman" w:hAnsi="Times New Roman"/>
      <w:sz w:val="16"/>
      <w:szCs w:val="16"/>
    </w:rPr>
  </w:style>
  <w:style w:type="paragraph" w:customStyle="1" w:styleId="Retrait">
    <w:name w:val="Retrait"/>
    <w:basedOn w:val="Normal"/>
    <w:rsid w:val="009D7B36"/>
    <w:pPr>
      <w:tabs>
        <w:tab w:val="left" w:pos="860"/>
      </w:tabs>
      <w:spacing w:before="100" w:after="100" w:line="240" w:lineRule="auto"/>
      <w:ind w:left="860" w:hanging="560"/>
      <w:jc w:val="both"/>
    </w:pPr>
    <w:rPr>
      <w:rFonts w:ascii="Helvetica" w:eastAsia="Times New Roman" w:hAnsi="Helvetica"/>
      <w:sz w:val="24"/>
      <w:szCs w:val="20"/>
      <w:lang w:eastAsia="fr-FR"/>
    </w:rPr>
  </w:style>
  <w:style w:type="paragraph" w:customStyle="1" w:styleId="Remarque">
    <w:name w:val="Remarque"/>
    <w:basedOn w:val="Retrait"/>
    <w:rsid w:val="009D7B36"/>
    <w:pPr>
      <w:tabs>
        <w:tab w:val="clear" w:pos="860"/>
      </w:tabs>
      <w:ind w:left="1400" w:hanging="1100"/>
    </w:pPr>
    <w:rPr>
      <w:i/>
      <w:sz w:val="20"/>
    </w:rPr>
  </w:style>
  <w:style w:type="paragraph" w:styleId="Explorateurdedocuments">
    <w:name w:val="Document Map"/>
    <w:basedOn w:val="Normal"/>
    <w:link w:val="ExplorateurdedocumentsCar"/>
    <w:semiHidden/>
    <w:rsid w:val="009D7B36"/>
    <w:pPr>
      <w:shd w:val="clear" w:color="auto" w:fill="000080"/>
      <w:spacing w:line="240" w:lineRule="auto"/>
      <w:ind w:left="567" w:right="567" w:firstLine="709"/>
      <w:jc w:val="both"/>
    </w:pPr>
    <w:rPr>
      <w:rFonts w:ascii="Tahoma" w:eastAsia="Times New Roman" w:hAnsi="Tahoma"/>
      <w:sz w:val="20"/>
      <w:szCs w:val="20"/>
      <w:lang w:eastAsia="fr-FR"/>
    </w:rPr>
  </w:style>
  <w:style w:type="character" w:customStyle="1" w:styleId="ExplorateurdedocumentsCar">
    <w:name w:val="Explorateur de documents Car"/>
    <w:basedOn w:val="Policepardfaut"/>
    <w:link w:val="Explorateurdedocuments"/>
    <w:semiHidden/>
    <w:rsid w:val="009D7B36"/>
    <w:rPr>
      <w:rFonts w:ascii="Tahoma" w:eastAsia="Times New Roman" w:hAnsi="Tahoma"/>
      <w:shd w:val="clear" w:color="auto" w:fill="000080"/>
    </w:rPr>
  </w:style>
  <w:style w:type="paragraph" w:customStyle="1" w:styleId="Listegauche">
    <w:name w:val="Liste gauche"/>
    <w:basedOn w:val="Normal"/>
    <w:rsid w:val="009D7B36"/>
    <w:pPr>
      <w:spacing w:before="60" w:after="60" w:line="240" w:lineRule="auto"/>
    </w:pPr>
    <w:rPr>
      <w:rFonts w:ascii="Tms Rmn" w:eastAsia="Times New Roman" w:hAnsi="Tms Rmn"/>
      <w:noProof/>
      <w:szCs w:val="20"/>
      <w:lang w:eastAsia="fr-FR"/>
    </w:rPr>
  </w:style>
  <w:style w:type="paragraph" w:styleId="Lgende">
    <w:name w:val="caption"/>
    <w:basedOn w:val="Normal"/>
    <w:next w:val="Normal"/>
    <w:rsid w:val="009D7B36"/>
    <w:pPr>
      <w:keepLines/>
      <w:framePr w:h="3061" w:hRule="exact" w:hSpace="142" w:wrap="around" w:vAnchor="page" w:hAnchor="page" w:x="1578" w:y="2017"/>
      <w:spacing w:before="240" w:after="100" w:line="520" w:lineRule="atLeast"/>
      <w:ind w:left="284"/>
      <w:jc w:val="right"/>
    </w:pPr>
    <w:rPr>
      <w:rFonts w:ascii="Arial" w:eastAsia="Times New Roman" w:hAnsi="Arial"/>
      <w:spacing w:val="40"/>
      <w:sz w:val="28"/>
      <w:szCs w:val="20"/>
      <w:lang w:eastAsia="fr-FR"/>
    </w:rPr>
  </w:style>
  <w:style w:type="paragraph" w:styleId="Index1">
    <w:name w:val="index 1"/>
    <w:basedOn w:val="Normal"/>
    <w:next w:val="Normal"/>
    <w:autoRedefine/>
    <w:semiHidden/>
    <w:rsid w:val="009D7B36"/>
    <w:pPr>
      <w:spacing w:line="240" w:lineRule="auto"/>
      <w:ind w:left="200" w:right="567" w:hanging="200"/>
      <w:jc w:val="both"/>
    </w:pPr>
    <w:rPr>
      <w:rFonts w:ascii="Times New Roman" w:eastAsia="Times New Roman" w:hAnsi="Times New Roman"/>
      <w:sz w:val="20"/>
      <w:szCs w:val="20"/>
      <w:lang w:eastAsia="fr-FR"/>
    </w:rPr>
  </w:style>
  <w:style w:type="paragraph" w:styleId="Titreindex">
    <w:name w:val="index heading"/>
    <w:basedOn w:val="Normal"/>
    <w:next w:val="Index1"/>
    <w:semiHidden/>
    <w:rsid w:val="009D7B36"/>
    <w:pPr>
      <w:spacing w:line="240" w:lineRule="auto"/>
      <w:jc w:val="both"/>
    </w:pPr>
    <w:rPr>
      <w:rFonts w:ascii="Times New Roman" w:eastAsia="Times New Roman" w:hAnsi="Times New Roman"/>
      <w:szCs w:val="20"/>
      <w:lang w:eastAsia="fr-FR"/>
    </w:rPr>
  </w:style>
  <w:style w:type="paragraph" w:customStyle="1" w:styleId="Rsum">
    <w:name w:val="Résumé"/>
    <w:basedOn w:val="Normal"/>
    <w:rsid w:val="009D7B36"/>
    <w:pPr>
      <w:spacing w:after="120" w:line="288" w:lineRule="auto"/>
      <w:jc w:val="both"/>
    </w:pPr>
    <w:rPr>
      <w:rFonts w:ascii="Book Antiqua" w:eastAsia="Times New Roman" w:hAnsi="Book Antiqua"/>
      <w:szCs w:val="20"/>
      <w:lang w:eastAsia="fr-FR"/>
    </w:rPr>
  </w:style>
  <w:style w:type="paragraph" w:customStyle="1" w:styleId="Note">
    <w:name w:val="Note"/>
    <w:basedOn w:val="Normal"/>
    <w:rsid w:val="009D7B36"/>
    <w:pPr>
      <w:spacing w:before="1080" w:after="600" w:line="240" w:lineRule="auto"/>
      <w:ind w:left="113"/>
      <w:jc w:val="center"/>
    </w:pPr>
    <w:rPr>
      <w:rFonts w:ascii="Times New Roman" w:eastAsia="Times New Roman" w:hAnsi="Times New Roman"/>
      <w:b/>
      <w:caps/>
      <w:spacing w:val="80"/>
      <w:sz w:val="28"/>
      <w:szCs w:val="20"/>
      <w:lang w:eastAsia="fr-FR"/>
    </w:rPr>
  </w:style>
  <w:style w:type="paragraph" w:customStyle="1" w:styleId="Sujet">
    <w:name w:val="Sujet"/>
    <w:basedOn w:val="Normal"/>
    <w:rsid w:val="009D7B36"/>
    <w:pPr>
      <w:tabs>
        <w:tab w:val="left" w:pos="2552"/>
      </w:tabs>
      <w:spacing w:before="800" w:after="700" w:line="240" w:lineRule="auto"/>
      <w:jc w:val="both"/>
    </w:pPr>
    <w:rPr>
      <w:rFonts w:ascii="Times New Roman" w:eastAsia="Times New Roman" w:hAnsi="Times New Roman"/>
      <w:sz w:val="24"/>
      <w:szCs w:val="20"/>
      <w:lang w:eastAsia="fr-FR"/>
    </w:rPr>
  </w:style>
  <w:style w:type="paragraph" w:customStyle="1" w:styleId="titremoyenasgu">
    <w:name w:val="titremoyenasgu"/>
    <w:basedOn w:val="Normal"/>
    <w:rsid w:val="009D7B36"/>
    <w:pPr>
      <w:spacing w:before="100" w:beforeAutospacing="1" w:after="100" w:afterAutospacing="1" w:line="240" w:lineRule="auto"/>
    </w:pPr>
    <w:rPr>
      <w:rFonts w:ascii="Verdana" w:eastAsia="Arial Unicode MS" w:hAnsi="Verdana" w:cs="Arial Unicode MS"/>
      <w:b/>
      <w:bCs/>
      <w:color w:val="35B6DB"/>
      <w:sz w:val="16"/>
      <w:szCs w:val="16"/>
      <w:lang w:eastAsia="fr-FR"/>
    </w:rPr>
  </w:style>
  <w:style w:type="paragraph" w:customStyle="1" w:styleId="txtverdanamauvebold">
    <w:name w:val="txtverdanamauvebold"/>
    <w:basedOn w:val="Normal"/>
    <w:rsid w:val="009D7B36"/>
    <w:pPr>
      <w:spacing w:before="100" w:beforeAutospacing="1" w:after="100" w:afterAutospacing="1" w:line="240" w:lineRule="auto"/>
    </w:pPr>
    <w:rPr>
      <w:rFonts w:ascii="Verdana" w:eastAsia="Arial Unicode MS" w:hAnsi="Verdana" w:cs="Arial Unicode MS"/>
      <w:b/>
      <w:bCs/>
      <w:sz w:val="14"/>
      <w:szCs w:val="14"/>
      <w:lang w:eastAsia="fr-FR"/>
    </w:rPr>
  </w:style>
  <w:style w:type="paragraph" w:customStyle="1" w:styleId="txtpetitarialmauvebold">
    <w:name w:val="txtpetitarialmauvebold"/>
    <w:basedOn w:val="Normal"/>
    <w:rsid w:val="009D7B36"/>
    <w:pPr>
      <w:spacing w:before="100" w:beforeAutospacing="1" w:after="100" w:afterAutospacing="1" w:line="240" w:lineRule="auto"/>
    </w:pPr>
    <w:rPr>
      <w:rFonts w:ascii="Arial" w:eastAsia="Arial Unicode MS" w:hAnsi="Arial" w:cs="Arial"/>
      <w:b/>
      <w:bCs/>
      <w:sz w:val="15"/>
      <w:szCs w:val="15"/>
      <w:lang w:eastAsia="fr-FR"/>
    </w:rPr>
  </w:style>
  <w:style w:type="paragraph" w:styleId="Sous-titre">
    <w:name w:val="Subtitle"/>
    <w:basedOn w:val="Normal"/>
    <w:link w:val="Sous-titreCar"/>
    <w:rsid w:val="009D7B36"/>
    <w:pPr>
      <w:spacing w:line="240" w:lineRule="auto"/>
      <w:ind w:left="-851"/>
    </w:pPr>
    <w:rPr>
      <w:rFonts w:ascii="Arial" w:eastAsia="Times New Roman" w:hAnsi="Arial" w:cs="Arial"/>
      <w:bCs/>
      <w:color w:val="000000"/>
      <w:sz w:val="28"/>
      <w:szCs w:val="20"/>
      <w:lang w:eastAsia="fr-FR"/>
    </w:rPr>
  </w:style>
  <w:style w:type="character" w:customStyle="1" w:styleId="Sous-titreCar">
    <w:name w:val="Sous-titre Car"/>
    <w:basedOn w:val="Policepardfaut"/>
    <w:link w:val="Sous-titre"/>
    <w:rsid w:val="009D7B36"/>
    <w:rPr>
      <w:rFonts w:ascii="Arial" w:eastAsia="Times New Roman" w:hAnsi="Arial" w:cs="Arial"/>
      <w:bCs/>
      <w:color w:val="000000"/>
      <w:sz w:val="28"/>
    </w:rPr>
  </w:style>
  <w:style w:type="table" w:styleId="TableauGrille4-Accentuation2">
    <w:name w:val="Grid Table 4 Accent 2"/>
    <w:basedOn w:val="TableauNormal"/>
    <w:uiPriority w:val="49"/>
    <w:rsid w:val="00E2133F"/>
    <w:tblPr>
      <w:tblStyleRowBandSize w:val="1"/>
      <w:tblStyleColBandSize w:val="1"/>
      <w:tblBorders>
        <w:top w:val="single" w:sz="4" w:space="0" w:color="58D2FF" w:themeColor="accent2" w:themeTint="99"/>
        <w:left w:val="single" w:sz="4" w:space="0" w:color="58D2FF" w:themeColor="accent2" w:themeTint="99"/>
        <w:bottom w:val="single" w:sz="4" w:space="0" w:color="58D2FF" w:themeColor="accent2" w:themeTint="99"/>
        <w:right w:val="single" w:sz="4" w:space="0" w:color="58D2FF" w:themeColor="accent2" w:themeTint="99"/>
        <w:insideH w:val="single" w:sz="4" w:space="0" w:color="58D2FF" w:themeColor="accent2" w:themeTint="99"/>
        <w:insideV w:val="single" w:sz="4" w:space="0" w:color="58D2FF" w:themeColor="accent2" w:themeTint="99"/>
      </w:tblBorders>
    </w:tblPr>
    <w:tblStylePr w:type="firstRow">
      <w:rPr>
        <w:b/>
        <w:bCs/>
        <w:color w:val="FFFFFF" w:themeColor="background1"/>
      </w:rPr>
      <w:tblPr/>
      <w:tcPr>
        <w:tcBorders>
          <w:top w:val="single" w:sz="4" w:space="0" w:color="00ABE9" w:themeColor="accent2"/>
          <w:left w:val="single" w:sz="4" w:space="0" w:color="00ABE9" w:themeColor="accent2"/>
          <w:bottom w:val="single" w:sz="4" w:space="0" w:color="00ABE9" w:themeColor="accent2"/>
          <w:right w:val="single" w:sz="4" w:space="0" w:color="00ABE9" w:themeColor="accent2"/>
          <w:insideH w:val="nil"/>
          <w:insideV w:val="nil"/>
        </w:tcBorders>
        <w:shd w:val="clear" w:color="auto" w:fill="00ABE9" w:themeFill="accent2"/>
      </w:tcPr>
    </w:tblStylePr>
    <w:tblStylePr w:type="lastRow">
      <w:rPr>
        <w:b/>
        <w:bCs/>
      </w:rPr>
      <w:tblPr/>
      <w:tcPr>
        <w:tcBorders>
          <w:top w:val="double" w:sz="4" w:space="0" w:color="00ABE9" w:themeColor="accent2"/>
        </w:tcBorders>
      </w:tcPr>
    </w:tblStylePr>
    <w:tblStylePr w:type="firstCol">
      <w:rPr>
        <w:b/>
        <w:bCs/>
      </w:rPr>
    </w:tblStylePr>
    <w:tblStylePr w:type="lastCol">
      <w:rPr>
        <w:b/>
        <w:bCs/>
      </w:rPr>
    </w:tblStylePr>
    <w:tblStylePr w:type="band1Vert">
      <w:tblPr/>
      <w:tcPr>
        <w:shd w:val="clear" w:color="auto" w:fill="C7F0FF" w:themeFill="accent2" w:themeFillTint="33"/>
      </w:tcPr>
    </w:tblStylePr>
    <w:tblStylePr w:type="band1Horz">
      <w:tblPr/>
      <w:tcPr>
        <w:shd w:val="clear" w:color="auto" w:fill="C7F0FF" w:themeFill="accent2" w:themeFillTint="33"/>
      </w:tcPr>
    </w:tblStylePr>
  </w:style>
  <w:style w:type="paragraph" w:customStyle="1" w:styleId="ListParagraph1">
    <w:name w:val="List Paragraph1"/>
    <w:aliases w:val="List 1,List Paragraph"/>
    <w:basedOn w:val="Normal"/>
    <w:uiPriority w:val="34"/>
    <w:rsid w:val="00E34EEC"/>
    <w:pPr>
      <w:tabs>
        <w:tab w:val="num" w:pos="360"/>
        <w:tab w:val="num" w:pos="851"/>
      </w:tabs>
      <w:spacing w:before="40" w:after="40" w:line="240" w:lineRule="auto"/>
      <w:ind w:left="851" w:right="567" w:hanging="284"/>
      <w:jc w:val="both"/>
    </w:pPr>
    <w:rPr>
      <w:rFonts w:ascii="Times New Roman" w:eastAsia="PMingLiU" w:hAnsi="Times New Roman"/>
      <w:sz w:val="20"/>
      <w:szCs w:val="20"/>
      <w:lang w:eastAsia="fr-FR"/>
    </w:rPr>
  </w:style>
  <w:style w:type="character" w:customStyle="1" w:styleId="ParagraphedelisteCar">
    <w:name w:val="Paragraphe de liste Car"/>
    <w:basedOn w:val="Policepardfaut"/>
    <w:link w:val="Paragraphedeliste"/>
    <w:uiPriority w:val="34"/>
    <w:locked/>
    <w:rsid w:val="005E18F3"/>
    <w:rPr>
      <w:sz w:val="22"/>
      <w:szCs w:val="22"/>
      <w:lang w:eastAsia="en-US"/>
    </w:rPr>
  </w:style>
  <w:style w:type="paragraph" w:customStyle="1" w:styleId="Sommaire">
    <w:name w:val="Sommaire"/>
    <w:basedOn w:val="Titreencadr"/>
    <w:rsid w:val="009702E8"/>
    <w:pPr>
      <w:pBdr>
        <w:top w:val="none" w:sz="0" w:space="0" w:color="auto"/>
        <w:left w:val="none" w:sz="0" w:space="0" w:color="auto"/>
        <w:bottom w:val="none" w:sz="0" w:space="0" w:color="auto"/>
        <w:right w:val="none" w:sz="0" w:space="0" w:color="auto"/>
      </w:pBdr>
    </w:pPr>
    <w:rPr>
      <w:sz w:val="24"/>
      <w:szCs w:val="24"/>
    </w:rPr>
  </w:style>
  <w:style w:type="paragraph" w:customStyle="1" w:styleId="Important">
    <w:name w:val="Important"/>
    <w:basedOn w:val="Normal"/>
    <w:next w:val="Normal"/>
    <w:rsid w:val="00C7075C"/>
    <w:pPr>
      <w:keepLines/>
      <w:pBdr>
        <w:left w:val="single" w:sz="36" w:space="3" w:color="808080"/>
        <w:bottom w:val="single" w:sz="36" w:space="3" w:color="C0C0C0"/>
      </w:pBdr>
      <w:spacing w:before="60" w:after="140"/>
      <w:ind w:left="1701" w:right="720"/>
    </w:pPr>
    <w:rPr>
      <w:i/>
    </w:rPr>
  </w:style>
  <w:style w:type="paragraph" w:customStyle="1" w:styleId="Projet">
    <w:name w:val="Projet"/>
    <w:basedOn w:val="Normal"/>
    <w:rsid w:val="00C7075C"/>
    <w:pPr>
      <w:spacing w:before="120"/>
      <w:jc w:val="center"/>
    </w:pPr>
    <w:rPr>
      <w:b/>
      <w:caps/>
    </w:rPr>
  </w:style>
  <w:style w:type="paragraph" w:customStyle="1" w:styleId="Introduction">
    <w:name w:val="Introduction"/>
    <w:basedOn w:val="Normal"/>
    <w:next w:val="Normal"/>
    <w:rsid w:val="00C7075C"/>
    <w:pPr>
      <w:keepNext/>
      <w:pageBreakBefore/>
      <w:pBdr>
        <w:top w:val="single" w:sz="6" w:space="1" w:color="auto"/>
        <w:left w:val="single" w:sz="6" w:space="1" w:color="auto"/>
        <w:bottom w:val="single" w:sz="6" w:space="1" w:color="auto"/>
        <w:right w:val="single" w:sz="6" w:space="1" w:color="auto"/>
      </w:pBdr>
      <w:spacing w:before="240" w:after="360"/>
    </w:pPr>
    <w:rPr>
      <w:b/>
      <w:caps/>
      <w:sz w:val="28"/>
    </w:rPr>
  </w:style>
  <w:style w:type="paragraph" w:customStyle="1" w:styleId="Normal-puce">
    <w:name w:val="Normal-puce"/>
    <w:basedOn w:val="Normal"/>
    <w:rsid w:val="00C7075C"/>
    <w:pPr>
      <w:spacing w:after="60"/>
      <w:ind w:left="2444" w:hanging="284"/>
    </w:pPr>
  </w:style>
  <w:style w:type="paragraph" w:styleId="Normalcentr">
    <w:name w:val="Block Text"/>
    <w:basedOn w:val="Normal"/>
    <w:rsid w:val="00C7075C"/>
    <w:pPr>
      <w:spacing w:line="260" w:lineRule="atLeast"/>
      <w:ind w:left="720" w:right="-142"/>
    </w:pPr>
  </w:style>
  <w:style w:type="paragraph" w:customStyle="1" w:styleId="Paragraphedelisteencadr">
    <w:name w:val="Paragraphe de liste (encadré)"/>
    <w:basedOn w:val="Paragraphedeliste"/>
    <w:rsid w:val="00C7075C"/>
    <w:pPr>
      <w:pBdr>
        <w:top w:val="single" w:sz="4" w:space="1" w:color="auto"/>
        <w:left w:val="single" w:sz="4" w:space="4" w:color="auto"/>
        <w:bottom w:val="single" w:sz="4" w:space="1" w:color="auto"/>
        <w:right w:val="single" w:sz="4" w:space="4" w:color="auto"/>
      </w:pBdr>
    </w:pPr>
  </w:style>
  <w:style w:type="paragraph" w:customStyle="1" w:styleId="2PCourant2">
    <w:name w:val="2_P Courant (2)"/>
    <w:basedOn w:val="Normal"/>
    <w:rsid w:val="00C7075C"/>
    <w:pPr>
      <w:keepLines/>
      <w:spacing w:before="240"/>
      <w:ind w:left="284"/>
    </w:pPr>
    <w:rPr>
      <w:rFonts w:ascii="Arial" w:hAnsi="Arial"/>
    </w:rPr>
  </w:style>
  <w:style w:type="character" w:styleId="lev">
    <w:name w:val="Strong"/>
    <w:basedOn w:val="Policepardfaut"/>
    <w:uiPriority w:val="22"/>
    <w:semiHidden/>
    <w:qFormat/>
    <w:rsid w:val="00C7075C"/>
    <w:rPr>
      <w:b/>
      <w:bCs/>
    </w:rPr>
  </w:style>
  <w:style w:type="paragraph" w:customStyle="1" w:styleId="3PCourant3">
    <w:name w:val="3_P Courant (3)"/>
    <w:basedOn w:val="Normal"/>
    <w:rsid w:val="00C7075C"/>
    <w:pPr>
      <w:keepLines/>
      <w:spacing w:before="240"/>
      <w:ind w:left="1134"/>
    </w:pPr>
    <w:rPr>
      <w:rFonts w:ascii="Arial" w:hAnsi="Arial" w:cs="Arial"/>
    </w:rPr>
  </w:style>
  <w:style w:type="paragraph" w:customStyle="1" w:styleId="Normal8pt">
    <w:name w:val="Normal + 8 pt"/>
    <w:aliases w:val="Centré,Gauche :  0 cm"/>
    <w:basedOn w:val="Normal"/>
    <w:rsid w:val="00C7075C"/>
    <w:pPr>
      <w:jc w:val="center"/>
    </w:pPr>
    <w:rPr>
      <w:rFonts w:ascii="Arial" w:hAnsi="Arial" w:cs="Arial"/>
      <w:sz w:val="18"/>
      <w:szCs w:val="18"/>
    </w:rPr>
  </w:style>
  <w:style w:type="paragraph" w:customStyle="1" w:styleId="notebasdepage">
    <w:name w:val="note_bas_de_page"/>
    <w:basedOn w:val="Notedebasdepage"/>
    <w:rsid w:val="00C7075C"/>
    <w:pPr>
      <w:overflowPunct/>
      <w:autoSpaceDE/>
      <w:autoSpaceDN/>
      <w:adjustRightInd/>
      <w:spacing w:line="280" w:lineRule="atLeast"/>
      <w:ind w:left="0" w:right="0" w:firstLine="0"/>
      <w:jc w:val="left"/>
      <w:textAlignment w:val="auto"/>
    </w:pPr>
    <w:rPr>
      <w:rFonts w:ascii="Calibri" w:eastAsia="Calibri" w:hAnsi="Calibri"/>
      <w:sz w:val="18"/>
      <w:szCs w:val="22"/>
      <w:lang w:eastAsia="en-US"/>
    </w:rPr>
  </w:style>
  <w:style w:type="paragraph" w:customStyle="1" w:styleId="StyleEn-ttedetabledesmatiresCorpsAutomatique">
    <w:name w:val="Style En-tête de table des matières + +Corps Automatique"/>
    <w:basedOn w:val="En-ttedetabledesmatires"/>
    <w:rsid w:val="00C7075C"/>
    <w:rPr>
      <w:rFonts w:asciiTheme="minorHAnsi" w:hAnsiTheme="minorHAnsi"/>
      <w:color w:val="auto"/>
      <w:sz w:val="36"/>
    </w:rPr>
  </w:style>
  <w:style w:type="paragraph" w:styleId="Tabledesillustrations">
    <w:name w:val="table of figures"/>
    <w:basedOn w:val="Normal"/>
    <w:next w:val="Normal"/>
    <w:uiPriority w:val="99"/>
    <w:rsid w:val="00C7075C"/>
    <w:pPr>
      <w:ind w:left="400" w:hanging="400"/>
    </w:pPr>
    <w:rPr>
      <w:rFonts w:asciiTheme="minorHAnsi" w:hAnsiTheme="minorHAnsi" w:cstheme="minorHAnsi"/>
      <w:b/>
      <w:bCs/>
    </w:rPr>
  </w:style>
  <w:style w:type="paragraph" w:customStyle="1" w:styleId="Annotationsasupprimer">
    <w:name w:val="Annotations_a_supprimer"/>
    <w:basedOn w:val="Normal"/>
    <w:rsid w:val="00C7075C"/>
    <w:rPr>
      <w:i/>
      <w:color w:val="5F5F5F"/>
    </w:rPr>
  </w:style>
  <w:style w:type="table" w:customStyle="1" w:styleId="Grilleclaire-Accent11">
    <w:name w:val="Grille claire - Accent 11"/>
    <w:basedOn w:val="TableauNormal"/>
    <w:uiPriority w:val="62"/>
    <w:rsid w:val="00C7075C"/>
    <w:tblPr>
      <w:tblStyleRowBandSize w:val="1"/>
      <w:tblStyleColBandSize w:val="1"/>
      <w:tblBorders>
        <w:top w:val="single" w:sz="8" w:space="0" w:color="004F9F" w:themeColor="accent1"/>
        <w:left w:val="single" w:sz="8" w:space="0" w:color="004F9F" w:themeColor="accent1"/>
        <w:bottom w:val="single" w:sz="8" w:space="0" w:color="004F9F" w:themeColor="accent1"/>
        <w:right w:val="single" w:sz="8" w:space="0" w:color="004F9F" w:themeColor="accent1"/>
        <w:insideH w:val="single" w:sz="8" w:space="0" w:color="004F9F" w:themeColor="accent1"/>
        <w:insideV w:val="single" w:sz="8" w:space="0" w:color="004F9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4F9F" w:themeColor="accent1"/>
          <w:left w:val="single" w:sz="8" w:space="0" w:color="004F9F" w:themeColor="accent1"/>
          <w:bottom w:val="single" w:sz="18" w:space="0" w:color="004F9F" w:themeColor="accent1"/>
          <w:right w:val="single" w:sz="8" w:space="0" w:color="004F9F" w:themeColor="accent1"/>
          <w:insideH w:val="nil"/>
          <w:insideV w:val="single" w:sz="8" w:space="0" w:color="004F9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4F9F" w:themeColor="accent1"/>
          <w:left w:val="single" w:sz="8" w:space="0" w:color="004F9F" w:themeColor="accent1"/>
          <w:bottom w:val="single" w:sz="8" w:space="0" w:color="004F9F" w:themeColor="accent1"/>
          <w:right w:val="single" w:sz="8" w:space="0" w:color="004F9F" w:themeColor="accent1"/>
          <w:insideH w:val="nil"/>
          <w:insideV w:val="single" w:sz="8" w:space="0" w:color="004F9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4F9F" w:themeColor="accent1"/>
          <w:left w:val="single" w:sz="8" w:space="0" w:color="004F9F" w:themeColor="accent1"/>
          <w:bottom w:val="single" w:sz="8" w:space="0" w:color="004F9F" w:themeColor="accent1"/>
          <w:right w:val="single" w:sz="8" w:space="0" w:color="004F9F" w:themeColor="accent1"/>
        </w:tcBorders>
      </w:tcPr>
    </w:tblStylePr>
    <w:tblStylePr w:type="band1Vert">
      <w:tblPr/>
      <w:tcPr>
        <w:tcBorders>
          <w:top w:val="single" w:sz="8" w:space="0" w:color="004F9F" w:themeColor="accent1"/>
          <w:left w:val="single" w:sz="8" w:space="0" w:color="004F9F" w:themeColor="accent1"/>
          <w:bottom w:val="single" w:sz="8" w:space="0" w:color="004F9F" w:themeColor="accent1"/>
          <w:right w:val="single" w:sz="8" w:space="0" w:color="004F9F" w:themeColor="accent1"/>
        </w:tcBorders>
        <w:shd w:val="clear" w:color="auto" w:fill="A8D2FF" w:themeFill="accent1" w:themeFillTint="3F"/>
      </w:tcPr>
    </w:tblStylePr>
    <w:tblStylePr w:type="band1Horz">
      <w:tblPr/>
      <w:tcPr>
        <w:tcBorders>
          <w:top w:val="single" w:sz="8" w:space="0" w:color="004F9F" w:themeColor="accent1"/>
          <w:left w:val="single" w:sz="8" w:space="0" w:color="004F9F" w:themeColor="accent1"/>
          <w:bottom w:val="single" w:sz="8" w:space="0" w:color="004F9F" w:themeColor="accent1"/>
          <w:right w:val="single" w:sz="8" w:space="0" w:color="004F9F" w:themeColor="accent1"/>
          <w:insideV w:val="single" w:sz="8" w:space="0" w:color="004F9F" w:themeColor="accent1"/>
        </w:tcBorders>
        <w:shd w:val="clear" w:color="auto" w:fill="A8D2FF" w:themeFill="accent1" w:themeFillTint="3F"/>
      </w:tcPr>
    </w:tblStylePr>
    <w:tblStylePr w:type="band2Horz">
      <w:tblPr/>
      <w:tcPr>
        <w:tcBorders>
          <w:top w:val="single" w:sz="8" w:space="0" w:color="004F9F" w:themeColor="accent1"/>
          <w:left w:val="single" w:sz="8" w:space="0" w:color="004F9F" w:themeColor="accent1"/>
          <w:bottom w:val="single" w:sz="8" w:space="0" w:color="004F9F" w:themeColor="accent1"/>
          <w:right w:val="single" w:sz="8" w:space="0" w:color="004F9F" w:themeColor="accent1"/>
          <w:insideV w:val="single" w:sz="8" w:space="0" w:color="004F9F" w:themeColor="accent1"/>
        </w:tcBorders>
      </w:tcPr>
    </w:tblStylePr>
  </w:style>
  <w:style w:type="table" w:customStyle="1" w:styleId="Grilleclaire-Accent12">
    <w:name w:val="Grille claire - Accent 12"/>
    <w:basedOn w:val="TableauNormal"/>
    <w:uiPriority w:val="62"/>
    <w:rsid w:val="00C7075C"/>
    <w:tblPr>
      <w:tblStyleRowBandSize w:val="1"/>
      <w:tblStyleColBandSize w:val="1"/>
      <w:tblBorders>
        <w:top w:val="single" w:sz="8" w:space="0" w:color="004F9F" w:themeColor="accent1"/>
        <w:left w:val="single" w:sz="8" w:space="0" w:color="004F9F" w:themeColor="accent1"/>
        <w:bottom w:val="single" w:sz="8" w:space="0" w:color="004F9F" w:themeColor="accent1"/>
        <w:right w:val="single" w:sz="8" w:space="0" w:color="004F9F" w:themeColor="accent1"/>
        <w:insideH w:val="single" w:sz="8" w:space="0" w:color="004F9F" w:themeColor="accent1"/>
        <w:insideV w:val="single" w:sz="8" w:space="0" w:color="004F9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4F9F" w:themeColor="accent1"/>
          <w:left w:val="single" w:sz="8" w:space="0" w:color="004F9F" w:themeColor="accent1"/>
          <w:bottom w:val="single" w:sz="18" w:space="0" w:color="004F9F" w:themeColor="accent1"/>
          <w:right w:val="single" w:sz="8" w:space="0" w:color="004F9F" w:themeColor="accent1"/>
          <w:insideH w:val="nil"/>
          <w:insideV w:val="single" w:sz="8" w:space="0" w:color="004F9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4F9F" w:themeColor="accent1"/>
          <w:left w:val="single" w:sz="8" w:space="0" w:color="004F9F" w:themeColor="accent1"/>
          <w:bottom w:val="single" w:sz="8" w:space="0" w:color="004F9F" w:themeColor="accent1"/>
          <w:right w:val="single" w:sz="8" w:space="0" w:color="004F9F" w:themeColor="accent1"/>
          <w:insideH w:val="nil"/>
          <w:insideV w:val="single" w:sz="8" w:space="0" w:color="004F9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4F9F" w:themeColor="accent1"/>
          <w:left w:val="single" w:sz="8" w:space="0" w:color="004F9F" w:themeColor="accent1"/>
          <w:bottom w:val="single" w:sz="8" w:space="0" w:color="004F9F" w:themeColor="accent1"/>
          <w:right w:val="single" w:sz="8" w:space="0" w:color="004F9F" w:themeColor="accent1"/>
        </w:tcBorders>
      </w:tcPr>
    </w:tblStylePr>
    <w:tblStylePr w:type="band1Vert">
      <w:tblPr/>
      <w:tcPr>
        <w:tcBorders>
          <w:top w:val="single" w:sz="8" w:space="0" w:color="004F9F" w:themeColor="accent1"/>
          <w:left w:val="single" w:sz="8" w:space="0" w:color="004F9F" w:themeColor="accent1"/>
          <w:bottom w:val="single" w:sz="8" w:space="0" w:color="004F9F" w:themeColor="accent1"/>
          <w:right w:val="single" w:sz="8" w:space="0" w:color="004F9F" w:themeColor="accent1"/>
        </w:tcBorders>
        <w:shd w:val="clear" w:color="auto" w:fill="A8D2FF" w:themeFill="accent1" w:themeFillTint="3F"/>
      </w:tcPr>
    </w:tblStylePr>
    <w:tblStylePr w:type="band1Horz">
      <w:tblPr/>
      <w:tcPr>
        <w:tcBorders>
          <w:top w:val="single" w:sz="8" w:space="0" w:color="004F9F" w:themeColor="accent1"/>
          <w:left w:val="single" w:sz="8" w:space="0" w:color="004F9F" w:themeColor="accent1"/>
          <w:bottom w:val="single" w:sz="8" w:space="0" w:color="004F9F" w:themeColor="accent1"/>
          <w:right w:val="single" w:sz="8" w:space="0" w:color="004F9F" w:themeColor="accent1"/>
          <w:insideV w:val="single" w:sz="8" w:space="0" w:color="004F9F" w:themeColor="accent1"/>
        </w:tcBorders>
        <w:shd w:val="clear" w:color="auto" w:fill="A8D2FF" w:themeFill="accent1" w:themeFillTint="3F"/>
      </w:tcPr>
    </w:tblStylePr>
    <w:tblStylePr w:type="band2Horz">
      <w:tblPr/>
      <w:tcPr>
        <w:tcBorders>
          <w:top w:val="single" w:sz="8" w:space="0" w:color="004F9F" w:themeColor="accent1"/>
          <w:left w:val="single" w:sz="8" w:space="0" w:color="004F9F" w:themeColor="accent1"/>
          <w:bottom w:val="single" w:sz="8" w:space="0" w:color="004F9F" w:themeColor="accent1"/>
          <w:right w:val="single" w:sz="8" w:space="0" w:color="004F9F" w:themeColor="accent1"/>
          <w:insideV w:val="single" w:sz="8" w:space="0" w:color="004F9F" w:themeColor="accent1"/>
        </w:tcBorders>
      </w:tcPr>
    </w:tblStylePr>
  </w:style>
  <w:style w:type="table" w:styleId="Listeclaire-Accent5">
    <w:name w:val="Light List Accent 5"/>
    <w:basedOn w:val="TableauNormal"/>
    <w:uiPriority w:val="61"/>
    <w:rsid w:val="00C7075C"/>
    <w:tblPr>
      <w:tblStyleRowBandSize w:val="1"/>
      <w:tblStyleColBandSize w:val="1"/>
      <w:tblBorders>
        <w:top w:val="single" w:sz="8" w:space="0" w:color="411051" w:themeColor="accent5"/>
        <w:left w:val="single" w:sz="8" w:space="0" w:color="411051" w:themeColor="accent5"/>
        <w:bottom w:val="single" w:sz="8" w:space="0" w:color="411051" w:themeColor="accent5"/>
        <w:right w:val="single" w:sz="8" w:space="0" w:color="411051" w:themeColor="accent5"/>
      </w:tblBorders>
    </w:tblPr>
    <w:tblStylePr w:type="firstRow">
      <w:pPr>
        <w:spacing w:before="0" w:after="0" w:line="240" w:lineRule="auto"/>
      </w:pPr>
      <w:rPr>
        <w:b/>
        <w:bCs/>
        <w:color w:val="FFFFFF" w:themeColor="background1"/>
      </w:rPr>
      <w:tblPr/>
      <w:tcPr>
        <w:shd w:val="clear" w:color="auto" w:fill="411051" w:themeFill="accent5"/>
      </w:tcPr>
    </w:tblStylePr>
    <w:tblStylePr w:type="lastRow">
      <w:pPr>
        <w:spacing w:before="0" w:after="0" w:line="240" w:lineRule="auto"/>
      </w:pPr>
      <w:rPr>
        <w:b/>
        <w:bCs/>
      </w:rPr>
      <w:tblPr/>
      <w:tcPr>
        <w:tcBorders>
          <w:top w:val="double" w:sz="6" w:space="0" w:color="411051" w:themeColor="accent5"/>
          <w:left w:val="single" w:sz="8" w:space="0" w:color="411051" w:themeColor="accent5"/>
          <w:bottom w:val="single" w:sz="8" w:space="0" w:color="411051" w:themeColor="accent5"/>
          <w:right w:val="single" w:sz="8" w:space="0" w:color="411051" w:themeColor="accent5"/>
        </w:tcBorders>
      </w:tcPr>
    </w:tblStylePr>
    <w:tblStylePr w:type="firstCol">
      <w:rPr>
        <w:b/>
        <w:bCs/>
      </w:rPr>
    </w:tblStylePr>
    <w:tblStylePr w:type="lastCol">
      <w:rPr>
        <w:b/>
        <w:bCs/>
      </w:rPr>
    </w:tblStylePr>
    <w:tblStylePr w:type="band1Vert">
      <w:tblPr/>
      <w:tcPr>
        <w:tcBorders>
          <w:top w:val="single" w:sz="8" w:space="0" w:color="411051" w:themeColor="accent5"/>
          <w:left w:val="single" w:sz="8" w:space="0" w:color="411051" w:themeColor="accent5"/>
          <w:bottom w:val="single" w:sz="8" w:space="0" w:color="411051" w:themeColor="accent5"/>
          <w:right w:val="single" w:sz="8" w:space="0" w:color="411051" w:themeColor="accent5"/>
        </w:tcBorders>
      </w:tcPr>
    </w:tblStylePr>
    <w:tblStylePr w:type="band1Horz">
      <w:tblPr/>
      <w:tcPr>
        <w:tcBorders>
          <w:top w:val="single" w:sz="8" w:space="0" w:color="411051" w:themeColor="accent5"/>
          <w:left w:val="single" w:sz="8" w:space="0" w:color="411051" w:themeColor="accent5"/>
          <w:bottom w:val="single" w:sz="8" w:space="0" w:color="411051" w:themeColor="accent5"/>
          <w:right w:val="single" w:sz="8" w:space="0" w:color="411051" w:themeColor="accent5"/>
        </w:tcBorders>
      </w:tcPr>
    </w:tblStylePr>
  </w:style>
  <w:style w:type="table" w:customStyle="1" w:styleId="TableauListe4-Accentuation11">
    <w:name w:val="Tableau Liste 4 - Accentuation 11"/>
    <w:basedOn w:val="TableauNormal"/>
    <w:uiPriority w:val="49"/>
    <w:rsid w:val="00C7075C"/>
    <w:tblPr>
      <w:tblStyleRowBandSize w:val="1"/>
      <w:tblStyleColBandSize w:val="1"/>
      <w:tblBorders>
        <w:top w:val="single" w:sz="4" w:space="0" w:color="2C94FF" w:themeColor="accent1" w:themeTint="99"/>
        <w:left w:val="single" w:sz="4" w:space="0" w:color="2C94FF" w:themeColor="accent1" w:themeTint="99"/>
        <w:bottom w:val="single" w:sz="4" w:space="0" w:color="2C94FF" w:themeColor="accent1" w:themeTint="99"/>
        <w:right w:val="single" w:sz="4" w:space="0" w:color="2C94FF" w:themeColor="accent1" w:themeTint="99"/>
        <w:insideH w:val="single" w:sz="4" w:space="0" w:color="2C94FF" w:themeColor="accent1" w:themeTint="99"/>
      </w:tblBorders>
    </w:tblPr>
    <w:tblStylePr w:type="firstRow">
      <w:rPr>
        <w:b/>
        <w:bCs/>
        <w:color w:val="FFFFFF" w:themeColor="background1"/>
      </w:rPr>
      <w:tblPr/>
      <w:tcPr>
        <w:tcBorders>
          <w:top w:val="single" w:sz="4" w:space="0" w:color="004F9F" w:themeColor="accent1"/>
          <w:left w:val="single" w:sz="4" w:space="0" w:color="004F9F" w:themeColor="accent1"/>
          <w:bottom w:val="single" w:sz="4" w:space="0" w:color="004F9F" w:themeColor="accent1"/>
          <w:right w:val="single" w:sz="4" w:space="0" w:color="004F9F" w:themeColor="accent1"/>
          <w:insideH w:val="nil"/>
        </w:tcBorders>
        <w:shd w:val="clear" w:color="auto" w:fill="004F9F" w:themeFill="accent1"/>
      </w:tcPr>
    </w:tblStylePr>
    <w:tblStylePr w:type="lastRow">
      <w:rPr>
        <w:b/>
        <w:bCs/>
      </w:rPr>
      <w:tblPr/>
      <w:tcPr>
        <w:tcBorders>
          <w:top w:val="double" w:sz="4" w:space="0" w:color="2C94FF" w:themeColor="accent1" w:themeTint="99"/>
        </w:tcBorders>
      </w:tcPr>
    </w:tblStylePr>
    <w:tblStylePr w:type="firstCol">
      <w:rPr>
        <w:b/>
        <w:bCs/>
      </w:rPr>
    </w:tblStylePr>
    <w:tblStylePr w:type="lastCol">
      <w:rPr>
        <w:b/>
        <w:bCs/>
      </w:rPr>
    </w:tblStylePr>
    <w:tblStylePr w:type="band1Vert">
      <w:tblPr/>
      <w:tcPr>
        <w:shd w:val="clear" w:color="auto" w:fill="B8DBFF" w:themeFill="accent1" w:themeFillTint="33"/>
      </w:tcPr>
    </w:tblStylePr>
    <w:tblStylePr w:type="band1Horz">
      <w:tblPr/>
      <w:tcPr>
        <w:shd w:val="clear" w:color="auto" w:fill="B8DBFF" w:themeFill="accent1" w:themeFillTint="33"/>
      </w:tcPr>
    </w:tblStylePr>
  </w:style>
  <w:style w:type="table" w:customStyle="1" w:styleId="TableauGrille4-Accentuation11">
    <w:name w:val="Tableau Grille 4 - Accentuation 11"/>
    <w:basedOn w:val="TableauNormal"/>
    <w:uiPriority w:val="49"/>
    <w:rsid w:val="00C7075C"/>
    <w:tblPr>
      <w:tblStyleRowBandSize w:val="1"/>
      <w:tblStyleColBandSize w:val="1"/>
      <w:tblBorders>
        <w:top w:val="single" w:sz="4" w:space="0" w:color="2C94FF" w:themeColor="accent1" w:themeTint="99"/>
        <w:left w:val="single" w:sz="4" w:space="0" w:color="2C94FF" w:themeColor="accent1" w:themeTint="99"/>
        <w:bottom w:val="single" w:sz="4" w:space="0" w:color="2C94FF" w:themeColor="accent1" w:themeTint="99"/>
        <w:right w:val="single" w:sz="4" w:space="0" w:color="2C94FF" w:themeColor="accent1" w:themeTint="99"/>
        <w:insideH w:val="single" w:sz="4" w:space="0" w:color="2C94FF" w:themeColor="accent1" w:themeTint="99"/>
        <w:insideV w:val="single" w:sz="4" w:space="0" w:color="2C94FF" w:themeColor="accent1" w:themeTint="99"/>
      </w:tblBorders>
    </w:tblPr>
    <w:tblStylePr w:type="firstRow">
      <w:rPr>
        <w:b/>
        <w:bCs/>
        <w:color w:val="FFFFFF" w:themeColor="background1"/>
      </w:rPr>
      <w:tblPr/>
      <w:tcPr>
        <w:tcBorders>
          <w:top w:val="single" w:sz="4" w:space="0" w:color="004F9F" w:themeColor="accent1"/>
          <w:left w:val="single" w:sz="4" w:space="0" w:color="004F9F" w:themeColor="accent1"/>
          <w:bottom w:val="single" w:sz="4" w:space="0" w:color="004F9F" w:themeColor="accent1"/>
          <w:right w:val="single" w:sz="4" w:space="0" w:color="004F9F" w:themeColor="accent1"/>
          <w:insideH w:val="nil"/>
          <w:insideV w:val="nil"/>
        </w:tcBorders>
        <w:shd w:val="clear" w:color="auto" w:fill="004F9F" w:themeFill="accent1"/>
      </w:tcPr>
    </w:tblStylePr>
    <w:tblStylePr w:type="lastRow">
      <w:rPr>
        <w:b/>
        <w:bCs/>
      </w:rPr>
      <w:tblPr/>
      <w:tcPr>
        <w:tcBorders>
          <w:top w:val="double" w:sz="4" w:space="0" w:color="004F9F" w:themeColor="accent1"/>
        </w:tcBorders>
      </w:tcPr>
    </w:tblStylePr>
    <w:tblStylePr w:type="firstCol">
      <w:rPr>
        <w:b/>
        <w:bCs/>
      </w:rPr>
    </w:tblStylePr>
    <w:tblStylePr w:type="lastCol">
      <w:rPr>
        <w:b/>
        <w:bCs/>
      </w:rPr>
    </w:tblStylePr>
    <w:tblStylePr w:type="band1Vert">
      <w:tblPr/>
      <w:tcPr>
        <w:shd w:val="clear" w:color="auto" w:fill="B8DBFF" w:themeFill="accent1" w:themeFillTint="33"/>
      </w:tcPr>
    </w:tblStylePr>
    <w:tblStylePr w:type="band1Horz">
      <w:tblPr/>
      <w:tcPr>
        <w:shd w:val="clear" w:color="auto" w:fill="B8DBFF" w:themeFill="accent1" w:themeFillTint="33"/>
      </w:tcPr>
    </w:tblStylePr>
  </w:style>
  <w:style w:type="paragraph" w:customStyle="1" w:styleId="Normalencadr">
    <w:name w:val="Normal (encadré)"/>
    <w:basedOn w:val="Normal"/>
    <w:rsid w:val="00C7075C"/>
    <w:pPr>
      <w:pBdr>
        <w:top w:val="single" w:sz="4" w:space="1" w:color="auto"/>
        <w:left w:val="single" w:sz="4" w:space="1" w:color="auto"/>
        <w:bottom w:val="single" w:sz="4" w:space="1" w:color="auto"/>
        <w:right w:val="single" w:sz="4" w:space="1" w:color="auto"/>
      </w:pBdr>
    </w:pPr>
  </w:style>
  <w:style w:type="paragraph" w:customStyle="1" w:styleId="NormalGrasSoulign">
    <w:name w:val="Normal Gras Souligné"/>
    <w:basedOn w:val="Normal"/>
    <w:link w:val="NormalGrasSoulignChar"/>
    <w:rsid w:val="00C7075C"/>
    <w:pPr>
      <w:spacing w:after="200" w:line="276" w:lineRule="auto"/>
    </w:pPr>
    <w:rPr>
      <w:b/>
      <w:u w:val="single"/>
    </w:rPr>
  </w:style>
  <w:style w:type="character" w:customStyle="1" w:styleId="NormalGrasSoulignChar">
    <w:name w:val="Normal Gras Souligné Char"/>
    <w:link w:val="NormalGrasSoulign"/>
    <w:rsid w:val="00C7075C"/>
    <w:rPr>
      <w:b/>
      <w:sz w:val="22"/>
      <w:szCs w:val="22"/>
      <w:u w:val="single"/>
      <w:lang w:eastAsia="en-US"/>
    </w:rPr>
  </w:style>
  <w:style w:type="character" w:styleId="Rfrenceintense">
    <w:name w:val="Intense Reference"/>
    <w:basedOn w:val="Policepardfaut"/>
    <w:uiPriority w:val="32"/>
    <w:rsid w:val="00C7075C"/>
    <w:rPr>
      <w:b/>
      <w:bCs/>
      <w:smallCaps/>
      <w:color w:val="004F9F" w:themeColor="accent1"/>
      <w:spacing w:val="5"/>
    </w:rPr>
  </w:style>
  <w:style w:type="paragraph" w:customStyle="1" w:styleId="Tableau-corpsdetexte">
    <w:name w:val="Tableau - corps de texte"/>
    <w:basedOn w:val="Corpsdetexte"/>
    <w:rsid w:val="00FB7D2F"/>
    <w:pPr>
      <w:spacing w:before="0" w:after="0"/>
    </w:pPr>
    <w:rPr>
      <w:lang w:bidi="ks-Deva"/>
    </w:rPr>
  </w:style>
  <w:style w:type="paragraph" w:customStyle="1" w:styleId="Tableau-Listepuces">
    <w:name w:val="Tableau - Liste à puces"/>
    <w:basedOn w:val="Listepuces"/>
    <w:qFormat/>
    <w:rsid w:val="003273EA"/>
    <w:pPr>
      <w:tabs>
        <w:tab w:val="clear" w:pos="851"/>
      </w:tabs>
      <w:ind w:left="281"/>
    </w:pPr>
    <w:rPr>
      <w:lang w:bidi="ks-Deva"/>
    </w:rPr>
  </w:style>
  <w:style w:type="paragraph" w:customStyle="1" w:styleId="Listenumrote">
    <w:name w:val="Liste numérotée"/>
    <w:basedOn w:val="Corpsdetexte"/>
    <w:qFormat/>
    <w:rsid w:val="0038232D"/>
    <w:pPr>
      <w:numPr>
        <w:numId w:val="25"/>
      </w:numPr>
      <w:ind w:left="1276"/>
    </w:pPr>
  </w:style>
  <w:style w:type="paragraph" w:customStyle="1" w:styleId="Indication">
    <w:name w:val="Indication"/>
    <w:basedOn w:val="Corpsdetexte"/>
    <w:qFormat/>
    <w:rsid w:val="00647DF7"/>
    <w:pPr>
      <w:ind w:left="-57"/>
    </w:pPr>
    <w:rPr>
      <w:i/>
      <w:color w:val="00ABE9" w:themeColor="accent2"/>
      <w:sz w:val="20"/>
    </w:rPr>
  </w:style>
  <w:style w:type="paragraph" w:customStyle="1" w:styleId="Indication-Listepuces">
    <w:name w:val="Indication - Liste à puces"/>
    <w:basedOn w:val="Listepuces"/>
    <w:qFormat/>
    <w:rsid w:val="007805D4"/>
    <w:pPr>
      <w:spacing w:before="60" w:after="0" w:line="240" w:lineRule="auto"/>
      <w:jc w:val="both"/>
    </w:pPr>
    <w:rPr>
      <w:i/>
      <w:color w:val="00ABE9" w:themeColor="accent2"/>
      <w:sz w:val="20"/>
      <w:szCs w:val="20"/>
    </w:rPr>
  </w:style>
  <w:style w:type="paragraph" w:customStyle="1" w:styleId="Indication-Listepuces2">
    <w:name w:val="Indication - Liste à puces 2"/>
    <w:basedOn w:val="Listepuces2"/>
    <w:qFormat/>
    <w:rsid w:val="007805D4"/>
    <w:pPr>
      <w:spacing w:line="240" w:lineRule="auto"/>
      <w:ind w:left="1135" w:hanging="284"/>
      <w:jc w:val="both"/>
    </w:pPr>
    <w:rPr>
      <w:i/>
      <w:color w:val="00ABE9" w:themeColor="accent2"/>
      <w:sz w:val="20"/>
    </w:rPr>
  </w:style>
  <w:style w:type="paragraph" w:customStyle="1" w:styleId="Indication-Listepuces3">
    <w:name w:val="Indication - Liste à puces 3"/>
    <w:basedOn w:val="Listepuces3"/>
    <w:qFormat/>
    <w:rsid w:val="009E12F7"/>
    <w:pPr>
      <w:numPr>
        <w:numId w:val="27"/>
      </w:numPr>
      <w:tabs>
        <w:tab w:val="clear" w:pos="1025"/>
        <w:tab w:val="num" w:pos="1418"/>
      </w:tabs>
      <w:ind w:left="1418" w:hanging="283"/>
    </w:pPr>
    <w:rPr>
      <w:i/>
      <w:color w:val="00B0F0"/>
      <w:sz w:val="20"/>
    </w:rPr>
  </w:style>
  <w:style w:type="paragraph" w:styleId="En-tte">
    <w:name w:val="header"/>
    <w:basedOn w:val="Normal"/>
    <w:link w:val="En-tteCar"/>
    <w:uiPriority w:val="99"/>
    <w:unhideWhenUsed/>
    <w:rsid w:val="00BA74B3"/>
    <w:pPr>
      <w:tabs>
        <w:tab w:val="center" w:pos="4536"/>
        <w:tab w:val="right" w:pos="9072"/>
      </w:tabs>
      <w:spacing w:line="240" w:lineRule="auto"/>
    </w:pPr>
  </w:style>
  <w:style w:type="character" w:customStyle="1" w:styleId="En-tteCar">
    <w:name w:val="En-tête Car"/>
    <w:basedOn w:val="Policepardfaut"/>
    <w:link w:val="En-tte"/>
    <w:uiPriority w:val="99"/>
    <w:rsid w:val="00BA74B3"/>
    <w:rPr>
      <w:sz w:val="22"/>
      <w:szCs w:val="22"/>
      <w:lang w:eastAsia="en-US"/>
    </w:rPr>
  </w:style>
  <w:style w:type="paragraph" w:customStyle="1" w:styleId="GrandTitre">
    <w:name w:val="Grand Titre"/>
    <w:rsid w:val="008B490E"/>
    <w:pPr>
      <w:spacing w:after="360"/>
      <w:jc w:val="center"/>
    </w:pPr>
    <w:rPr>
      <w:rFonts w:ascii="Garamond" w:eastAsia="Times New Roman" w:hAnsi="Garamond" w:cs="Garamond"/>
      <w:color w:val="000000"/>
      <w:sz w:val="68"/>
      <w:szCs w:val="68"/>
      <w:lang w:eastAsia="ar-SA"/>
    </w:rPr>
  </w:style>
  <w:style w:type="paragraph" w:customStyle="1" w:styleId="RedLiRub">
    <w:name w:val="RedLiRub"/>
    <w:basedOn w:val="Normal"/>
    <w:rsid w:val="00CB0377"/>
    <w:pPr>
      <w:spacing w:line="240" w:lineRule="auto"/>
    </w:pPr>
    <w:rPr>
      <w:rFonts w:ascii="Arial" w:eastAsia="Times New Roman" w:hAnsi="Arial"/>
      <w:szCs w:val="20"/>
      <w:lang w:eastAsia="fr-FR"/>
    </w:rPr>
  </w:style>
  <w:style w:type="paragraph" w:customStyle="1" w:styleId="Standard">
    <w:name w:val="Standard"/>
    <w:autoRedefine/>
    <w:rsid w:val="007B1082"/>
    <w:pPr>
      <w:numPr>
        <w:numId w:val="33"/>
      </w:numPr>
      <w:spacing w:before="57"/>
      <w:jc w:val="both"/>
      <w:textAlignment w:val="center"/>
    </w:pPr>
    <w:rPr>
      <w:rFonts w:ascii="Arial" w:hAnsi="Arial"/>
      <w:lang w:eastAsia="ja-JP" w:bidi="fa-IR"/>
    </w:rPr>
  </w:style>
  <w:style w:type="paragraph" w:customStyle="1" w:styleId="fcase1ertab">
    <w:name w:val="f_case_1ertab"/>
    <w:basedOn w:val="Normal"/>
    <w:rsid w:val="00231DB2"/>
    <w:pPr>
      <w:tabs>
        <w:tab w:val="left" w:pos="426"/>
      </w:tabs>
      <w:suppressAutoHyphens/>
      <w:spacing w:after="60" w:line="240" w:lineRule="auto"/>
      <w:ind w:left="709" w:hanging="709"/>
      <w:jc w:val="both"/>
    </w:pPr>
    <w:rPr>
      <w:rFonts w:ascii="Univers" w:eastAsia="Times New Roman" w:hAnsi="Univers" w:cs="Univers"/>
      <w:sz w:val="20"/>
      <w:szCs w:val="20"/>
      <w:lang w:eastAsia="zh-CN"/>
    </w:rPr>
  </w:style>
  <w:style w:type="table" w:customStyle="1" w:styleId="TableNormal">
    <w:name w:val="Table Normal"/>
    <w:uiPriority w:val="2"/>
    <w:semiHidden/>
    <w:unhideWhenUsed/>
    <w:qFormat/>
    <w:rsid w:val="00E24F18"/>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24F18"/>
    <w:pPr>
      <w:widowControl w:val="0"/>
      <w:spacing w:line="240" w:lineRule="auto"/>
    </w:pPr>
    <w:rPr>
      <w:rFonts w:asciiTheme="minorHAnsi" w:eastAsiaTheme="minorHAnsi" w:hAnsiTheme="minorHAnsi" w:cstheme="minorBidi"/>
    </w:rPr>
  </w:style>
  <w:style w:type="paragraph" w:customStyle="1" w:styleId="peroquet">
    <w:name w:val="peroquet"/>
    <w:basedOn w:val="Titre1"/>
    <w:link w:val="peroquetCar"/>
    <w:qFormat/>
    <w:rsid w:val="009B69EE"/>
    <w:pPr>
      <w:numPr>
        <w:numId w:val="0"/>
      </w:numPr>
      <w:ind w:left="720"/>
    </w:pPr>
  </w:style>
  <w:style w:type="character" w:customStyle="1" w:styleId="peroquetCar">
    <w:name w:val="peroquet Car"/>
    <w:basedOn w:val="Titre1Car"/>
    <w:link w:val="peroquet"/>
    <w:rsid w:val="009B69EE"/>
    <w:rPr>
      <w:color w:val="00ABE9"/>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43864">
      <w:bodyDiv w:val="1"/>
      <w:marLeft w:val="0"/>
      <w:marRight w:val="0"/>
      <w:marTop w:val="0"/>
      <w:marBottom w:val="0"/>
      <w:divBdr>
        <w:top w:val="none" w:sz="0" w:space="0" w:color="auto"/>
        <w:left w:val="none" w:sz="0" w:space="0" w:color="auto"/>
        <w:bottom w:val="none" w:sz="0" w:space="0" w:color="auto"/>
        <w:right w:val="none" w:sz="0" w:space="0" w:color="auto"/>
      </w:divBdr>
    </w:div>
    <w:div w:id="26217967">
      <w:bodyDiv w:val="1"/>
      <w:marLeft w:val="0"/>
      <w:marRight w:val="0"/>
      <w:marTop w:val="0"/>
      <w:marBottom w:val="0"/>
      <w:divBdr>
        <w:top w:val="none" w:sz="0" w:space="0" w:color="auto"/>
        <w:left w:val="none" w:sz="0" w:space="0" w:color="auto"/>
        <w:bottom w:val="none" w:sz="0" w:space="0" w:color="auto"/>
        <w:right w:val="none" w:sz="0" w:space="0" w:color="auto"/>
      </w:divBdr>
    </w:div>
    <w:div w:id="45224749">
      <w:bodyDiv w:val="1"/>
      <w:marLeft w:val="0"/>
      <w:marRight w:val="0"/>
      <w:marTop w:val="0"/>
      <w:marBottom w:val="0"/>
      <w:divBdr>
        <w:top w:val="none" w:sz="0" w:space="0" w:color="auto"/>
        <w:left w:val="none" w:sz="0" w:space="0" w:color="auto"/>
        <w:bottom w:val="none" w:sz="0" w:space="0" w:color="auto"/>
        <w:right w:val="none" w:sz="0" w:space="0" w:color="auto"/>
      </w:divBdr>
    </w:div>
    <w:div w:id="123929348">
      <w:bodyDiv w:val="1"/>
      <w:marLeft w:val="0"/>
      <w:marRight w:val="0"/>
      <w:marTop w:val="0"/>
      <w:marBottom w:val="0"/>
      <w:divBdr>
        <w:top w:val="none" w:sz="0" w:space="0" w:color="auto"/>
        <w:left w:val="none" w:sz="0" w:space="0" w:color="auto"/>
        <w:bottom w:val="none" w:sz="0" w:space="0" w:color="auto"/>
        <w:right w:val="none" w:sz="0" w:space="0" w:color="auto"/>
      </w:divBdr>
    </w:div>
    <w:div w:id="210920076">
      <w:bodyDiv w:val="1"/>
      <w:marLeft w:val="0"/>
      <w:marRight w:val="0"/>
      <w:marTop w:val="0"/>
      <w:marBottom w:val="0"/>
      <w:divBdr>
        <w:top w:val="none" w:sz="0" w:space="0" w:color="auto"/>
        <w:left w:val="none" w:sz="0" w:space="0" w:color="auto"/>
        <w:bottom w:val="none" w:sz="0" w:space="0" w:color="auto"/>
        <w:right w:val="none" w:sz="0" w:space="0" w:color="auto"/>
      </w:divBdr>
    </w:div>
    <w:div w:id="283393847">
      <w:bodyDiv w:val="1"/>
      <w:marLeft w:val="0"/>
      <w:marRight w:val="0"/>
      <w:marTop w:val="0"/>
      <w:marBottom w:val="0"/>
      <w:divBdr>
        <w:top w:val="none" w:sz="0" w:space="0" w:color="auto"/>
        <w:left w:val="none" w:sz="0" w:space="0" w:color="auto"/>
        <w:bottom w:val="none" w:sz="0" w:space="0" w:color="auto"/>
        <w:right w:val="none" w:sz="0" w:space="0" w:color="auto"/>
      </w:divBdr>
    </w:div>
    <w:div w:id="384259143">
      <w:bodyDiv w:val="1"/>
      <w:marLeft w:val="0"/>
      <w:marRight w:val="0"/>
      <w:marTop w:val="0"/>
      <w:marBottom w:val="0"/>
      <w:divBdr>
        <w:top w:val="none" w:sz="0" w:space="0" w:color="auto"/>
        <w:left w:val="none" w:sz="0" w:space="0" w:color="auto"/>
        <w:bottom w:val="none" w:sz="0" w:space="0" w:color="auto"/>
        <w:right w:val="none" w:sz="0" w:space="0" w:color="auto"/>
      </w:divBdr>
    </w:div>
    <w:div w:id="490369544">
      <w:bodyDiv w:val="1"/>
      <w:marLeft w:val="0"/>
      <w:marRight w:val="0"/>
      <w:marTop w:val="0"/>
      <w:marBottom w:val="0"/>
      <w:divBdr>
        <w:top w:val="none" w:sz="0" w:space="0" w:color="auto"/>
        <w:left w:val="none" w:sz="0" w:space="0" w:color="auto"/>
        <w:bottom w:val="none" w:sz="0" w:space="0" w:color="auto"/>
        <w:right w:val="none" w:sz="0" w:space="0" w:color="auto"/>
      </w:divBdr>
    </w:div>
    <w:div w:id="621961883">
      <w:bodyDiv w:val="1"/>
      <w:marLeft w:val="0"/>
      <w:marRight w:val="0"/>
      <w:marTop w:val="0"/>
      <w:marBottom w:val="0"/>
      <w:divBdr>
        <w:top w:val="none" w:sz="0" w:space="0" w:color="auto"/>
        <w:left w:val="none" w:sz="0" w:space="0" w:color="auto"/>
        <w:bottom w:val="none" w:sz="0" w:space="0" w:color="auto"/>
        <w:right w:val="none" w:sz="0" w:space="0" w:color="auto"/>
      </w:divBdr>
    </w:div>
    <w:div w:id="675424175">
      <w:bodyDiv w:val="1"/>
      <w:marLeft w:val="0"/>
      <w:marRight w:val="0"/>
      <w:marTop w:val="0"/>
      <w:marBottom w:val="0"/>
      <w:divBdr>
        <w:top w:val="none" w:sz="0" w:space="0" w:color="auto"/>
        <w:left w:val="none" w:sz="0" w:space="0" w:color="auto"/>
        <w:bottom w:val="none" w:sz="0" w:space="0" w:color="auto"/>
        <w:right w:val="none" w:sz="0" w:space="0" w:color="auto"/>
      </w:divBdr>
    </w:div>
    <w:div w:id="712459059">
      <w:bodyDiv w:val="1"/>
      <w:marLeft w:val="0"/>
      <w:marRight w:val="0"/>
      <w:marTop w:val="0"/>
      <w:marBottom w:val="0"/>
      <w:divBdr>
        <w:top w:val="none" w:sz="0" w:space="0" w:color="auto"/>
        <w:left w:val="none" w:sz="0" w:space="0" w:color="auto"/>
        <w:bottom w:val="none" w:sz="0" w:space="0" w:color="auto"/>
        <w:right w:val="none" w:sz="0" w:space="0" w:color="auto"/>
      </w:divBdr>
    </w:div>
    <w:div w:id="768240133">
      <w:bodyDiv w:val="1"/>
      <w:marLeft w:val="0"/>
      <w:marRight w:val="0"/>
      <w:marTop w:val="0"/>
      <w:marBottom w:val="0"/>
      <w:divBdr>
        <w:top w:val="none" w:sz="0" w:space="0" w:color="auto"/>
        <w:left w:val="none" w:sz="0" w:space="0" w:color="auto"/>
        <w:bottom w:val="none" w:sz="0" w:space="0" w:color="auto"/>
        <w:right w:val="none" w:sz="0" w:space="0" w:color="auto"/>
      </w:divBdr>
    </w:div>
    <w:div w:id="790520109">
      <w:bodyDiv w:val="1"/>
      <w:marLeft w:val="0"/>
      <w:marRight w:val="0"/>
      <w:marTop w:val="0"/>
      <w:marBottom w:val="0"/>
      <w:divBdr>
        <w:top w:val="none" w:sz="0" w:space="0" w:color="auto"/>
        <w:left w:val="none" w:sz="0" w:space="0" w:color="auto"/>
        <w:bottom w:val="none" w:sz="0" w:space="0" w:color="auto"/>
        <w:right w:val="none" w:sz="0" w:space="0" w:color="auto"/>
      </w:divBdr>
    </w:div>
    <w:div w:id="799765211">
      <w:bodyDiv w:val="1"/>
      <w:marLeft w:val="0"/>
      <w:marRight w:val="0"/>
      <w:marTop w:val="0"/>
      <w:marBottom w:val="0"/>
      <w:divBdr>
        <w:top w:val="none" w:sz="0" w:space="0" w:color="auto"/>
        <w:left w:val="none" w:sz="0" w:space="0" w:color="auto"/>
        <w:bottom w:val="none" w:sz="0" w:space="0" w:color="auto"/>
        <w:right w:val="none" w:sz="0" w:space="0" w:color="auto"/>
      </w:divBdr>
    </w:div>
    <w:div w:id="802891456">
      <w:bodyDiv w:val="1"/>
      <w:marLeft w:val="0"/>
      <w:marRight w:val="0"/>
      <w:marTop w:val="0"/>
      <w:marBottom w:val="0"/>
      <w:divBdr>
        <w:top w:val="none" w:sz="0" w:space="0" w:color="auto"/>
        <w:left w:val="none" w:sz="0" w:space="0" w:color="auto"/>
        <w:bottom w:val="none" w:sz="0" w:space="0" w:color="auto"/>
        <w:right w:val="none" w:sz="0" w:space="0" w:color="auto"/>
      </w:divBdr>
    </w:div>
    <w:div w:id="805515512">
      <w:bodyDiv w:val="1"/>
      <w:marLeft w:val="0"/>
      <w:marRight w:val="0"/>
      <w:marTop w:val="0"/>
      <w:marBottom w:val="0"/>
      <w:divBdr>
        <w:top w:val="none" w:sz="0" w:space="0" w:color="auto"/>
        <w:left w:val="none" w:sz="0" w:space="0" w:color="auto"/>
        <w:bottom w:val="none" w:sz="0" w:space="0" w:color="auto"/>
        <w:right w:val="none" w:sz="0" w:space="0" w:color="auto"/>
      </w:divBdr>
    </w:div>
    <w:div w:id="879979862">
      <w:bodyDiv w:val="1"/>
      <w:marLeft w:val="0"/>
      <w:marRight w:val="0"/>
      <w:marTop w:val="0"/>
      <w:marBottom w:val="0"/>
      <w:divBdr>
        <w:top w:val="none" w:sz="0" w:space="0" w:color="auto"/>
        <w:left w:val="none" w:sz="0" w:space="0" w:color="auto"/>
        <w:bottom w:val="none" w:sz="0" w:space="0" w:color="auto"/>
        <w:right w:val="none" w:sz="0" w:space="0" w:color="auto"/>
      </w:divBdr>
    </w:div>
    <w:div w:id="1010063005">
      <w:bodyDiv w:val="1"/>
      <w:marLeft w:val="0"/>
      <w:marRight w:val="0"/>
      <w:marTop w:val="0"/>
      <w:marBottom w:val="0"/>
      <w:divBdr>
        <w:top w:val="none" w:sz="0" w:space="0" w:color="auto"/>
        <w:left w:val="none" w:sz="0" w:space="0" w:color="auto"/>
        <w:bottom w:val="none" w:sz="0" w:space="0" w:color="auto"/>
        <w:right w:val="none" w:sz="0" w:space="0" w:color="auto"/>
      </w:divBdr>
    </w:div>
    <w:div w:id="1140998891">
      <w:bodyDiv w:val="1"/>
      <w:marLeft w:val="0"/>
      <w:marRight w:val="0"/>
      <w:marTop w:val="0"/>
      <w:marBottom w:val="0"/>
      <w:divBdr>
        <w:top w:val="none" w:sz="0" w:space="0" w:color="auto"/>
        <w:left w:val="none" w:sz="0" w:space="0" w:color="auto"/>
        <w:bottom w:val="none" w:sz="0" w:space="0" w:color="auto"/>
        <w:right w:val="none" w:sz="0" w:space="0" w:color="auto"/>
      </w:divBdr>
    </w:div>
    <w:div w:id="1172258620">
      <w:bodyDiv w:val="1"/>
      <w:marLeft w:val="0"/>
      <w:marRight w:val="0"/>
      <w:marTop w:val="0"/>
      <w:marBottom w:val="0"/>
      <w:divBdr>
        <w:top w:val="none" w:sz="0" w:space="0" w:color="auto"/>
        <w:left w:val="none" w:sz="0" w:space="0" w:color="auto"/>
        <w:bottom w:val="none" w:sz="0" w:space="0" w:color="auto"/>
        <w:right w:val="none" w:sz="0" w:space="0" w:color="auto"/>
      </w:divBdr>
    </w:div>
    <w:div w:id="1274481302">
      <w:bodyDiv w:val="1"/>
      <w:marLeft w:val="0"/>
      <w:marRight w:val="0"/>
      <w:marTop w:val="0"/>
      <w:marBottom w:val="0"/>
      <w:divBdr>
        <w:top w:val="none" w:sz="0" w:space="0" w:color="auto"/>
        <w:left w:val="none" w:sz="0" w:space="0" w:color="auto"/>
        <w:bottom w:val="none" w:sz="0" w:space="0" w:color="auto"/>
        <w:right w:val="none" w:sz="0" w:space="0" w:color="auto"/>
      </w:divBdr>
    </w:div>
    <w:div w:id="1296446522">
      <w:bodyDiv w:val="1"/>
      <w:marLeft w:val="0"/>
      <w:marRight w:val="0"/>
      <w:marTop w:val="0"/>
      <w:marBottom w:val="0"/>
      <w:divBdr>
        <w:top w:val="none" w:sz="0" w:space="0" w:color="auto"/>
        <w:left w:val="none" w:sz="0" w:space="0" w:color="auto"/>
        <w:bottom w:val="none" w:sz="0" w:space="0" w:color="auto"/>
        <w:right w:val="none" w:sz="0" w:space="0" w:color="auto"/>
      </w:divBdr>
    </w:div>
    <w:div w:id="1474106330">
      <w:bodyDiv w:val="1"/>
      <w:marLeft w:val="0"/>
      <w:marRight w:val="0"/>
      <w:marTop w:val="0"/>
      <w:marBottom w:val="0"/>
      <w:divBdr>
        <w:top w:val="none" w:sz="0" w:space="0" w:color="auto"/>
        <w:left w:val="none" w:sz="0" w:space="0" w:color="auto"/>
        <w:bottom w:val="none" w:sz="0" w:space="0" w:color="auto"/>
        <w:right w:val="none" w:sz="0" w:space="0" w:color="auto"/>
      </w:divBdr>
    </w:div>
    <w:div w:id="1474828699">
      <w:bodyDiv w:val="1"/>
      <w:marLeft w:val="0"/>
      <w:marRight w:val="0"/>
      <w:marTop w:val="0"/>
      <w:marBottom w:val="0"/>
      <w:divBdr>
        <w:top w:val="none" w:sz="0" w:space="0" w:color="auto"/>
        <w:left w:val="none" w:sz="0" w:space="0" w:color="auto"/>
        <w:bottom w:val="none" w:sz="0" w:space="0" w:color="auto"/>
        <w:right w:val="none" w:sz="0" w:space="0" w:color="auto"/>
      </w:divBdr>
    </w:div>
    <w:div w:id="1527021519">
      <w:bodyDiv w:val="1"/>
      <w:marLeft w:val="0"/>
      <w:marRight w:val="0"/>
      <w:marTop w:val="0"/>
      <w:marBottom w:val="0"/>
      <w:divBdr>
        <w:top w:val="none" w:sz="0" w:space="0" w:color="auto"/>
        <w:left w:val="none" w:sz="0" w:space="0" w:color="auto"/>
        <w:bottom w:val="none" w:sz="0" w:space="0" w:color="auto"/>
        <w:right w:val="none" w:sz="0" w:space="0" w:color="auto"/>
      </w:divBdr>
    </w:div>
    <w:div w:id="1615134977">
      <w:bodyDiv w:val="1"/>
      <w:marLeft w:val="0"/>
      <w:marRight w:val="0"/>
      <w:marTop w:val="0"/>
      <w:marBottom w:val="0"/>
      <w:divBdr>
        <w:top w:val="none" w:sz="0" w:space="0" w:color="auto"/>
        <w:left w:val="none" w:sz="0" w:space="0" w:color="auto"/>
        <w:bottom w:val="none" w:sz="0" w:space="0" w:color="auto"/>
        <w:right w:val="none" w:sz="0" w:space="0" w:color="auto"/>
      </w:divBdr>
    </w:div>
    <w:div w:id="1954902327">
      <w:bodyDiv w:val="1"/>
      <w:marLeft w:val="0"/>
      <w:marRight w:val="0"/>
      <w:marTop w:val="0"/>
      <w:marBottom w:val="0"/>
      <w:divBdr>
        <w:top w:val="none" w:sz="0" w:space="0" w:color="auto"/>
        <w:left w:val="none" w:sz="0" w:space="0" w:color="auto"/>
        <w:bottom w:val="none" w:sz="0" w:space="0" w:color="auto"/>
        <w:right w:val="none" w:sz="0" w:space="0" w:color="auto"/>
      </w:divBdr>
    </w:div>
    <w:div w:id="1960719278">
      <w:bodyDiv w:val="1"/>
      <w:marLeft w:val="0"/>
      <w:marRight w:val="0"/>
      <w:marTop w:val="0"/>
      <w:marBottom w:val="0"/>
      <w:divBdr>
        <w:top w:val="none" w:sz="0" w:space="0" w:color="auto"/>
        <w:left w:val="none" w:sz="0" w:space="0" w:color="auto"/>
        <w:bottom w:val="none" w:sz="0" w:space="0" w:color="auto"/>
        <w:right w:val="none" w:sz="0" w:space="0" w:color="auto"/>
      </w:divBdr>
    </w:div>
    <w:div w:id="2091349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Amue Institutionnel">
      <a:dk1>
        <a:srgbClr val="715E61"/>
      </a:dk1>
      <a:lt1>
        <a:srgbClr val="FFFFFF"/>
      </a:lt1>
      <a:dk2>
        <a:srgbClr val="715E61"/>
      </a:dk2>
      <a:lt2>
        <a:srgbClr val="FFFFFF"/>
      </a:lt2>
      <a:accent1>
        <a:srgbClr val="004F9F"/>
      </a:accent1>
      <a:accent2>
        <a:srgbClr val="00ABE9"/>
      </a:accent2>
      <a:accent3>
        <a:srgbClr val="83D0F5"/>
      </a:accent3>
      <a:accent4>
        <a:srgbClr val="715E61"/>
      </a:accent4>
      <a:accent5>
        <a:srgbClr val="411051"/>
      </a:accent5>
      <a:accent6>
        <a:srgbClr val="FFFFFF"/>
      </a:accent6>
      <a:hlink>
        <a:srgbClr val="004F9F"/>
      </a:hlink>
      <a:folHlink>
        <a:srgbClr val="83D0F5"/>
      </a:folHlink>
    </a:clrScheme>
    <a:fontScheme name="Personnalisé 3">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2a18eb-298b-4007-becd-404871a3b782">YW73YWZEPY4M-1960112796-120</_dlc_DocId>
    <_dlc_DocIdUrl xmlns="302a18eb-298b-4007-becd-404871a3b782">
      <Url>https://echanges.amue.fr/amue/_layouts/15/DocIdRedir.aspx?ID=YW73YWZEPY4M-1960112796-120</Url>
      <Description>YW73YWZEPY4M-1960112796-120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088A7763023264A84ADCF5178A1268D" ma:contentTypeVersion="0" ma:contentTypeDescription="Crée un document." ma:contentTypeScope="" ma:versionID="48e87ec1e2a553f37c94dbb2c9a4a524">
  <xsd:schema xmlns:xsd="http://www.w3.org/2001/XMLSchema" xmlns:xs="http://www.w3.org/2001/XMLSchema" xmlns:p="http://schemas.microsoft.com/office/2006/metadata/properties" xmlns:ns2="302a18eb-298b-4007-becd-404871a3b782" targetNamespace="http://schemas.microsoft.com/office/2006/metadata/properties" ma:root="true" ma:fieldsID="621804bfb3b8cb5af93d3f57f8b830d9" ns2:_="">
    <xsd:import namespace="302a18eb-298b-4007-becd-404871a3b78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2a18eb-298b-4007-becd-404871a3b782"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2950B-9B3F-44CD-891A-9514FAA5281E}">
  <ds:schemaRefs>
    <ds:schemaRef ds:uri="http://schemas.microsoft.com/office/2006/documentManagement/types"/>
    <ds:schemaRef ds:uri="http://purl.org/dc/elements/1.1/"/>
    <ds:schemaRef ds:uri="302a18eb-298b-4007-becd-404871a3b782"/>
    <ds:schemaRef ds:uri="http://www.w3.org/XML/1998/namespace"/>
    <ds:schemaRef ds:uri="http://schemas.openxmlformats.org/package/2006/metadata/core-properties"/>
    <ds:schemaRef ds:uri="http://schemas.microsoft.com/office/2006/metadata/properties"/>
    <ds:schemaRef ds:uri="http://schemas.microsoft.com/office/infopath/2007/PartnerControls"/>
    <ds:schemaRef ds:uri="http://purl.org/dc/dcmitype/"/>
    <ds:schemaRef ds:uri="http://purl.org/dc/terms/"/>
  </ds:schemaRefs>
</ds:datastoreItem>
</file>

<file path=customXml/itemProps2.xml><?xml version="1.0" encoding="utf-8"?>
<ds:datastoreItem xmlns:ds="http://schemas.openxmlformats.org/officeDocument/2006/customXml" ds:itemID="{17546F2A-BE15-4385-B09D-B50B63DAC738}">
  <ds:schemaRefs>
    <ds:schemaRef ds:uri="http://schemas.microsoft.com/sharepoint/v3/contenttype/forms"/>
  </ds:schemaRefs>
</ds:datastoreItem>
</file>

<file path=customXml/itemProps3.xml><?xml version="1.0" encoding="utf-8"?>
<ds:datastoreItem xmlns:ds="http://schemas.openxmlformats.org/officeDocument/2006/customXml" ds:itemID="{049F5B46-16BC-4D6B-9AD4-47A2661A75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2a18eb-298b-4007-becd-404871a3b7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A5E1F9-6F2A-429E-8635-88D300CE4465}">
  <ds:schemaRefs>
    <ds:schemaRef ds:uri="http://schemas.microsoft.com/sharepoint/events"/>
  </ds:schemaRefs>
</ds:datastoreItem>
</file>

<file path=customXml/itemProps5.xml><?xml version="1.0" encoding="utf-8"?>
<ds:datastoreItem xmlns:ds="http://schemas.openxmlformats.org/officeDocument/2006/customXml" ds:itemID="{D06C422D-8F79-42F0-BE10-1CD9D4DB6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TotalTime>
  <Pages>6</Pages>
  <Words>740</Words>
  <Characters>4075</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Cadre de réponse financier - Lot 2</vt:lpstr>
    </vt:vector>
  </TitlesOfParts>
  <Company>Microsoft</Company>
  <LinksUpToDate>false</LinksUpToDate>
  <CharactersWithSpaces>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réponse financier - Lot 2</dc:title>
  <dc:subject/>
  <dc:creator>SZ</dc:creator>
  <cp:keywords/>
  <dc:description/>
  <cp:lastModifiedBy>KOUDLANSKY Nicolas</cp:lastModifiedBy>
  <cp:revision>74</cp:revision>
  <cp:lastPrinted>2018-09-25T12:24:00Z</cp:lastPrinted>
  <dcterms:created xsi:type="dcterms:W3CDTF">2020-10-29T08:22:00Z</dcterms:created>
  <dcterms:modified xsi:type="dcterms:W3CDTF">2026-01-21T10:37:00Z</dcterms:modified>
  <cp:category>Département Construction SI - Projet Apogée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0x0101000088A7763023264A84ADCF5178A1268D</vt:lpwstr>
  </property>
  <property fmtid="{D5CDD505-2E9C-101B-9397-08002B2CF9AE}" pid="3" name="_dlc_DocIdItemGuid">
    <vt:lpwstr>3ba63be6-08b1-460c-82a2-c683f71b62b2</vt:lpwstr>
  </property>
</Properties>
</file>